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4F1" w:rsidRPr="00AE7736" w:rsidRDefault="00EF2FC1" w:rsidP="00EF2FC1">
      <w:pPr>
        <w:pStyle w:val="berschrift1"/>
        <w:tabs>
          <w:tab w:val="clear" w:pos="567"/>
        </w:tabs>
        <w:spacing w:after="480" w:line="276" w:lineRule="auto"/>
        <w:ind w:left="0" w:firstLine="0"/>
        <w:rPr>
          <w:rFonts w:ascii="Arial" w:hAnsi="Arial" w:cs="Arial"/>
          <w:sz w:val="28"/>
          <w:szCs w:val="28"/>
        </w:rPr>
      </w:pPr>
      <w:r w:rsidRPr="00217D16">
        <w:rPr>
          <w:rFonts w:ascii="Arial" w:hAnsi="Arial" w:cs="Arial"/>
          <w:sz w:val="28"/>
          <w:szCs w:val="28"/>
        </w:rPr>
        <w:t xml:space="preserve">Versuch </w:t>
      </w:r>
      <w:r w:rsidR="00CE436C">
        <w:rPr>
          <w:rFonts w:ascii="Arial" w:hAnsi="Arial" w:cs="Arial"/>
          <w:sz w:val="28"/>
          <w:szCs w:val="28"/>
        </w:rPr>
        <w:t>5</w:t>
      </w:r>
      <w:r w:rsidRPr="00217D16">
        <w:rPr>
          <w:rFonts w:ascii="Arial" w:hAnsi="Arial" w:cs="Arial"/>
          <w:sz w:val="28"/>
          <w:szCs w:val="28"/>
        </w:rPr>
        <w:t xml:space="preserve">: </w:t>
      </w:r>
      <w:r w:rsidR="00D44D53">
        <w:rPr>
          <w:rFonts w:ascii="Arial" w:hAnsi="Arial" w:cs="Arial"/>
          <w:sz w:val="28"/>
          <w:szCs w:val="28"/>
        </w:rPr>
        <w:t xml:space="preserve">Der </w:t>
      </w:r>
      <w:proofErr w:type="spellStart"/>
      <w:r w:rsidR="003F6E6A">
        <w:rPr>
          <w:rFonts w:ascii="Arial" w:hAnsi="Arial" w:cs="Arial"/>
          <w:sz w:val="28"/>
          <w:szCs w:val="28"/>
        </w:rPr>
        <w:t>Millikanversuch</w:t>
      </w:r>
      <w:proofErr w:type="spellEnd"/>
    </w:p>
    <w:p w:rsidR="001117BF" w:rsidRDefault="007F16AE" w:rsidP="003603A4">
      <w:pPr>
        <w:spacing w:after="240" w:line="276" w:lineRule="auto"/>
        <w:ind w:left="425" w:hanging="425"/>
        <w:jc w:val="left"/>
        <w:rPr>
          <w:rFonts w:cs="Arial"/>
          <w:b/>
          <w:szCs w:val="24"/>
        </w:rPr>
      </w:pPr>
      <w:r>
        <w:rPr>
          <w:rFonts w:cs="Arial"/>
          <w:b/>
          <w:szCs w:val="24"/>
        </w:rPr>
        <w:t>1</w:t>
      </w:r>
      <w:r w:rsidR="001117BF">
        <w:rPr>
          <w:rFonts w:cs="Arial"/>
          <w:b/>
          <w:szCs w:val="24"/>
        </w:rPr>
        <w:t>.</w:t>
      </w:r>
      <w:r w:rsidR="001117BF">
        <w:rPr>
          <w:rFonts w:cs="Arial"/>
          <w:b/>
          <w:szCs w:val="24"/>
        </w:rPr>
        <w:tab/>
        <w:t xml:space="preserve">Einordnung in den KLP </w:t>
      </w:r>
      <w:r>
        <w:rPr>
          <w:rFonts w:cs="Arial"/>
          <w:b/>
          <w:szCs w:val="24"/>
        </w:rPr>
        <w:t>sowie</w:t>
      </w:r>
      <w:r w:rsidR="001117BF">
        <w:rPr>
          <w:rFonts w:cs="Arial"/>
          <w:b/>
          <w:szCs w:val="24"/>
        </w:rPr>
        <w:t xml:space="preserve"> den schulinternen Lehrplan:</w:t>
      </w:r>
    </w:p>
    <w:p w:rsidR="00DA2373" w:rsidRPr="0021474A" w:rsidRDefault="00DA2373" w:rsidP="00DA2373">
      <w:pPr>
        <w:keepNext/>
        <w:spacing w:before="60" w:after="120"/>
        <w:ind w:firstLine="425"/>
        <w:jc w:val="left"/>
        <w:rPr>
          <w:rFonts w:cs="Arial"/>
          <w:sz w:val="22"/>
          <w:szCs w:val="22"/>
        </w:rPr>
      </w:pPr>
      <w:r w:rsidRPr="0021474A">
        <w:rPr>
          <w:rFonts w:cs="Arial"/>
          <w:sz w:val="22"/>
          <w:szCs w:val="22"/>
        </w:rPr>
        <w:t>Kompetenzen gemäß KLP:</w:t>
      </w:r>
    </w:p>
    <w:p w:rsidR="00DA2373" w:rsidRPr="0021474A" w:rsidRDefault="00DA2373" w:rsidP="00DA2373">
      <w:pPr>
        <w:spacing w:after="120" w:line="276" w:lineRule="auto"/>
        <w:ind w:left="425" w:hanging="425"/>
        <w:jc w:val="left"/>
        <w:rPr>
          <w:rFonts w:cs="Arial"/>
          <w:sz w:val="22"/>
          <w:szCs w:val="22"/>
        </w:rPr>
      </w:pPr>
      <w:r w:rsidRPr="0021474A">
        <w:rPr>
          <w:rFonts w:cs="Arial"/>
          <w:sz w:val="22"/>
          <w:szCs w:val="22"/>
        </w:rPr>
        <w:tab/>
        <w:t>Die Schülerinnen und Schüler…</w:t>
      </w:r>
    </w:p>
    <w:p w:rsidR="00C05C61" w:rsidRDefault="001D3CC7" w:rsidP="00C05C61">
      <w:pPr>
        <w:spacing w:after="120"/>
        <w:ind w:left="426"/>
        <w:rPr>
          <w:rFonts w:cs="Arial"/>
          <w:color w:val="0000FF"/>
          <w:sz w:val="22"/>
          <w:szCs w:val="22"/>
        </w:rPr>
      </w:pPr>
      <w:r w:rsidRPr="00C05C61">
        <w:rPr>
          <w:rFonts w:cs="Arial"/>
          <w:color w:val="0000FF"/>
          <w:sz w:val="22"/>
          <w:szCs w:val="22"/>
        </w:rPr>
        <w:t xml:space="preserve">… </w:t>
      </w:r>
      <w:r w:rsidR="00C05C61" w:rsidRPr="00C05C61">
        <w:rPr>
          <w:rFonts w:cs="Arial"/>
          <w:sz w:val="22"/>
          <w:szCs w:val="22"/>
        </w:rPr>
        <w:t xml:space="preserve">erläutern anhand einer vereinfachten Version des </w:t>
      </w:r>
      <w:proofErr w:type="spellStart"/>
      <w:r w:rsidR="00C05C61" w:rsidRPr="00C05C61">
        <w:rPr>
          <w:rFonts w:cs="Arial"/>
          <w:i/>
          <w:sz w:val="22"/>
          <w:szCs w:val="22"/>
        </w:rPr>
        <w:t>Millikanversuchs</w:t>
      </w:r>
      <w:proofErr w:type="spellEnd"/>
      <w:r w:rsidR="00C05C61" w:rsidRPr="00C05C61">
        <w:rPr>
          <w:rFonts w:cs="Arial"/>
          <w:sz w:val="22"/>
          <w:szCs w:val="22"/>
        </w:rPr>
        <w:t xml:space="preserve"> die grundlegenden Ideen und Ergebnisse zur Bestimmung der Elementarladung (UF1, E5),</w:t>
      </w:r>
    </w:p>
    <w:p w:rsidR="00C05C61" w:rsidRDefault="00C05C61" w:rsidP="00C05C61">
      <w:pPr>
        <w:spacing w:after="120"/>
        <w:ind w:left="426"/>
        <w:rPr>
          <w:rFonts w:cs="Arial"/>
          <w:color w:val="0000FF"/>
          <w:sz w:val="22"/>
          <w:szCs w:val="22"/>
        </w:rPr>
      </w:pPr>
      <w:r>
        <w:rPr>
          <w:rFonts w:cs="Arial"/>
          <w:color w:val="0000FF"/>
          <w:sz w:val="22"/>
          <w:szCs w:val="22"/>
        </w:rPr>
        <w:t xml:space="preserve">… </w:t>
      </w:r>
      <w:r w:rsidRPr="00C05C61">
        <w:rPr>
          <w:rFonts w:cs="Arial"/>
          <w:sz w:val="22"/>
          <w:szCs w:val="22"/>
        </w:rPr>
        <w:t>beschreiben Eigenschaften und Wirkungen homogener elektrischer und magnetischer Felder und erläutern de</w:t>
      </w:r>
      <w:r w:rsidR="00773DA2">
        <w:rPr>
          <w:rFonts w:cs="Arial"/>
          <w:sz w:val="22"/>
          <w:szCs w:val="22"/>
        </w:rPr>
        <w:t>ren Definitionsgleichungen</w:t>
      </w:r>
      <w:r w:rsidRPr="00C05C61">
        <w:rPr>
          <w:rFonts w:cs="Arial"/>
          <w:sz w:val="22"/>
          <w:szCs w:val="22"/>
        </w:rPr>
        <w:t xml:space="preserve"> (UF2, UF1),</w:t>
      </w:r>
    </w:p>
    <w:p w:rsidR="00C05C61" w:rsidRDefault="00C05C61" w:rsidP="00C05C61">
      <w:pPr>
        <w:spacing w:after="120"/>
        <w:ind w:left="426"/>
        <w:rPr>
          <w:rFonts w:cs="Arial"/>
          <w:color w:val="0000FF"/>
          <w:sz w:val="22"/>
          <w:szCs w:val="22"/>
        </w:rPr>
      </w:pPr>
      <w:r>
        <w:rPr>
          <w:rFonts w:cs="Arial"/>
          <w:color w:val="0000FF"/>
          <w:sz w:val="22"/>
          <w:szCs w:val="22"/>
        </w:rPr>
        <w:t xml:space="preserve">… </w:t>
      </w:r>
      <w:r w:rsidRPr="00C05C61">
        <w:rPr>
          <w:rFonts w:cs="Arial"/>
          <w:sz w:val="22"/>
          <w:szCs w:val="22"/>
        </w:rPr>
        <w:t>untersuchen, ergänzend zum Realexperiment, Computersimulationen zum Ver</w:t>
      </w:r>
      <w:r w:rsidR="00773DA2">
        <w:rPr>
          <w:rFonts w:cs="Arial"/>
          <w:sz w:val="22"/>
          <w:szCs w:val="22"/>
        </w:rPr>
        <w:t>halten von Quantenobjekten (E6),</w:t>
      </w:r>
    </w:p>
    <w:p w:rsidR="00C05C61" w:rsidRDefault="00C05C61" w:rsidP="00C05C61">
      <w:pPr>
        <w:spacing w:after="120"/>
        <w:ind w:left="426"/>
        <w:rPr>
          <w:rFonts w:cs="Arial"/>
          <w:color w:val="0000FF"/>
          <w:sz w:val="22"/>
          <w:szCs w:val="22"/>
        </w:rPr>
      </w:pPr>
      <w:r>
        <w:rPr>
          <w:rFonts w:cs="Arial"/>
          <w:color w:val="0000FF"/>
          <w:sz w:val="22"/>
          <w:szCs w:val="22"/>
        </w:rPr>
        <w:t xml:space="preserve">… </w:t>
      </w:r>
      <w:r w:rsidRPr="00C05C61">
        <w:rPr>
          <w:rFonts w:cs="Arial"/>
          <w:sz w:val="22"/>
          <w:szCs w:val="22"/>
        </w:rPr>
        <w:t>definieren die Spannung als Verhältnis von Energie und Ladung und bestimmen damit Energien bei elektrischen Leitungsvorgängen (UF2),</w:t>
      </w:r>
    </w:p>
    <w:p w:rsidR="00B63721" w:rsidRPr="00B63721" w:rsidRDefault="00C05C61" w:rsidP="00B63721">
      <w:pPr>
        <w:spacing w:after="240"/>
        <w:ind w:left="425"/>
        <w:rPr>
          <w:rFonts w:cs="Arial"/>
          <w:sz w:val="22"/>
          <w:szCs w:val="22"/>
        </w:rPr>
      </w:pPr>
      <w:r>
        <w:rPr>
          <w:rFonts w:cs="Arial"/>
          <w:color w:val="0000FF"/>
          <w:sz w:val="22"/>
          <w:szCs w:val="22"/>
        </w:rPr>
        <w:t xml:space="preserve">… </w:t>
      </w:r>
      <w:r w:rsidRPr="00C05C61">
        <w:rPr>
          <w:rFonts w:cs="Arial"/>
          <w:sz w:val="22"/>
          <w:szCs w:val="22"/>
        </w:rPr>
        <w:t>erläutern adressatenbezogen Zielsetzungen, Aufbauten und Ergebnisse von Experime</w:t>
      </w:r>
      <w:r w:rsidRPr="00C05C61">
        <w:rPr>
          <w:rFonts w:cs="Arial"/>
          <w:sz w:val="22"/>
          <w:szCs w:val="22"/>
        </w:rPr>
        <w:t>n</w:t>
      </w:r>
      <w:r w:rsidRPr="00B63721">
        <w:rPr>
          <w:rFonts w:cs="Arial"/>
          <w:sz w:val="22"/>
          <w:szCs w:val="22"/>
        </w:rPr>
        <w:t>ten im Bereich der Elektrodynamik jeweils sprachlich a</w:t>
      </w:r>
      <w:r w:rsidR="00773DA2">
        <w:rPr>
          <w:rFonts w:cs="Arial"/>
          <w:sz w:val="22"/>
          <w:szCs w:val="22"/>
        </w:rPr>
        <w:t>ngemessen und verständlich (K3).</w:t>
      </w:r>
    </w:p>
    <w:p w:rsidR="0079227B" w:rsidRPr="00B63721" w:rsidRDefault="0079227B" w:rsidP="00B63721">
      <w:pPr>
        <w:spacing w:after="480"/>
        <w:ind w:left="425"/>
        <w:rPr>
          <w:rFonts w:cs="Arial"/>
          <w:sz w:val="22"/>
          <w:szCs w:val="22"/>
        </w:rPr>
      </w:pPr>
      <w:r w:rsidRPr="00B63721">
        <w:rPr>
          <w:rFonts w:cs="Arial"/>
          <w:sz w:val="22"/>
          <w:szCs w:val="22"/>
        </w:rPr>
        <w:t>Auf der Basis der vorgenannten Kompetenzerwartungen und in Anlehnung an das bereits veröffentlichte Beispiel eines schu</w:t>
      </w:r>
      <w:r w:rsidR="00966720">
        <w:rPr>
          <w:rFonts w:cs="Arial"/>
          <w:sz w:val="22"/>
          <w:szCs w:val="22"/>
        </w:rPr>
        <w:t>linternen Lehrplans (siehe S. 22</w:t>
      </w:r>
      <w:r w:rsidRPr="00B63721">
        <w:rPr>
          <w:rFonts w:cs="Arial"/>
          <w:sz w:val="22"/>
          <w:szCs w:val="22"/>
        </w:rPr>
        <w:t xml:space="preserve">) kann der gemäß KLP obligatorische </w:t>
      </w:r>
      <w:proofErr w:type="spellStart"/>
      <w:r w:rsidR="00B63721" w:rsidRPr="00B63721">
        <w:rPr>
          <w:rFonts w:cs="Arial"/>
          <w:sz w:val="22"/>
          <w:szCs w:val="22"/>
        </w:rPr>
        <w:t>Millikanversuch</w:t>
      </w:r>
      <w:proofErr w:type="spellEnd"/>
      <w:r w:rsidRPr="00B63721">
        <w:rPr>
          <w:rFonts w:cs="Arial"/>
          <w:sz w:val="22"/>
          <w:szCs w:val="22"/>
        </w:rPr>
        <w:t xml:space="preserve"> z. B. wie nachfolgend dargestellt unterrichtlich umgesetzt werden.</w:t>
      </w:r>
    </w:p>
    <w:p w:rsidR="00951065" w:rsidRDefault="007F16AE" w:rsidP="005B3732">
      <w:pPr>
        <w:spacing w:after="120" w:line="276" w:lineRule="auto"/>
        <w:ind w:left="426" w:hanging="426"/>
        <w:jc w:val="left"/>
        <w:rPr>
          <w:rFonts w:cs="Arial"/>
          <w:b/>
          <w:szCs w:val="24"/>
        </w:rPr>
      </w:pPr>
      <w:r>
        <w:rPr>
          <w:rFonts w:cs="Arial"/>
          <w:b/>
          <w:szCs w:val="24"/>
        </w:rPr>
        <w:t>2</w:t>
      </w:r>
      <w:r w:rsidR="005B3732">
        <w:rPr>
          <w:rFonts w:cs="Arial"/>
          <w:b/>
          <w:szCs w:val="24"/>
        </w:rPr>
        <w:t>.</w:t>
      </w:r>
      <w:r w:rsidR="005B3732">
        <w:rPr>
          <w:rFonts w:cs="Arial"/>
          <w:b/>
          <w:szCs w:val="24"/>
        </w:rPr>
        <w:tab/>
      </w:r>
      <w:r w:rsidR="002D4A86">
        <w:rPr>
          <w:rFonts w:cs="Arial"/>
          <w:b/>
          <w:szCs w:val="24"/>
        </w:rPr>
        <w:t>G</w:t>
      </w:r>
      <w:r w:rsidR="00951065" w:rsidRPr="00AE7736">
        <w:rPr>
          <w:rFonts w:cs="Arial"/>
          <w:b/>
          <w:szCs w:val="24"/>
        </w:rPr>
        <w:t xml:space="preserve">eplanter unterrichtlicher Gedankengang: </w:t>
      </w:r>
    </w:p>
    <w:p w:rsidR="006D6B19" w:rsidRPr="000773C1" w:rsidRDefault="00CD254B" w:rsidP="00D02296">
      <w:pPr>
        <w:spacing w:after="120" w:line="276" w:lineRule="auto"/>
        <w:ind w:left="426" w:hanging="426"/>
        <w:rPr>
          <w:rFonts w:cs="Arial"/>
          <w:sz w:val="22"/>
          <w:szCs w:val="22"/>
        </w:rPr>
      </w:pPr>
      <w:r w:rsidRPr="008E533A">
        <w:rPr>
          <w:rFonts w:cs="Arial"/>
          <w:b/>
          <w:sz w:val="22"/>
          <w:szCs w:val="22"/>
        </w:rPr>
        <w:tab/>
      </w:r>
      <w:r w:rsidR="001C3226" w:rsidRPr="008E533A">
        <w:rPr>
          <w:rFonts w:cs="Arial"/>
          <w:b/>
          <w:sz w:val="22"/>
          <w:szCs w:val="22"/>
        </w:rPr>
        <w:t>Vorbemerkung:</w:t>
      </w:r>
      <w:r w:rsidR="008E533A">
        <w:rPr>
          <w:rFonts w:cs="Arial"/>
          <w:sz w:val="22"/>
          <w:szCs w:val="22"/>
        </w:rPr>
        <w:t xml:space="preserve"> </w:t>
      </w:r>
      <w:r w:rsidR="006D6B19" w:rsidRPr="00CD254B">
        <w:rPr>
          <w:rFonts w:cs="Arial"/>
          <w:sz w:val="22"/>
          <w:szCs w:val="22"/>
        </w:rPr>
        <w:t xml:space="preserve">Wird der </w:t>
      </w:r>
      <w:proofErr w:type="spellStart"/>
      <w:r w:rsidR="003F6E6A">
        <w:rPr>
          <w:rFonts w:cs="Arial"/>
          <w:sz w:val="22"/>
          <w:szCs w:val="22"/>
        </w:rPr>
        <w:t>Millikanversuch</w:t>
      </w:r>
      <w:proofErr w:type="spellEnd"/>
      <w:r w:rsidR="006D6B19" w:rsidRPr="00CD254B">
        <w:rPr>
          <w:rFonts w:cs="Arial"/>
          <w:sz w:val="22"/>
          <w:szCs w:val="22"/>
        </w:rPr>
        <w:t xml:space="preserve">, wie im Kernlehrplan </w:t>
      </w:r>
      <w:r w:rsidR="00911531">
        <w:rPr>
          <w:rFonts w:cs="Arial"/>
          <w:sz w:val="22"/>
          <w:szCs w:val="22"/>
        </w:rPr>
        <w:t>bzw.</w:t>
      </w:r>
      <w:r>
        <w:rPr>
          <w:rFonts w:cs="Arial"/>
          <w:sz w:val="22"/>
          <w:szCs w:val="22"/>
        </w:rPr>
        <w:t xml:space="preserve"> im</w:t>
      </w:r>
      <w:r w:rsidR="006D6B19" w:rsidRPr="00CD254B">
        <w:rPr>
          <w:rFonts w:cs="Arial"/>
          <w:sz w:val="22"/>
          <w:szCs w:val="22"/>
        </w:rPr>
        <w:t xml:space="preserve"> </w:t>
      </w:r>
      <w:r w:rsidR="00911531">
        <w:rPr>
          <w:rFonts w:cs="Arial"/>
          <w:sz w:val="22"/>
          <w:szCs w:val="22"/>
        </w:rPr>
        <w:t xml:space="preserve">bereits </w:t>
      </w:r>
      <w:r w:rsidR="006D6B19" w:rsidRPr="00CD254B">
        <w:rPr>
          <w:rFonts w:cs="Arial"/>
          <w:sz w:val="22"/>
          <w:szCs w:val="22"/>
        </w:rPr>
        <w:t>veröffen</w:t>
      </w:r>
      <w:r w:rsidR="006D6B19" w:rsidRPr="00CD254B">
        <w:rPr>
          <w:rFonts w:cs="Arial"/>
          <w:sz w:val="22"/>
          <w:szCs w:val="22"/>
        </w:rPr>
        <w:t>t</w:t>
      </w:r>
      <w:r w:rsidR="006D6B19" w:rsidRPr="00CD254B">
        <w:rPr>
          <w:rFonts w:cs="Arial"/>
          <w:sz w:val="22"/>
          <w:szCs w:val="22"/>
        </w:rPr>
        <w:t xml:space="preserve">lichten Beispiel eines schulinternen </w:t>
      </w:r>
      <w:r w:rsidR="004632C6" w:rsidRPr="00CD254B">
        <w:rPr>
          <w:rFonts w:cs="Arial"/>
          <w:sz w:val="22"/>
          <w:szCs w:val="22"/>
        </w:rPr>
        <w:t xml:space="preserve">Lehrplans </w:t>
      </w:r>
      <w:r>
        <w:rPr>
          <w:rFonts w:cs="Arial"/>
          <w:sz w:val="22"/>
          <w:szCs w:val="22"/>
        </w:rPr>
        <w:t xml:space="preserve">favorisiert, </w:t>
      </w:r>
      <w:r w:rsidR="00911531">
        <w:rPr>
          <w:rFonts w:cs="Arial"/>
          <w:sz w:val="22"/>
          <w:szCs w:val="22"/>
        </w:rPr>
        <w:t>schon</w:t>
      </w:r>
      <w:r w:rsidR="004632C6" w:rsidRPr="00CD254B">
        <w:rPr>
          <w:rFonts w:cs="Arial"/>
          <w:sz w:val="22"/>
          <w:szCs w:val="22"/>
        </w:rPr>
        <w:t xml:space="preserve"> vor der Elektrik behandelt, </w:t>
      </w:r>
      <w:r w:rsidR="002D4A86">
        <w:rPr>
          <w:rFonts w:cs="Arial"/>
          <w:sz w:val="22"/>
          <w:szCs w:val="22"/>
        </w:rPr>
        <w:t xml:space="preserve">so </w:t>
      </w:r>
      <w:r w:rsidR="00911531">
        <w:rPr>
          <w:rFonts w:cs="Arial"/>
          <w:sz w:val="22"/>
          <w:szCs w:val="22"/>
        </w:rPr>
        <w:t xml:space="preserve">haben die </w:t>
      </w:r>
      <w:r w:rsidR="008E533A">
        <w:rPr>
          <w:rFonts w:cs="Arial"/>
          <w:sz w:val="22"/>
          <w:szCs w:val="22"/>
        </w:rPr>
        <w:t>Schülerinnen und Schüler</w:t>
      </w:r>
      <w:r w:rsidR="00911531">
        <w:rPr>
          <w:rFonts w:cs="Arial"/>
          <w:sz w:val="22"/>
          <w:szCs w:val="22"/>
        </w:rPr>
        <w:t xml:space="preserve"> in der Mehrzahl kaum hinreichende</w:t>
      </w:r>
      <w:r w:rsidR="004632C6" w:rsidRPr="00CD254B">
        <w:rPr>
          <w:rFonts w:cs="Arial"/>
          <w:sz w:val="22"/>
          <w:szCs w:val="22"/>
        </w:rPr>
        <w:t xml:space="preserve"> Vorkenntnisse </w:t>
      </w:r>
      <w:r w:rsidR="00911531">
        <w:rPr>
          <w:rFonts w:cs="Arial"/>
          <w:sz w:val="22"/>
          <w:szCs w:val="22"/>
        </w:rPr>
        <w:t xml:space="preserve">aus dem </w:t>
      </w:r>
      <w:r w:rsidR="004632C6" w:rsidRPr="00CD254B">
        <w:rPr>
          <w:rFonts w:cs="Arial"/>
          <w:sz w:val="22"/>
          <w:szCs w:val="22"/>
        </w:rPr>
        <w:t>Inhaltsfeld Elektrik. Die</w:t>
      </w:r>
      <w:r w:rsidR="00151BA7">
        <w:rPr>
          <w:rFonts w:cs="Arial"/>
          <w:sz w:val="22"/>
          <w:szCs w:val="22"/>
        </w:rPr>
        <w:t xml:space="preserve"> daraus resultierende</w:t>
      </w:r>
      <w:r>
        <w:rPr>
          <w:rFonts w:cs="Arial"/>
          <w:sz w:val="22"/>
          <w:szCs w:val="22"/>
        </w:rPr>
        <w:t>n</w:t>
      </w:r>
      <w:r w:rsidR="004632C6" w:rsidRPr="00CD254B">
        <w:rPr>
          <w:rFonts w:cs="Arial"/>
          <w:sz w:val="22"/>
          <w:szCs w:val="22"/>
        </w:rPr>
        <w:t xml:space="preserve"> Problem</w:t>
      </w:r>
      <w:r w:rsidR="00151BA7">
        <w:rPr>
          <w:rFonts w:cs="Arial"/>
          <w:sz w:val="22"/>
          <w:szCs w:val="22"/>
        </w:rPr>
        <w:t>e</w:t>
      </w:r>
      <w:r w:rsidR="004632C6" w:rsidRPr="00CD254B">
        <w:rPr>
          <w:rFonts w:cs="Arial"/>
          <w:sz w:val="22"/>
          <w:szCs w:val="22"/>
        </w:rPr>
        <w:t xml:space="preserve"> </w:t>
      </w:r>
      <w:r w:rsidR="00151BA7">
        <w:rPr>
          <w:rFonts w:cs="Arial"/>
          <w:sz w:val="22"/>
          <w:szCs w:val="22"/>
        </w:rPr>
        <w:t>sind</w:t>
      </w:r>
      <w:r w:rsidR="004632C6" w:rsidRPr="00CD254B">
        <w:rPr>
          <w:rFonts w:cs="Arial"/>
          <w:sz w:val="22"/>
          <w:szCs w:val="22"/>
        </w:rPr>
        <w:t xml:space="preserve"> </w:t>
      </w:r>
      <w:r w:rsidR="002D4A86">
        <w:rPr>
          <w:rFonts w:cs="Arial"/>
          <w:sz w:val="22"/>
          <w:szCs w:val="22"/>
        </w:rPr>
        <w:t>jedoch</w:t>
      </w:r>
      <w:r w:rsidR="00911531">
        <w:rPr>
          <w:rFonts w:cs="Arial"/>
          <w:sz w:val="22"/>
          <w:szCs w:val="22"/>
        </w:rPr>
        <w:t xml:space="preserve"> </w:t>
      </w:r>
      <w:r w:rsidR="004632C6" w:rsidRPr="00CD254B">
        <w:rPr>
          <w:rFonts w:cs="Arial"/>
          <w:sz w:val="22"/>
          <w:szCs w:val="22"/>
        </w:rPr>
        <w:t xml:space="preserve">auch durch einen Wechsel in der zeitlichen Abfolge der beiden Inhaltsfelder </w:t>
      </w:r>
      <w:r w:rsidR="00151BA7">
        <w:rPr>
          <w:rFonts w:cs="Arial"/>
          <w:sz w:val="22"/>
          <w:szCs w:val="22"/>
        </w:rPr>
        <w:t>„</w:t>
      </w:r>
      <w:r w:rsidR="004632C6" w:rsidRPr="00CD254B">
        <w:rPr>
          <w:rFonts w:cs="Arial"/>
          <w:sz w:val="22"/>
          <w:szCs w:val="22"/>
        </w:rPr>
        <w:t>Quantenobjekte</w:t>
      </w:r>
      <w:r w:rsidR="00151BA7">
        <w:rPr>
          <w:rFonts w:cs="Arial"/>
          <w:sz w:val="22"/>
          <w:szCs w:val="22"/>
        </w:rPr>
        <w:t>“</w:t>
      </w:r>
      <w:r w:rsidR="004632C6" w:rsidRPr="00CD254B">
        <w:rPr>
          <w:rFonts w:cs="Arial"/>
          <w:sz w:val="22"/>
          <w:szCs w:val="22"/>
        </w:rPr>
        <w:t xml:space="preserve"> und </w:t>
      </w:r>
      <w:r w:rsidR="00151BA7">
        <w:rPr>
          <w:rFonts w:cs="Arial"/>
          <w:sz w:val="22"/>
          <w:szCs w:val="22"/>
        </w:rPr>
        <w:t>„</w:t>
      </w:r>
      <w:r w:rsidR="004632C6" w:rsidRPr="00CD254B">
        <w:rPr>
          <w:rFonts w:cs="Arial"/>
          <w:sz w:val="22"/>
          <w:szCs w:val="22"/>
        </w:rPr>
        <w:t>Elektrodynamik</w:t>
      </w:r>
      <w:r w:rsidR="00151BA7">
        <w:rPr>
          <w:rFonts w:cs="Arial"/>
          <w:sz w:val="22"/>
          <w:szCs w:val="22"/>
        </w:rPr>
        <w:t>“</w:t>
      </w:r>
      <w:r w:rsidR="004632C6" w:rsidRPr="00CD254B">
        <w:rPr>
          <w:rFonts w:cs="Arial"/>
          <w:sz w:val="22"/>
          <w:szCs w:val="22"/>
        </w:rPr>
        <w:t xml:space="preserve"> nicht </w:t>
      </w:r>
      <w:r w:rsidR="00151BA7">
        <w:rPr>
          <w:rFonts w:cs="Arial"/>
          <w:sz w:val="22"/>
          <w:szCs w:val="22"/>
        </w:rPr>
        <w:t>leicht</w:t>
      </w:r>
      <w:r w:rsidR="008E533A">
        <w:rPr>
          <w:rFonts w:cs="Arial"/>
          <w:sz w:val="22"/>
          <w:szCs w:val="22"/>
        </w:rPr>
        <w:t xml:space="preserve"> </w:t>
      </w:r>
      <w:r w:rsidR="004632C6" w:rsidRPr="00CD254B">
        <w:rPr>
          <w:rFonts w:cs="Arial"/>
          <w:sz w:val="22"/>
          <w:szCs w:val="22"/>
        </w:rPr>
        <w:t>vermei</w:t>
      </w:r>
      <w:r w:rsidR="00F832A4">
        <w:rPr>
          <w:rFonts w:cs="Arial"/>
          <w:sz w:val="22"/>
          <w:szCs w:val="22"/>
        </w:rPr>
        <w:t>d</w:t>
      </w:r>
      <w:r w:rsidR="008E533A">
        <w:rPr>
          <w:rFonts w:cs="Arial"/>
          <w:sz w:val="22"/>
          <w:szCs w:val="22"/>
        </w:rPr>
        <w:t>bar</w:t>
      </w:r>
      <w:r w:rsidR="00F832A4">
        <w:rPr>
          <w:rFonts w:cs="Arial"/>
          <w:sz w:val="22"/>
          <w:szCs w:val="22"/>
        </w:rPr>
        <w:t>, da</w:t>
      </w:r>
      <w:r w:rsidR="004632C6" w:rsidRPr="00CD254B">
        <w:rPr>
          <w:rFonts w:cs="Arial"/>
          <w:sz w:val="22"/>
          <w:szCs w:val="22"/>
        </w:rPr>
        <w:t xml:space="preserve"> </w:t>
      </w:r>
      <w:r w:rsidR="002D4A86">
        <w:rPr>
          <w:rFonts w:cs="Arial"/>
          <w:sz w:val="22"/>
          <w:szCs w:val="22"/>
        </w:rPr>
        <w:t xml:space="preserve">auch </w:t>
      </w:r>
      <w:r w:rsidR="004632C6" w:rsidRPr="00CD254B">
        <w:rPr>
          <w:rFonts w:cs="Arial"/>
          <w:sz w:val="22"/>
          <w:szCs w:val="22"/>
        </w:rPr>
        <w:t xml:space="preserve">im Inhaltsfeld Elektrodynamik </w:t>
      </w:r>
      <w:r w:rsidR="00BE47A8">
        <w:rPr>
          <w:rFonts w:cs="Arial"/>
          <w:sz w:val="22"/>
          <w:szCs w:val="22"/>
        </w:rPr>
        <w:t xml:space="preserve">z. B. </w:t>
      </w:r>
      <w:r w:rsidR="004632C6" w:rsidRPr="00CD254B">
        <w:rPr>
          <w:rFonts w:cs="Arial"/>
          <w:sz w:val="22"/>
          <w:szCs w:val="22"/>
        </w:rPr>
        <w:t>kein</w:t>
      </w:r>
      <w:r w:rsidR="00151BA7">
        <w:rPr>
          <w:rFonts w:cs="Arial"/>
          <w:sz w:val="22"/>
          <w:szCs w:val="22"/>
        </w:rPr>
        <w:t>e</w:t>
      </w:r>
      <w:r w:rsidR="00172C36">
        <w:rPr>
          <w:rFonts w:cs="Arial"/>
          <w:sz w:val="22"/>
          <w:szCs w:val="22"/>
        </w:rPr>
        <w:t xml:space="preserve"> eigenständige Erarbeitung des Begriffs</w:t>
      </w:r>
      <w:r w:rsidR="004632C6" w:rsidRPr="00CD254B">
        <w:rPr>
          <w:rFonts w:cs="Arial"/>
          <w:sz w:val="22"/>
          <w:szCs w:val="22"/>
        </w:rPr>
        <w:t xml:space="preserve"> der elektrischen Spannung </w:t>
      </w:r>
      <w:r w:rsidR="003F6E6A">
        <w:rPr>
          <w:rFonts w:cs="Arial"/>
          <w:sz w:val="22"/>
          <w:szCs w:val="22"/>
        </w:rPr>
        <w:t xml:space="preserve">sowie der elektrischen Feldstärke </w:t>
      </w:r>
      <w:r w:rsidR="00BE47A8">
        <w:rPr>
          <w:rFonts w:cs="Arial"/>
          <w:sz w:val="22"/>
          <w:szCs w:val="22"/>
        </w:rPr>
        <w:t xml:space="preserve">vorgesehen ist. </w:t>
      </w:r>
      <w:r w:rsidR="008E533A">
        <w:rPr>
          <w:rFonts w:cs="Arial"/>
          <w:sz w:val="22"/>
          <w:szCs w:val="22"/>
        </w:rPr>
        <w:t>Daher</w:t>
      </w:r>
      <w:r w:rsidR="00172C36">
        <w:rPr>
          <w:rFonts w:cs="Arial"/>
          <w:sz w:val="22"/>
          <w:szCs w:val="22"/>
        </w:rPr>
        <w:t xml:space="preserve"> </w:t>
      </w:r>
      <w:r w:rsidR="008E533A">
        <w:rPr>
          <w:rFonts w:cs="Arial"/>
          <w:sz w:val="22"/>
          <w:szCs w:val="22"/>
        </w:rPr>
        <w:t>werden i</w:t>
      </w:r>
      <w:r w:rsidR="002D4A86">
        <w:rPr>
          <w:rFonts w:cs="Arial"/>
          <w:sz w:val="22"/>
          <w:szCs w:val="22"/>
        </w:rPr>
        <w:t>m nachfolgend skizzi</w:t>
      </w:r>
      <w:r w:rsidR="00BE47A8">
        <w:rPr>
          <w:rFonts w:cs="Arial"/>
          <w:sz w:val="22"/>
          <w:szCs w:val="22"/>
        </w:rPr>
        <w:t>erten unterrichtlichen Vo</w:t>
      </w:r>
      <w:r w:rsidR="00BE47A8">
        <w:rPr>
          <w:rFonts w:cs="Arial"/>
          <w:sz w:val="22"/>
          <w:szCs w:val="22"/>
        </w:rPr>
        <w:t>r</w:t>
      </w:r>
      <w:r w:rsidR="00BE47A8">
        <w:rPr>
          <w:rFonts w:cs="Arial"/>
          <w:sz w:val="22"/>
          <w:szCs w:val="22"/>
        </w:rPr>
        <w:t>gehen</w:t>
      </w:r>
      <w:r w:rsidR="00D62AB0" w:rsidRPr="00CD254B">
        <w:rPr>
          <w:rFonts w:cs="Arial"/>
          <w:sz w:val="22"/>
          <w:szCs w:val="22"/>
        </w:rPr>
        <w:t xml:space="preserve"> </w:t>
      </w:r>
      <w:r w:rsidR="008E533A">
        <w:rPr>
          <w:rFonts w:cs="Arial"/>
          <w:sz w:val="22"/>
          <w:szCs w:val="22"/>
        </w:rPr>
        <w:t xml:space="preserve">die </w:t>
      </w:r>
      <w:r w:rsidR="00D62AB0" w:rsidRPr="00CD254B">
        <w:rPr>
          <w:rFonts w:cs="Arial"/>
          <w:sz w:val="22"/>
          <w:szCs w:val="22"/>
        </w:rPr>
        <w:t>erforderli</w:t>
      </w:r>
      <w:r w:rsidR="00BE47A8">
        <w:rPr>
          <w:rFonts w:cs="Arial"/>
          <w:sz w:val="22"/>
          <w:szCs w:val="22"/>
        </w:rPr>
        <w:t>che</w:t>
      </w:r>
      <w:r w:rsidR="008E533A">
        <w:rPr>
          <w:rFonts w:cs="Arial"/>
          <w:sz w:val="22"/>
          <w:szCs w:val="22"/>
        </w:rPr>
        <w:t xml:space="preserve">n Grundlagen aus </w:t>
      </w:r>
      <w:r w:rsidR="00D62AB0" w:rsidRPr="00CD254B">
        <w:rPr>
          <w:rFonts w:cs="Arial"/>
          <w:sz w:val="22"/>
          <w:szCs w:val="22"/>
        </w:rPr>
        <w:t>der Elekt</w:t>
      </w:r>
      <w:r w:rsidR="002D4A86">
        <w:rPr>
          <w:rFonts w:cs="Arial"/>
          <w:sz w:val="22"/>
          <w:szCs w:val="22"/>
        </w:rPr>
        <w:t>rik bei</w:t>
      </w:r>
      <w:r w:rsidR="00D62AB0" w:rsidRPr="00CD254B">
        <w:rPr>
          <w:rFonts w:cs="Arial"/>
          <w:sz w:val="22"/>
          <w:szCs w:val="22"/>
        </w:rPr>
        <w:t xml:space="preserve"> der Behandlung des </w:t>
      </w:r>
      <w:proofErr w:type="spellStart"/>
      <w:r w:rsidR="003F6E6A">
        <w:rPr>
          <w:rFonts w:cs="Arial"/>
          <w:sz w:val="22"/>
          <w:szCs w:val="22"/>
        </w:rPr>
        <w:t>Millikanve</w:t>
      </w:r>
      <w:r w:rsidR="003F6E6A">
        <w:rPr>
          <w:rFonts w:cs="Arial"/>
          <w:sz w:val="22"/>
          <w:szCs w:val="22"/>
        </w:rPr>
        <w:t>r</w:t>
      </w:r>
      <w:r w:rsidR="003F6E6A">
        <w:rPr>
          <w:rFonts w:cs="Arial"/>
          <w:sz w:val="22"/>
          <w:szCs w:val="22"/>
        </w:rPr>
        <w:t>suchs</w:t>
      </w:r>
      <w:proofErr w:type="spellEnd"/>
      <w:r w:rsidR="00D62AB0" w:rsidRPr="00CD254B">
        <w:rPr>
          <w:rFonts w:cs="Arial"/>
          <w:sz w:val="22"/>
          <w:szCs w:val="22"/>
        </w:rPr>
        <w:t xml:space="preserve"> j</w:t>
      </w:r>
      <w:r w:rsidR="00172C36">
        <w:rPr>
          <w:rFonts w:cs="Arial"/>
          <w:sz w:val="22"/>
          <w:szCs w:val="22"/>
        </w:rPr>
        <w:t xml:space="preserve">eweils </w:t>
      </w:r>
      <w:r w:rsidR="00BE47A8">
        <w:rPr>
          <w:rFonts w:cs="Arial"/>
          <w:sz w:val="22"/>
          <w:szCs w:val="22"/>
        </w:rPr>
        <w:t>bei Bedarf</w:t>
      </w:r>
      <w:r w:rsidR="00F832A4" w:rsidRPr="00F832A4">
        <w:rPr>
          <w:rFonts w:cs="Arial"/>
          <w:sz w:val="22"/>
          <w:szCs w:val="22"/>
        </w:rPr>
        <w:t xml:space="preserve"> </w:t>
      </w:r>
      <w:r w:rsidR="00F832A4" w:rsidRPr="000773C1">
        <w:rPr>
          <w:rFonts w:cs="Arial"/>
          <w:sz w:val="22"/>
          <w:szCs w:val="22"/>
        </w:rPr>
        <w:t>eingeführt</w:t>
      </w:r>
      <w:r w:rsidR="00E6061D">
        <w:rPr>
          <w:rFonts w:cs="Arial"/>
          <w:sz w:val="22"/>
          <w:szCs w:val="22"/>
        </w:rPr>
        <w:t xml:space="preserve"> </w:t>
      </w:r>
      <w:r w:rsidR="00D24DF4">
        <w:rPr>
          <w:rFonts w:cs="Arial"/>
          <w:sz w:val="22"/>
          <w:szCs w:val="22"/>
        </w:rPr>
        <w:t>/</w:t>
      </w:r>
      <w:r w:rsidR="00E6061D">
        <w:rPr>
          <w:rFonts w:cs="Arial"/>
          <w:sz w:val="22"/>
          <w:szCs w:val="22"/>
        </w:rPr>
        <w:t xml:space="preserve"> </w:t>
      </w:r>
      <w:r w:rsidR="00D24DF4">
        <w:rPr>
          <w:rFonts w:cs="Arial"/>
          <w:sz w:val="22"/>
          <w:szCs w:val="22"/>
        </w:rPr>
        <w:t>erarbeitet</w:t>
      </w:r>
      <w:r w:rsidR="00BE47A8">
        <w:rPr>
          <w:rFonts w:cs="Arial"/>
          <w:sz w:val="22"/>
          <w:szCs w:val="22"/>
        </w:rPr>
        <w:t>.</w:t>
      </w:r>
      <w:r w:rsidR="006D6B19" w:rsidRPr="000773C1">
        <w:rPr>
          <w:rFonts w:cs="Arial"/>
          <w:sz w:val="22"/>
          <w:szCs w:val="22"/>
        </w:rPr>
        <w:t xml:space="preserve"> </w:t>
      </w:r>
      <w:r w:rsidR="003F6E6A">
        <w:rPr>
          <w:rFonts w:cs="Arial"/>
          <w:sz w:val="22"/>
          <w:szCs w:val="22"/>
        </w:rPr>
        <w:t xml:space="preserve">Teilweise geschieht dies allerdings bereits bei der Behandlung </w:t>
      </w:r>
      <w:r w:rsidR="00CE436C">
        <w:rPr>
          <w:rFonts w:cs="Arial"/>
          <w:sz w:val="22"/>
          <w:szCs w:val="22"/>
        </w:rPr>
        <w:t>des Photoeffektes.</w:t>
      </w:r>
    </w:p>
    <w:p w:rsidR="006A6803" w:rsidRDefault="0039628F" w:rsidP="00A538FA">
      <w:pPr>
        <w:spacing w:after="120" w:line="276" w:lineRule="auto"/>
        <w:ind w:left="709" w:hanging="284"/>
        <w:rPr>
          <w:rFonts w:cs="Arial"/>
          <w:sz w:val="22"/>
          <w:szCs w:val="22"/>
        </w:rPr>
      </w:pPr>
      <w:r>
        <w:rPr>
          <w:rFonts w:cs="Arial"/>
          <w:sz w:val="22"/>
          <w:szCs w:val="22"/>
        </w:rPr>
        <w:t>a)</w:t>
      </w:r>
      <w:r>
        <w:rPr>
          <w:rFonts w:cs="Arial"/>
          <w:sz w:val="22"/>
          <w:szCs w:val="22"/>
        </w:rPr>
        <w:tab/>
      </w:r>
      <w:r w:rsidR="00816BD7" w:rsidRPr="00A41D55">
        <w:rPr>
          <w:rFonts w:cs="Arial"/>
          <w:b/>
          <w:i/>
          <w:sz w:val="22"/>
          <w:szCs w:val="22"/>
        </w:rPr>
        <w:t>Ziel</w:t>
      </w:r>
      <w:r w:rsidR="00816BD7">
        <w:rPr>
          <w:rFonts w:cs="Arial"/>
          <w:sz w:val="22"/>
          <w:szCs w:val="22"/>
        </w:rPr>
        <w:t xml:space="preserve"> </w:t>
      </w:r>
      <w:r>
        <w:rPr>
          <w:rFonts w:cs="Arial"/>
          <w:sz w:val="22"/>
          <w:szCs w:val="22"/>
        </w:rPr>
        <w:t xml:space="preserve">ist, </w:t>
      </w:r>
      <w:r w:rsidR="00816BD7">
        <w:rPr>
          <w:rFonts w:cs="Arial"/>
          <w:sz w:val="22"/>
          <w:szCs w:val="22"/>
        </w:rPr>
        <w:t xml:space="preserve">einen </w:t>
      </w:r>
      <w:r w:rsidR="00816BD7" w:rsidRPr="00A41D55">
        <w:rPr>
          <w:rFonts w:cs="Arial"/>
          <w:b/>
          <w:i/>
          <w:sz w:val="22"/>
          <w:szCs w:val="22"/>
        </w:rPr>
        <w:t>Versuch</w:t>
      </w:r>
      <w:r w:rsidR="00816BD7">
        <w:rPr>
          <w:rFonts w:cs="Arial"/>
          <w:sz w:val="22"/>
          <w:szCs w:val="22"/>
        </w:rPr>
        <w:t xml:space="preserve"> zu planen bzw. ein Verfahren zu erarbeiten, </w:t>
      </w:r>
      <w:r w:rsidR="00816BD7" w:rsidRPr="00A41D55">
        <w:rPr>
          <w:rFonts w:cs="Arial"/>
          <w:b/>
          <w:i/>
          <w:sz w:val="22"/>
          <w:szCs w:val="22"/>
        </w:rPr>
        <w:t>mit dem</w:t>
      </w:r>
      <w:r w:rsidR="00816BD7">
        <w:rPr>
          <w:rFonts w:cs="Arial"/>
          <w:sz w:val="22"/>
          <w:szCs w:val="22"/>
        </w:rPr>
        <w:t xml:space="preserve"> </w:t>
      </w:r>
      <w:r w:rsidR="00816BD7" w:rsidRPr="00A41D55">
        <w:rPr>
          <w:rFonts w:cs="Arial"/>
          <w:b/>
          <w:i/>
          <w:sz w:val="22"/>
          <w:szCs w:val="22"/>
        </w:rPr>
        <w:t>die winzig kleine (Elementar-) Ladung des Elektrons experimentell bestimmt werden kann</w:t>
      </w:r>
      <w:r w:rsidR="00816BD7">
        <w:rPr>
          <w:rFonts w:cs="Arial"/>
          <w:sz w:val="22"/>
          <w:szCs w:val="22"/>
        </w:rPr>
        <w:t xml:space="preserve">. </w:t>
      </w:r>
    </w:p>
    <w:p w:rsidR="00E21B11" w:rsidRDefault="006A6803" w:rsidP="00A538FA">
      <w:pPr>
        <w:spacing w:after="120" w:line="276" w:lineRule="auto"/>
        <w:ind w:left="709" w:hanging="284"/>
        <w:rPr>
          <w:rFonts w:cs="Arial"/>
          <w:bCs/>
          <w:sz w:val="22"/>
          <w:szCs w:val="22"/>
        </w:rPr>
      </w:pPr>
      <w:r>
        <w:rPr>
          <w:rFonts w:cs="Arial"/>
          <w:sz w:val="22"/>
          <w:szCs w:val="22"/>
        </w:rPr>
        <w:t>b)</w:t>
      </w:r>
      <w:r>
        <w:rPr>
          <w:rFonts w:cs="Arial"/>
          <w:sz w:val="22"/>
          <w:szCs w:val="22"/>
        </w:rPr>
        <w:tab/>
      </w:r>
      <w:r w:rsidR="000C3F06" w:rsidRPr="000C3F06">
        <w:rPr>
          <w:rFonts w:cs="Arial"/>
          <w:b/>
          <w:i/>
          <w:sz w:val="22"/>
          <w:szCs w:val="22"/>
        </w:rPr>
        <w:t>Bereitstellung</w:t>
      </w:r>
      <w:r w:rsidR="000C3F06">
        <w:rPr>
          <w:rFonts w:cs="Arial"/>
          <w:sz w:val="22"/>
          <w:szCs w:val="22"/>
        </w:rPr>
        <w:t xml:space="preserve"> </w:t>
      </w:r>
      <w:r w:rsidR="005A6562">
        <w:rPr>
          <w:rFonts w:cs="Arial"/>
          <w:sz w:val="22"/>
          <w:szCs w:val="22"/>
        </w:rPr>
        <w:t>(„</w:t>
      </w:r>
      <w:r w:rsidR="000C3F06">
        <w:rPr>
          <w:rFonts w:cs="Arial"/>
          <w:sz w:val="22"/>
          <w:szCs w:val="22"/>
        </w:rPr>
        <w:t>Aktivierung</w:t>
      </w:r>
      <w:r w:rsidR="005A6562">
        <w:rPr>
          <w:rFonts w:cs="Arial"/>
          <w:sz w:val="22"/>
          <w:szCs w:val="22"/>
        </w:rPr>
        <w:t>“)</w:t>
      </w:r>
      <w:r w:rsidR="000C3F06">
        <w:rPr>
          <w:rFonts w:cs="Arial"/>
          <w:sz w:val="22"/>
          <w:szCs w:val="22"/>
        </w:rPr>
        <w:t xml:space="preserve"> </w:t>
      </w:r>
      <w:r w:rsidR="005A6562">
        <w:rPr>
          <w:rFonts w:cs="Arial"/>
          <w:sz w:val="22"/>
          <w:szCs w:val="22"/>
        </w:rPr>
        <w:t>g</w:t>
      </w:r>
      <w:r w:rsidR="00E21B11">
        <w:rPr>
          <w:rFonts w:cs="Arial"/>
          <w:b/>
          <w:bCs/>
          <w:i/>
          <w:sz w:val="22"/>
          <w:szCs w:val="22"/>
        </w:rPr>
        <w:t>rund</w:t>
      </w:r>
      <w:r w:rsidR="005A6562">
        <w:rPr>
          <w:rFonts w:cs="Arial"/>
          <w:b/>
          <w:bCs/>
          <w:i/>
          <w:sz w:val="22"/>
          <w:szCs w:val="22"/>
        </w:rPr>
        <w:t>legender Vorkenntniss</w:t>
      </w:r>
      <w:r w:rsidR="003774FC">
        <w:rPr>
          <w:rFonts w:cs="Arial"/>
          <w:b/>
          <w:bCs/>
          <w:i/>
          <w:sz w:val="22"/>
          <w:szCs w:val="22"/>
        </w:rPr>
        <w:t>e aus</w:t>
      </w:r>
      <w:r w:rsidR="00E21B11">
        <w:rPr>
          <w:rFonts w:cs="Arial"/>
          <w:b/>
          <w:bCs/>
          <w:i/>
          <w:sz w:val="22"/>
          <w:szCs w:val="22"/>
        </w:rPr>
        <w:t xml:space="preserve"> de</w:t>
      </w:r>
      <w:r w:rsidR="000C3F06" w:rsidRPr="000C3F06">
        <w:rPr>
          <w:rFonts w:cs="Arial"/>
          <w:b/>
          <w:bCs/>
          <w:i/>
          <w:sz w:val="22"/>
          <w:szCs w:val="22"/>
        </w:rPr>
        <w:t>r Elektrizitätsle</w:t>
      </w:r>
      <w:r w:rsidR="000C3F06" w:rsidRPr="000C3F06">
        <w:rPr>
          <w:rFonts w:cs="Arial"/>
          <w:b/>
          <w:bCs/>
          <w:i/>
          <w:sz w:val="22"/>
          <w:szCs w:val="22"/>
        </w:rPr>
        <w:t>h</w:t>
      </w:r>
      <w:r w:rsidR="000C3F06" w:rsidRPr="000C3F06">
        <w:rPr>
          <w:rFonts w:cs="Arial"/>
          <w:b/>
          <w:bCs/>
          <w:i/>
          <w:sz w:val="22"/>
          <w:szCs w:val="22"/>
        </w:rPr>
        <w:t xml:space="preserve">re </w:t>
      </w:r>
      <w:r w:rsidR="003774FC">
        <w:rPr>
          <w:rFonts w:cs="Arial"/>
          <w:b/>
          <w:bCs/>
          <w:i/>
          <w:sz w:val="22"/>
          <w:szCs w:val="22"/>
        </w:rPr>
        <w:t xml:space="preserve">der </w:t>
      </w:r>
      <w:r w:rsidR="000C3F06" w:rsidRPr="000C3F06">
        <w:rPr>
          <w:rFonts w:cs="Arial"/>
          <w:b/>
          <w:bCs/>
          <w:i/>
          <w:sz w:val="22"/>
          <w:szCs w:val="22"/>
        </w:rPr>
        <w:t>Sekundarstufe I</w:t>
      </w:r>
      <w:r w:rsidR="005A6562">
        <w:rPr>
          <w:rFonts w:cs="Arial"/>
          <w:b/>
          <w:bCs/>
          <w:sz w:val="22"/>
          <w:szCs w:val="22"/>
        </w:rPr>
        <w:t>.</w:t>
      </w:r>
    </w:p>
    <w:p w:rsidR="00A538FA" w:rsidRPr="00E21B11" w:rsidRDefault="009103D1" w:rsidP="00E21B11">
      <w:pPr>
        <w:spacing w:after="120" w:line="276" w:lineRule="auto"/>
        <w:ind w:left="709" w:hanging="284"/>
        <w:rPr>
          <w:rFonts w:cs="Arial"/>
          <w:sz w:val="22"/>
          <w:szCs w:val="22"/>
        </w:rPr>
      </w:pPr>
      <w:r w:rsidRPr="001C6438">
        <w:rPr>
          <w:rFonts w:cs="Arial"/>
          <w:bCs/>
          <w:sz w:val="22"/>
          <w:szCs w:val="22"/>
        </w:rPr>
        <w:t>c)</w:t>
      </w:r>
      <w:r w:rsidRPr="001C6438">
        <w:rPr>
          <w:rFonts w:cs="Arial"/>
          <w:bCs/>
          <w:sz w:val="22"/>
          <w:szCs w:val="22"/>
        </w:rPr>
        <w:tab/>
      </w:r>
      <w:r w:rsidR="00A538FA" w:rsidRPr="001C6438">
        <w:rPr>
          <w:rFonts w:cs="Arial"/>
          <w:b/>
          <w:bCs/>
          <w:i/>
          <w:sz w:val="22"/>
          <w:szCs w:val="22"/>
        </w:rPr>
        <w:t>Veranschauli</w:t>
      </w:r>
      <w:r w:rsidR="003D2A4B" w:rsidRPr="001C6438">
        <w:rPr>
          <w:rFonts w:cs="Arial"/>
          <w:b/>
          <w:bCs/>
          <w:i/>
          <w:sz w:val="22"/>
          <w:szCs w:val="22"/>
        </w:rPr>
        <w:t xml:space="preserve">chung / </w:t>
      </w:r>
      <w:r w:rsidR="00A538FA" w:rsidRPr="001C6438">
        <w:rPr>
          <w:rFonts w:cs="Arial"/>
          <w:b/>
          <w:bCs/>
          <w:i/>
          <w:sz w:val="22"/>
          <w:szCs w:val="22"/>
        </w:rPr>
        <w:t>Erarbeitung</w:t>
      </w:r>
      <w:r w:rsidR="003D2A4B" w:rsidRPr="001C6438">
        <w:rPr>
          <w:rFonts w:cs="Arial"/>
          <w:b/>
          <w:bCs/>
          <w:i/>
          <w:sz w:val="22"/>
          <w:szCs w:val="22"/>
        </w:rPr>
        <w:t xml:space="preserve"> d</w:t>
      </w:r>
      <w:r w:rsidR="00A538FA" w:rsidRPr="001C6438">
        <w:rPr>
          <w:rFonts w:cs="Arial"/>
          <w:b/>
          <w:bCs/>
          <w:i/>
          <w:sz w:val="22"/>
          <w:szCs w:val="22"/>
        </w:rPr>
        <w:t>er Versuchsidee</w:t>
      </w:r>
      <w:r w:rsidR="00A538FA" w:rsidRPr="001C6438">
        <w:rPr>
          <w:rFonts w:cs="Arial"/>
          <w:bCs/>
          <w:sz w:val="22"/>
          <w:szCs w:val="22"/>
        </w:rPr>
        <w:t xml:space="preserve"> zur Bestimmung der elektrischen Ladung eines Elektrons </w:t>
      </w:r>
      <w:r w:rsidR="003D2A4B" w:rsidRPr="001C6438">
        <w:rPr>
          <w:rFonts w:cs="Arial"/>
          <w:bCs/>
          <w:sz w:val="22"/>
          <w:szCs w:val="22"/>
        </w:rPr>
        <w:t>mit Hilfe</w:t>
      </w:r>
      <w:r w:rsidRPr="001C6438">
        <w:rPr>
          <w:rFonts w:cs="Arial"/>
          <w:bCs/>
          <w:sz w:val="22"/>
          <w:szCs w:val="22"/>
        </w:rPr>
        <w:t xml:space="preserve"> ein</w:t>
      </w:r>
      <w:r w:rsidR="003D2A4B" w:rsidRPr="001C6438">
        <w:rPr>
          <w:rFonts w:cs="Arial"/>
          <w:bCs/>
          <w:sz w:val="22"/>
          <w:szCs w:val="22"/>
        </w:rPr>
        <w:t>es</w:t>
      </w:r>
      <w:r w:rsidRPr="001C6438">
        <w:rPr>
          <w:rFonts w:cs="Arial"/>
          <w:bCs/>
          <w:sz w:val="22"/>
          <w:szCs w:val="22"/>
        </w:rPr>
        <w:t xml:space="preserve"> </w:t>
      </w:r>
      <w:r w:rsidRPr="001C6438">
        <w:rPr>
          <w:rFonts w:cs="Arial"/>
          <w:b/>
          <w:bCs/>
          <w:i/>
          <w:sz w:val="22"/>
          <w:szCs w:val="22"/>
        </w:rPr>
        <w:t>Modellversuch</w:t>
      </w:r>
      <w:r w:rsidR="003D2A4B" w:rsidRPr="001C6438">
        <w:rPr>
          <w:rFonts w:cs="Arial"/>
          <w:b/>
          <w:bCs/>
          <w:i/>
          <w:sz w:val="22"/>
          <w:szCs w:val="22"/>
        </w:rPr>
        <w:t>s</w:t>
      </w:r>
      <w:r w:rsidRPr="001C6438">
        <w:rPr>
          <w:rFonts w:cs="Arial"/>
          <w:b/>
          <w:bCs/>
          <w:i/>
          <w:sz w:val="22"/>
          <w:szCs w:val="22"/>
        </w:rPr>
        <w:t xml:space="preserve"> </w:t>
      </w:r>
      <w:r w:rsidR="00A538FA" w:rsidRPr="001C6438">
        <w:rPr>
          <w:rFonts w:cs="Arial"/>
          <w:b/>
          <w:bCs/>
          <w:i/>
          <w:sz w:val="22"/>
          <w:szCs w:val="22"/>
        </w:rPr>
        <w:t xml:space="preserve">zur </w:t>
      </w:r>
      <w:r w:rsidRPr="001C6438">
        <w:rPr>
          <w:rFonts w:cs="Arial"/>
          <w:b/>
          <w:bCs/>
          <w:i/>
          <w:sz w:val="22"/>
          <w:szCs w:val="22"/>
        </w:rPr>
        <w:t>„Schwebe</w:t>
      </w:r>
      <w:r w:rsidR="009A3E49" w:rsidRPr="001C6438">
        <w:rPr>
          <w:rFonts w:cs="Arial"/>
          <w:b/>
          <w:bCs/>
          <w:i/>
          <w:sz w:val="22"/>
          <w:szCs w:val="22"/>
        </w:rPr>
        <w:t>feld</w:t>
      </w:r>
      <w:r w:rsidRPr="001C6438">
        <w:rPr>
          <w:rFonts w:cs="Arial"/>
          <w:b/>
          <w:bCs/>
          <w:i/>
          <w:sz w:val="22"/>
          <w:szCs w:val="22"/>
        </w:rPr>
        <w:t>method</w:t>
      </w:r>
      <w:r w:rsidR="009A3E49" w:rsidRPr="001C6438">
        <w:rPr>
          <w:rFonts w:cs="Arial"/>
          <w:b/>
          <w:bCs/>
          <w:i/>
          <w:sz w:val="22"/>
          <w:szCs w:val="22"/>
        </w:rPr>
        <w:t>e“</w:t>
      </w:r>
      <w:r w:rsidRPr="009103D1">
        <w:rPr>
          <w:rFonts w:cs="Arial"/>
          <w:bCs/>
          <w:sz w:val="22"/>
          <w:szCs w:val="22"/>
        </w:rPr>
        <w:t xml:space="preserve"> </w:t>
      </w:r>
    </w:p>
    <w:p w:rsidR="00742AB0" w:rsidRPr="00C94B12" w:rsidRDefault="006A6803" w:rsidP="00AF1D3C">
      <w:pPr>
        <w:spacing w:after="120" w:line="276" w:lineRule="auto"/>
        <w:ind w:left="709" w:hanging="284"/>
        <w:rPr>
          <w:rFonts w:cs="Arial"/>
          <w:sz w:val="22"/>
          <w:szCs w:val="22"/>
        </w:rPr>
      </w:pPr>
      <w:r>
        <w:rPr>
          <w:rFonts w:cs="Arial"/>
          <w:sz w:val="22"/>
          <w:szCs w:val="22"/>
        </w:rPr>
        <w:t>d</w:t>
      </w:r>
      <w:r w:rsidR="00817082" w:rsidRPr="00817082">
        <w:rPr>
          <w:rFonts w:cs="Arial"/>
          <w:sz w:val="22"/>
          <w:szCs w:val="22"/>
        </w:rPr>
        <w:t>)</w:t>
      </w:r>
      <w:r w:rsidR="00817082" w:rsidRPr="00817082">
        <w:rPr>
          <w:rFonts w:cs="Arial"/>
          <w:sz w:val="22"/>
          <w:szCs w:val="22"/>
        </w:rPr>
        <w:tab/>
      </w:r>
      <w:r w:rsidR="009A3E49">
        <w:rPr>
          <w:rFonts w:cs="Arial"/>
          <w:sz w:val="22"/>
          <w:szCs w:val="22"/>
        </w:rPr>
        <w:t xml:space="preserve">Auf der Basis des sehr anschaulichen </w:t>
      </w:r>
      <w:r w:rsidR="009A3E49" w:rsidRPr="00C94B12">
        <w:rPr>
          <w:rFonts w:cs="Arial"/>
          <w:sz w:val="22"/>
          <w:szCs w:val="22"/>
        </w:rPr>
        <w:t>Modellversuchs</w:t>
      </w:r>
      <w:r w:rsidR="008E2E1E" w:rsidRPr="00C94B12">
        <w:rPr>
          <w:rFonts w:cs="Arial"/>
          <w:sz w:val="22"/>
          <w:szCs w:val="22"/>
        </w:rPr>
        <w:t xml:space="preserve"> </w:t>
      </w:r>
      <w:r w:rsidR="009A3E49" w:rsidRPr="00C94B12">
        <w:rPr>
          <w:rFonts w:cs="Arial"/>
          <w:sz w:val="22"/>
          <w:szCs w:val="22"/>
        </w:rPr>
        <w:t>wird das</w:t>
      </w:r>
      <w:r w:rsidR="009A3E49">
        <w:rPr>
          <w:rFonts w:cs="Arial"/>
          <w:b/>
          <w:i/>
          <w:sz w:val="22"/>
          <w:szCs w:val="22"/>
        </w:rPr>
        <w:t xml:space="preserve"> Prinzip eines </w:t>
      </w:r>
      <w:r w:rsidR="00C94B12">
        <w:rPr>
          <w:rFonts w:cs="Arial"/>
          <w:b/>
          <w:i/>
          <w:sz w:val="22"/>
          <w:szCs w:val="22"/>
        </w:rPr>
        <w:t>„verei</w:t>
      </w:r>
      <w:r w:rsidR="00C94B12">
        <w:rPr>
          <w:rFonts w:cs="Arial"/>
          <w:b/>
          <w:i/>
          <w:sz w:val="22"/>
          <w:szCs w:val="22"/>
        </w:rPr>
        <w:t>n</w:t>
      </w:r>
      <w:r w:rsidR="00C94B12">
        <w:rPr>
          <w:rFonts w:cs="Arial"/>
          <w:b/>
          <w:i/>
          <w:sz w:val="22"/>
          <w:szCs w:val="22"/>
        </w:rPr>
        <w:t xml:space="preserve">fachten </w:t>
      </w:r>
      <w:proofErr w:type="spellStart"/>
      <w:r w:rsidR="00C94B12">
        <w:rPr>
          <w:rFonts w:cs="Arial"/>
          <w:b/>
          <w:i/>
          <w:sz w:val="22"/>
          <w:szCs w:val="22"/>
        </w:rPr>
        <w:t>Millikanversuchs</w:t>
      </w:r>
      <w:proofErr w:type="spellEnd"/>
      <w:r w:rsidR="00C94B12">
        <w:rPr>
          <w:rFonts w:cs="Arial"/>
          <w:b/>
          <w:i/>
          <w:sz w:val="22"/>
          <w:szCs w:val="22"/>
        </w:rPr>
        <w:t xml:space="preserve">“ </w:t>
      </w:r>
      <w:r w:rsidR="00C94B12" w:rsidRPr="00C94B12">
        <w:rPr>
          <w:rFonts w:cs="Arial"/>
          <w:sz w:val="22"/>
          <w:szCs w:val="22"/>
        </w:rPr>
        <w:t>erarbeitet.</w:t>
      </w:r>
    </w:p>
    <w:p w:rsidR="00DC14A8" w:rsidRPr="00F36464" w:rsidRDefault="00D355B1" w:rsidP="000B1D0E">
      <w:pPr>
        <w:pStyle w:val="Listenabsatz"/>
        <w:spacing w:after="240" w:line="276" w:lineRule="auto"/>
        <w:ind w:left="709" w:hanging="284"/>
        <w:contextualSpacing w:val="0"/>
        <w:rPr>
          <w:rFonts w:cs="Arial"/>
          <w:sz w:val="22"/>
          <w:szCs w:val="22"/>
        </w:rPr>
      </w:pPr>
      <w:r>
        <w:rPr>
          <w:sz w:val="22"/>
          <w:szCs w:val="22"/>
        </w:rPr>
        <w:t>e</w:t>
      </w:r>
      <w:r w:rsidR="00A4499C" w:rsidRPr="00DC14A8">
        <w:rPr>
          <w:sz w:val="22"/>
          <w:szCs w:val="22"/>
        </w:rPr>
        <w:t>)</w:t>
      </w:r>
      <w:r w:rsidR="00A4499C" w:rsidRPr="00DC14A8">
        <w:rPr>
          <w:sz w:val="22"/>
          <w:szCs w:val="22"/>
        </w:rPr>
        <w:tab/>
      </w:r>
      <w:r w:rsidR="00C94B12">
        <w:rPr>
          <w:sz w:val="22"/>
          <w:szCs w:val="22"/>
        </w:rPr>
        <w:t xml:space="preserve">Eine </w:t>
      </w:r>
      <w:r w:rsidR="00C94B12" w:rsidRPr="00F36464">
        <w:rPr>
          <w:sz w:val="22"/>
          <w:szCs w:val="22"/>
        </w:rPr>
        <w:t xml:space="preserve">entsprechende reale </w:t>
      </w:r>
      <w:r w:rsidR="00C94B12" w:rsidRPr="000A492B">
        <w:rPr>
          <w:b/>
          <w:i/>
          <w:sz w:val="22"/>
          <w:szCs w:val="22"/>
        </w:rPr>
        <w:t>Versuchsapparatur</w:t>
      </w:r>
      <w:r w:rsidR="00C94B12">
        <w:rPr>
          <w:sz w:val="22"/>
          <w:szCs w:val="22"/>
        </w:rPr>
        <w:t xml:space="preserve"> und / </w:t>
      </w:r>
      <w:r w:rsidR="00C94B12" w:rsidRPr="00F36464">
        <w:rPr>
          <w:b/>
          <w:i/>
          <w:sz w:val="22"/>
          <w:szCs w:val="22"/>
        </w:rPr>
        <w:t>oder</w:t>
      </w:r>
      <w:r w:rsidR="00C94B12">
        <w:rPr>
          <w:sz w:val="22"/>
          <w:szCs w:val="22"/>
        </w:rPr>
        <w:t xml:space="preserve"> eine </w:t>
      </w:r>
      <w:r w:rsidR="00C94B12" w:rsidRPr="00F36464">
        <w:rPr>
          <w:b/>
          <w:i/>
          <w:sz w:val="22"/>
          <w:szCs w:val="22"/>
        </w:rPr>
        <w:t xml:space="preserve">Computersimulation </w:t>
      </w:r>
      <w:r w:rsidR="00C94B12" w:rsidRPr="00F36464">
        <w:rPr>
          <w:sz w:val="22"/>
          <w:szCs w:val="22"/>
        </w:rPr>
        <w:t xml:space="preserve">(bzw. </w:t>
      </w:r>
      <w:r w:rsidR="008D28ED" w:rsidRPr="00F36464">
        <w:rPr>
          <w:sz w:val="22"/>
          <w:szCs w:val="22"/>
        </w:rPr>
        <w:t xml:space="preserve">ein </w:t>
      </w:r>
      <w:r w:rsidR="00C94B12" w:rsidRPr="00F36464">
        <w:rPr>
          <w:sz w:val="22"/>
          <w:szCs w:val="22"/>
        </w:rPr>
        <w:t>RCL) werden</w:t>
      </w:r>
      <w:r w:rsidR="00C94B12" w:rsidRPr="00F36464">
        <w:rPr>
          <w:b/>
          <w:i/>
          <w:sz w:val="22"/>
          <w:szCs w:val="22"/>
        </w:rPr>
        <w:t xml:space="preserve"> zur </w:t>
      </w:r>
      <w:r w:rsidR="00C94B12" w:rsidRPr="00F36464">
        <w:rPr>
          <w:sz w:val="22"/>
          <w:szCs w:val="22"/>
        </w:rPr>
        <w:t>(arbeitsteiligen)</w:t>
      </w:r>
      <w:r w:rsidR="00C94B12" w:rsidRPr="00F36464">
        <w:rPr>
          <w:b/>
          <w:i/>
          <w:sz w:val="22"/>
          <w:szCs w:val="22"/>
        </w:rPr>
        <w:t xml:space="preserve"> Ermittlung von Messwerten </w:t>
      </w:r>
      <w:r w:rsidR="00C94B12" w:rsidRPr="00F36464">
        <w:rPr>
          <w:sz w:val="22"/>
          <w:szCs w:val="22"/>
        </w:rPr>
        <w:t>genutzt</w:t>
      </w:r>
      <w:r w:rsidR="000A492B" w:rsidRPr="00F36464">
        <w:rPr>
          <w:sz w:val="22"/>
          <w:szCs w:val="22"/>
        </w:rPr>
        <w:t>.</w:t>
      </w:r>
    </w:p>
    <w:p w:rsidR="00676F0A" w:rsidRPr="00D44D53" w:rsidRDefault="00D355B1" w:rsidP="00D44D53">
      <w:pPr>
        <w:pStyle w:val="Listenabsatz"/>
        <w:spacing w:after="360" w:line="276" w:lineRule="auto"/>
        <w:ind w:left="709" w:hanging="284"/>
        <w:contextualSpacing w:val="0"/>
        <w:rPr>
          <w:rFonts w:cs="Arial"/>
          <w:sz w:val="22"/>
          <w:szCs w:val="22"/>
        </w:rPr>
      </w:pPr>
      <w:r>
        <w:rPr>
          <w:rFonts w:cs="Arial"/>
          <w:sz w:val="22"/>
          <w:szCs w:val="22"/>
        </w:rPr>
        <w:lastRenderedPageBreak/>
        <w:t>f</w:t>
      </w:r>
      <w:r w:rsidR="00DC14A8">
        <w:rPr>
          <w:rFonts w:cs="Arial"/>
          <w:sz w:val="22"/>
          <w:szCs w:val="22"/>
        </w:rPr>
        <w:t>)</w:t>
      </w:r>
      <w:r w:rsidR="00DC14A8">
        <w:rPr>
          <w:rFonts w:cs="Arial"/>
          <w:sz w:val="22"/>
          <w:szCs w:val="22"/>
        </w:rPr>
        <w:tab/>
      </w:r>
      <w:r w:rsidR="00A12B81">
        <w:rPr>
          <w:rFonts w:cs="Arial"/>
          <w:sz w:val="22"/>
          <w:szCs w:val="22"/>
        </w:rPr>
        <w:t>Die Messungen werden a</w:t>
      </w:r>
      <w:r w:rsidR="008D28ED">
        <w:rPr>
          <w:rFonts w:cs="Arial"/>
          <w:sz w:val="22"/>
          <w:szCs w:val="22"/>
        </w:rPr>
        <w:t>usgewertet und im Hinblick auf Existenz und Größe einer El</w:t>
      </w:r>
      <w:r w:rsidR="008D28ED">
        <w:rPr>
          <w:rFonts w:cs="Arial"/>
          <w:sz w:val="22"/>
          <w:szCs w:val="22"/>
        </w:rPr>
        <w:t>e</w:t>
      </w:r>
      <w:r w:rsidR="008D28ED">
        <w:rPr>
          <w:rFonts w:cs="Arial"/>
          <w:sz w:val="22"/>
          <w:szCs w:val="22"/>
        </w:rPr>
        <w:t>mentarladung interpretiert.</w:t>
      </w:r>
    </w:p>
    <w:p w:rsidR="005B3732" w:rsidRPr="005B3732" w:rsidRDefault="00A403A1" w:rsidP="005B3732">
      <w:pPr>
        <w:spacing w:after="120" w:line="276" w:lineRule="auto"/>
        <w:ind w:left="425" w:hanging="425"/>
        <w:jc w:val="left"/>
        <w:rPr>
          <w:rFonts w:cs="Arial"/>
          <w:b/>
          <w:szCs w:val="24"/>
        </w:rPr>
      </w:pPr>
      <w:r>
        <w:rPr>
          <w:rFonts w:cs="Arial"/>
          <w:b/>
          <w:szCs w:val="24"/>
        </w:rPr>
        <w:t>3</w:t>
      </w:r>
      <w:r w:rsidR="005B3732" w:rsidRPr="005B3732">
        <w:rPr>
          <w:rFonts w:cs="Arial"/>
          <w:b/>
          <w:szCs w:val="24"/>
        </w:rPr>
        <w:t>.</w:t>
      </w:r>
      <w:r w:rsidR="005B3732" w:rsidRPr="005B3732">
        <w:rPr>
          <w:rFonts w:cs="Arial"/>
          <w:b/>
          <w:szCs w:val="24"/>
        </w:rPr>
        <w:tab/>
      </w:r>
      <w:r w:rsidR="005B3732" w:rsidRPr="005B3732">
        <w:rPr>
          <w:rFonts w:cs="Arial"/>
          <w:b/>
        </w:rPr>
        <w:t>Erforderliche Geräte:</w:t>
      </w:r>
    </w:p>
    <w:p w:rsidR="00DB0F56" w:rsidRPr="0033556C" w:rsidRDefault="00C21DBB" w:rsidP="0031528E">
      <w:pPr>
        <w:spacing w:after="120" w:line="276" w:lineRule="auto"/>
        <w:ind w:left="425"/>
        <w:jc w:val="left"/>
        <w:rPr>
          <w:rFonts w:cs="Arial"/>
          <w:b/>
          <w:sz w:val="22"/>
          <w:szCs w:val="22"/>
        </w:rPr>
      </w:pPr>
      <w:r w:rsidRPr="0033556C">
        <w:rPr>
          <w:rFonts w:cs="Arial"/>
          <w:b/>
          <w:sz w:val="22"/>
          <w:szCs w:val="22"/>
        </w:rPr>
        <w:t>Für die (Schüler-)Versuche gemäß der Arbeitsmaterialien</w:t>
      </w:r>
      <w:r w:rsidR="0033556C" w:rsidRPr="0033556C">
        <w:rPr>
          <w:rFonts w:cs="Arial"/>
          <w:b/>
          <w:sz w:val="22"/>
          <w:szCs w:val="22"/>
        </w:rPr>
        <w:t xml:space="preserve"> </w:t>
      </w:r>
      <w:r w:rsidR="0033556C">
        <w:rPr>
          <w:rFonts w:cs="Arial"/>
          <w:b/>
          <w:sz w:val="22"/>
          <w:szCs w:val="22"/>
        </w:rPr>
        <w:t>„</w:t>
      </w:r>
      <w:r w:rsidR="0033556C" w:rsidRPr="0033556C">
        <w:rPr>
          <w:rFonts w:cs="Arial"/>
          <w:b/>
          <w:sz w:val="22"/>
          <w:szCs w:val="22"/>
        </w:rPr>
        <w:t>EL 1</w:t>
      </w:r>
      <w:r w:rsidR="0033556C">
        <w:rPr>
          <w:rFonts w:cs="Arial"/>
          <w:b/>
          <w:sz w:val="22"/>
          <w:szCs w:val="22"/>
        </w:rPr>
        <w:t>“</w:t>
      </w:r>
      <w:r w:rsidR="0033556C" w:rsidRPr="0033556C">
        <w:rPr>
          <w:rFonts w:cs="Arial"/>
          <w:b/>
          <w:sz w:val="22"/>
          <w:szCs w:val="22"/>
        </w:rPr>
        <w:t xml:space="preserve">,  </w:t>
      </w:r>
      <w:r w:rsidR="0033556C">
        <w:rPr>
          <w:rFonts w:cs="Arial"/>
          <w:b/>
          <w:sz w:val="22"/>
          <w:szCs w:val="22"/>
        </w:rPr>
        <w:t xml:space="preserve">„EL </w:t>
      </w:r>
      <w:r w:rsidR="0033556C" w:rsidRPr="0033556C">
        <w:rPr>
          <w:rFonts w:cs="Arial"/>
          <w:b/>
          <w:sz w:val="22"/>
          <w:szCs w:val="22"/>
        </w:rPr>
        <w:t>3</w:t>
      </w:r>
      <w:r w:rsidR="0033556C">
        <w:rPr>
          <w:rFonts w:cs="Arial"/>
          <w:b/>
          <w:sz w:val="22"/>
          <w:szCs w:val="22"/>
        </w:rPr>
        <w:t>“ und „EL</w:t>
      </w:r>
      <w:r w:rsidR="0033556C" w:rsidRPr="0033556C">
        <w:rPr>
          <w:rFonts w:cs="Arial"/>
          <w:b/>
          <w:sz w:val="22"/>
          <w:szCs w:val="22"/>
        </w:rPr>
        <w:t xml:space="preserve"> 4</w:t>
      </w:r>
      <w:r w:rsidR="0033556C">
        <w:rPr>
          <w:rFonts w:cs="Arial"/>
          <w:b/>
          <w:sz w:val="22"/>
          <w:szCs w:val="22"/>
        </w:rPr>
        <w:t xml:space="preserve">“ </w:t>
      </w:r>
      <w:r w:rsidR="0033556C" w:rsidRPr="0031528E">
        <w:rPr>
          <w:rFonts w:cs="Arial"/>
          <w:sz w:val="22"/>
          <w:szCs w:val="22"/>
        </w:rPr>
        <w:t>(siehe entsprechende Links</w:t>
      </w:r>
      <w:r w:rsidR="0031528E" w:rsidRPr="0031528E">
        <w:rPr>
          <w:rFonts w:cs="Arial"/>
          <w:sz w:val="22"/>
          <w:szCs w:val="22"/>
        </w:rPr>
        <w:t xml:space="preserve"> im weiteren Verlauf des </w:t>
      </w:r>
      <w:r w:rsidR="0033556C" w:rsidRPr="0031528E">
        <w:rPr>
          <w:rFonts w:cs="Arial"/>
          <w:sz w:val="22"/>
          <w:szCs w:val="22"/>
        </w:rPr>
        <w:t>Text</w:t>
      </w:r>
      <w:r w:rsidR="0031528E" w:rsidRPr="0031528E">
        <w:rPr>
          <w:rFonts w:cs="Arial"/>
          <w:sz w:val="22"/>
          <w:szCs w:val="22"/>
        </w:rPr>
        <w:t>es)</w:t>
      </w:r>
      <w:r w:rsidR="0031528E">
        <w:rPr>
          <w:rFonts w:cs="Arial"/>
          <w:b/>
          <w:sz w:val="22"/>
          <w:szCs w:val="22"/>
        </w:rPr>
        <w:t>:</w:t>
      </w:r>
    </w:p>
    <w:p w:rsidR="00D44D53" w:rsidRDefault="00D44D53" w:rsidP="006B61E7">
      <w:pPr>
        <w:pStyle w:val="Listenabsatz"/>
        <w:numPr>
          <w:ilvl w:val="0"/>
          <w:numId w:val="3"/>
        </w:numPr>
        <w:spacing w:line="276" w:lineRule="auto"/>
        <w:ind w:left="709" w:hanging="283"/>
        <w:jc w:val="left"/>
        <w:rPr>
          <w:rFonts w:cs="Arial"/>
          <w:sz w:val="22"/>
          <w:szCs w:val="22"/>
        </w:rPr>
      </w:pPr>
      <w:r>
        <w:rPr>
          <w:rFonts w:cs="Arial"/>
          <w:sz w:val="22"/>
          <w:szCs w:val="22"/>
        </w:rPr>
        <w:t xml:space="preserve">diverse Stativmaterialien </w:t>
      </w:r>
    </w:p>
    <w:p w:rsidR="00D44D53" w:rsidRDefault="00D44D53" w:rsidP="006B61E7">
      <w:pPr>
        <w:pStyle w:val="Listenabsatz"/>
        <w:numPr>
          <w:ilvl w:val="0"/>
          <w:numId w:val="3"/>
        </w:numPr>
        <w:spacing w:line="276" w:lineRule="auto"/>
        <w:ind w:left="709" w:hanging="283"/>
        <w:jc w:val="left"/>
        <w:rPr>
          <w:rFonts w:cs="Arial"/>
          <w:sz w:val="22"/>
          <w:szCs w:val="22"/>
        </w:rPr>
      </w:pPr>
      <w:r>
        <w:rPr>
          <w:rFonts w:cs="Arial"/>
          <w:sz w:val="22"/>
          <w:szCs w:val="22"/>
        </w:rPr>
        <w:t>dünner Bindfaden (z. B. Nähseide)</w:t>
      </w:r>
    </w:p>
    <w:p w:rsidR="00DB0F56" w:rsidRDefault="003560B9" w:rsidP="00C21DBB">
      <w:pPr>
        <w:pStyle w:val="Listenabsatz"/>
        <w:numPr>
          <w:ilvl w:val="0"/>
          <w:numId w:val="3"/>
        </w:numPr>
        <w:spacing w:line="276" w:lineRule="auto"/>
        <w:ind w:left="709" w:hanging="283"/>
        <w:jc w:val="left"/>
        <w:rPr>
          <w:rFonts w:cs="Arial"/>
          <w:sz w:val="22"/>
          <w:szCs w:val="22"/>
        </w:rPr>
      </w:pPr>
      <w:r>
        <w:rPr>
          <w:rFonts w:cs="Arial"/>
          <w:sz w:val="22"/>
          <w:szCs w:val="22"/>
        </w:rPr>
        <w:t xml:space="preserve">ca. 15 cm Draht mit </w:t>
      </w:r>
      <w:r w:rsidR="00C21DBB">
        <w:rPr>
          <w:rFonts w:cs="Arial"/>
          <w:sz w:val="22"/>
          <w:szCs w:val="22"/>
        </w:rPr>
        <w:t>ca. 1 mm</w:t>
      </w:r>
      <w:r>
        <w:rPr>
          <w:rFonts w:cs="Arial"/>
          <w:sz w:val="22"/>
          <w:szCs w:val="22"/>
        </w:rPr>
        <w:t xml:space="preserve"> D</w:t>
      </w:r>
      <w:r w:rsidR="00C21DBB">
        <w:rPr>
          <w:rFonts w:cs="Arial"/>
          <w:sz w:val="22"/>
          <w:szCs w:val="22"/>
        </w:rPr>
        <w:t xml:space="preserve">icke, leicht biegbar (z. B. </w:t>
      </w:r>
      <w:r w:rsidR="00D44D53" w:rsidRPr="00C21DBB">
        <w:rPr>
          <w:rFonts w:cs="Arial"/>
          <w:i/>
          <w:sz w:val="22"/>
          <w:szCs w:val="22"/>
          <w:u w:val="single"/>
        </w:rPr>
        <w:t>g</w:t>
      </w:r>
      <w:r w:rsidR="00C21DBB" w:rsidRPr="00C21DBB">
        <w:rPr>
          <w:rFonts w:cs="Arial"/>
          <w:i/>
          <w:sz w:val="22"/>
          <w:szCs w:val="22"/>
          <w:u w:val="single"/>
        </w:rPr>
        <w:t>roße</w:t>
      </w:r>
      <w:r>
        <w:rPr>
          <w:rFonts w:cs="Arial"/>
          <w:sz w:val="22"/>
          <w:szCs w:val="22"/>
        </w:rPr>
        <w:t xml:space="preserve"> Büroklammer</w:t>
      </w:r>
      <w:r w:rsidR="00C21DBB">
        <w:rPr>
          <w:rFonts w:cs="Arial"/>
          <w:sz w:val="22"/>
          <w:szCs w:val="22"/>
        </w:rPr>
        <w:t>)</w:t>
      </w:r>
    </w:p>
    <w:p w:rsidR="00C21DBB" w:rsidRDefault="00C21DBB" w:rsidP="00C21DBB">
      <w:pPr>
        <w:pStyle w:val="Listenabsatz"/>
        <w:numPr>
          <w:ilvl w:val="0"/>
          <w:numId w:val="3"/>
        </w:numPr>
        <w:spacing w:line="276" w:lineRule="auto"/>
        <w:ind w:left="709" w:hanging="283"/>
        <w:jc w:val="left"/>
        <w:rPr>
          <w:rFonts w:cs="Arial"/>
          <w:sz w:val="22"/>
          <w:szCs w:val="22"/>
        </w:rPr>
      </w:pPr>
      <w:r>
        <w:rPr>
          <w:rFonts w:cs="Arial"/>
          <w:sz w:val="22"/>
          <w:szCs w:val="22"/>
        </w:rPr>
        <w:t>2 Kunststoffstäbe für Versuche zur Reibungselektrik</w:t>
      </w:r>
    </w:p>
    <w:p w:rsidR="00C21DBB" w:rsidRDefault="00C21DBB" w:rsidP="00C21DBB">
      <w:pPr>
        <w:pStyle w:val="Listenabsatz"/>
        <w:numPr>
          <w:ilvl w:val="0"/>
          <w:numId w:val="3"/>
        </w:numPr>
        <w:spacing w:line="276" w:lineRule="auto"/>
        <w:ind w:left="709" w:hanging="283"/>
        <w:jc w:val="left"/>
        <w:rPr>
          <w:rFonts w:cs="Arial"/>
          <w:sz w:val="22"/>
          <w:szCs w:val="22"/>
        </w:rPr>
      </w:pPr>
      <w:r>
        <w:rPr>
          <w:rFonts w:cs="Arial"/>
          <w:sz w:val="22"/>
          <w:szCs w:val="22"/>
        </w:rPr>
        <w:t>2 Glas- oder Plexiglasstäbe</w:t>
      </w:r>
      <w:r w:rsidR="0031528E" w:rsidRPr="0031528E">
        <w:rPr>
          <w:rFonts w:cs="Arial"/>
          <w:sz w:val="22"/>
          <w:szCs w:val="22"/>
        </w:rPr>
        <w:t xml:space="preserve"> </w:t>
      </w:r>
      <w:r w:rsidR="0031528E">
        <w:rPr>
          <w:rFonts w:cs="Arial"/>
          <w:sz w:val="22"/>
          <w:szCs w:val="22"/>
        </w:rPr>
        <w:t>für Versuche zur Reibungselektrik</w:t>
      </w:r>
    </w:p>
    <w:p w:rsidR="003560B9" w:rsidRPr="00504FC6" w:rsidRDefault="0031528E" w:rsidP="00C116DA">
      <w:pPr>
        <w:pStyle w:val="Listenabsatz"/>
        <w:numPr>
          <w:ilvl w:val="0"/>
          <w:numId w:val="3"/>
        </w:numPr>
        <w:spacing w:after="120" w:line="276" w:lineRule="auto"/>
        <w:ind w:left="709" w:hanging="284"/>
        <w:contextualSpacing w:val="0"/>
        <w:jc w:val="left"/>
        <w:rPr>
          <w:rFonts w:cs="Arial"/>
          <w:sz w:val="22"/>
          <w:szCs w:val="22"/>
        </w:rPr>
      </w:pPr>
      <w:r>
        <w:rPr>
          <w:rFonts w:cs="Arial"/>
          <w:sz w:val="22"/>
          <w:szCs w:val="22"/>
        </w:rPr>
        <w:t>„Wollsocke“ für Versuche zur Reibungselektrik</w:t>
      </w:r>
    </w:p>
    <w:p w:rsidR="00C116DA" w:rsidRPr="00C116DA" w:rsidRDefault="00504FC6" w:rsidP="00C116DA">
      <w:pPr>
        <w:pStyle w:val="Listenabsatz"/>
        <w:numPr>
          <w:ilvl w:val="0"/>
          <w:numId w:val="3"/>
        </w:numPr>
        <w:spacing w:line="276" w:lineRule="auto"/>
        <w:ind w:left="709" w:hanging="284"/>
        <w:contextualSpacing w:val="0"/>
        <w:jc w:val="left"/>
        <w:rPr>
          <w:rFonts w:cs="Arial"/>
          <w:sz w:val="22"/>
          <w:szCs w:val="22"/>
        </w:rPr>
      </w:pPr>
      <w:r w:rsidRPr="00C116DA">
        <w:rPr>
          <w:rFonts w:cs="Arial"/>
          <w:sz w:val="22"/>
          <w:szCs w:val="22"/>
        </w:rPr>
        <w:t>Ladungsmessverstärker</w:t>
      </w:r>
    </w:p>
    <w:p w:rsidR="00A10CEA" w:rsidRPr="00C116DA" w:rsidRDefault="00A10CEA" w:rsidP="00C116DA">
      <w:pPr>
        <w:pStyle w:val="Listenabsatz"/>
        <w:spacing w:line="276" w:lineRule="auto"/>
        <w:ind w:left="709"/>
        <w:contextualSpacing w:val="0"/>
        <w:jc w:val="left"/>
        <w:rPr>
          <w:rFonts w:cs="Arial"/>
          <w:i/>
          <w:sz w:val="22"/>
          <w:szCs w:val="22"/>
        </w:rPr>
      </w:pPr>
      <w:r w:rsidRPr="00C116DA">
        <w:rPr>
          <w:rFonts w:cs="Arial"/>
          <w:i/>
          <w:sz w:val="22"/>
          <w:szCs w:val="22"/>
        </w:rPr>
        <w:t xml:space="preserve">ersatzweise:  -  Elektrometermessverstärker mit ca. </w:t>
      </w:r>
      <w:r w:rsidRPr="00C116DA">
        <w:rPr>
          <w:rFonts w:cs="Arial"/>
          <w:sz w:val="22"/>
          <w:szCs w:val="22"/>
        </w:rPr>
        <w:t>10</w:t>
      </w:r>
      <w:r w:rsidRPr="00C116DA">
        <w:rPr>
          <w:rFonts w:cs="Arial"/>
          <w:sz w:val="22"/>
          <w:szCs w:val="22"/>
          <w:vertAlign w:val="superscript"/>
        </w:rPr>
        <w:t xml:space="preserve"> 12</w:t>
      </w:r>
      <w:r w:rsidRPr="00C116DA">
        <w:rPr>
          <w:rFonts w:cs="Arial"/>
          <w:sz w:val="22"/>
          <w:szCs w:val="22"/>
        </w:rPr>
        <w:t xml:space="preserve"> </w:t>
      </w:r>
      <w:r w:rsidRPr="00C116DA">
        <w:rPr>
          <w:rFonts w:ascii="Symbol" w:hAnsi="Symbol" w:cs="Arial"/>
          <w:sz w:val="22"/>
          <w:szCs w:val="22"/>
        </w:rPr>
        <w:t></w:t>
      </w:r>
      <w:r w:rsidRPr="00C116DA">
        <w:rPr>
          <w:rFonts w:ascii="Symbol" w:hAnsi="Symbol" w:cs="Arial"/>
          <w:sz w:val="22"/>
          <w:szCs w:val="22"/>
        </w:rPr>
        <w:t></w:t>
      </w:r>
      <w:r w:rsidRPr="00C116DA">
        <w:rPr>
          <w:rFonts w:cs="Arial"/>
          <w:i/>
          <w:sz w:val="22"/>
          <w:szCs w:val="22"/>
        </w:rPr>
        <w:t xml:space="preserve"> Eingangswiderstand</w:t>
      </w:r>
    </w:p>
    <w:p w:rsidR="00373CF4" w:rsidRDefault="00373CF4" w:rsidP="00A10CEA">
      <w:pPr>
        <w:pStyle w:val="Listenabsatz"/>
        <w:spacing w:line="276" w:lineRule="auto"/>
        <w:ind w:left="709"/>
        <w:contextualSpacing w:val="0"/>
        <w:jc w:val="left"/>
        <w:rPr>
          <w:rFonts w:cs="Arial"/>
          <w:i/>
          <w:sz w:val="22"/>
          <w:szCs w:val="22"/>
        </w:rPr>
      </w:pPr>
      <w:r>
        <w:rPr>
          <w:rFonts w:cs="Arial"/>
          <w:i/>
          <w:sz w:val="22"/>
          <w:szCs w:val="22"/>
        </w:rPr>
        <w:t xml:space="preserve">                     </w:t>
      </w:r>
      <w:r w:rsidR="00A10CEA" w:rsidRPr="00C116DA">
        <w:rPr>
          <w:rFonts w:cs="Arial"/>
          <w:i/>
          <w:sz w:val="22"/>
          <w:szCs w:val="22"/>
        </w:rPr>
        <w:t xml:space="preserve"> -  Kondensator ca. 100 </w:t>
      </w:r>
      <w:proofErr w:type="spellStart"/>
      <w:r w:rsidR="00A10CEA" w:rsidRPr="00C116DA">
        <w:rPr>
          <w:rFonts w:cs="Arial"/>
          <w:i/>
          <w:sz w:val="22"/>
          <w:szCs w:val="22"/>
        </w:rPr>
        <w:t>pF</w:t>
      </w:r>
      <w:proofErr w:type="spellEnd"/>
      <w:r w:rsidR="00A10CEA" w:rsidRPr="00C116DA">
        <w:rPr>
          <w:rFonts w:cs="Arial"/>
          <w:i/>
          <w:sz w:val="22"/>
          <w:szCs w:val="22"/>
        </w:rPr>
        <w:t xml:space="preserve"> </w:t>
      </w:r>
    </w:p>
    <w:p w:rsidR="00A10CEA" w:rsidRPr="00373CF4" w:rsidRDefault="00373CF4" w:rsidP="00373CF4">
      <w:pPr>
        <w:spacing w:line="276" w:lineRule="auto"/>
        <w:ind w:left="709"/>
        <w:jc w:val="left"/>
        <w:rPr>
          <w:rFonts w:cs="Arial"/>
          <w:sz w:val="22"/>
          <w:szCs w:val="22"/>
        </w:rPr>
      </w:pPr>
      <w:r>
        <w:rPr>
          <w:i/>
          <w:sz w:val="22"/>
          <w:szCs w:val="22"/>
        </w:rPr>
        <w:t>s</w:t>
      </w:r>
      <w:r w:rsidRPr="00373CF4">
        <w:rPr>
          <w:i/>
          <w:sz w:val="22"/>
          <w:szCs w:val="22"/>
        </w:rPr>
        <w:t>iehe dazu:</w:t>
      </w:r>
      <w:r>
        <w:rPr>
          <w:i/>
          <w:sz w:val="22"/>
          <w:szCs w:val="22"/>
        </w:rPr>
        <w:t xml:space="preserve">  </w:t>
      </w:r>
      <w:r w:rsidRPr="00373CF4">
        <w:rPr>
          <w:i/>
          <w:sz w:val="22"/>
          <w:szCs w:val="22"/>
        </w:rPr>
        <w:t xml:space="preserve"> </w:t>
      </w:r>
      <w:hyperlink r:id="rId9" w:history="1">
        <w:r w:rsidRPr="00373CF4">
          <w:rPr>
            <w:rStyle w:val="Hyperlink"/>
            <w:rFonts w:cs="Arial"/>
            <w:sz w:val="22"/>
            <w:szCs w:val="22"/>
          </w:rPr>
          <w:t>http://www.ld-didactic.de/documents/de-DE/GA/GA/5/532/53214de.pdf</w:t>
        </w:r>
      </w:hyperlink>
    </w:p>
    <w:p w:rsidR="00504FC6" w:rsidRPr="00C116DA" w:rsidRDefault="003560B9" w:rsidP="00504FC6">
      <w:pPr>
        <w:pStyle w:val="Listenabsatz"/>
        <w:numPr>
          <w:ilvl w:val="0"/>
          <w:numId w:val="3"/>
        </w:numPr>
        <w:spacing w:line="276" w:lineRule="auto"/>
        <w:ind w:left="709" w:hanging="283"/>
        <w:jc w:val="left"/>
        <w:rPr>
          <w:rFonts w:cs="Arial"/>
          <w:sz w:val="22"/>
          <w:szCs w:val="22"/>
        </w:rPr>
      </w:pPr>
      <w:proofErr w:type="spellStart"/>
      <w:r w:rsidRPr="00C116DA">
        <w:rPr>
          <w:rFonts w:cs="Arial"/>
          <w:sz w:val="22"/>
          <w:szCs w:val="22"/>
        </w:rPr>
        <w:t>Faradaybec</w:t>
      </w:r>
      <w:r w:rsidR="00504FC6" w:rsidRPr="00C116DA">
        <w:rPr>
          <w:rFonts w:cs="Arial"/>
          <w:sz w:val="22"/>
          <w:szCs w:val="22"/>
        </w:rPr>
        <w:t>h</w:t>
      </w:r>
      <w:r w:rsidRPr="00C116DA">
        <w:rPr>
          <w:rFonts w:cs="Arial"/>
          <w:sz w:val="22"/>
          <w:szCs w:val="22"/>
        </w:rPr>
        <w:t>er</w:t>
      </w:r>
      <w:proofErr w:type="spellEnd"/>
      <w:r w:rsidR="00504FC6" w:rsidRPr="00C116DA">
        <w:rPr>
          <w:rFonts w:cs="Arial"/>
          <w:sz w:val="22"/>
          <w:szCs w:val="22"/>
        </w:rPr>
        <w:t xml:space="preserve"> </w:t>
      </w:r>
    </w:p>
    <w:p w:rsidR="003560B9" w:rsidRPr="00C116DA" w:rsidRDefault="00504FC6" w:rsidP="00C116DA">
      <w:pPr>
        <w:pStyle w:val="Listenabsatz"/>
        <w:numPr>
          <w:ilvl w:val="0"/>
          <w:numId w:val="3"/>
        </w:numPr>
        <w:spacing w:line="276" w:lineRule="auto"/>
        <w:ind w:left="709" w:hanging="283"/>
        <w:jc w:val="left"/>
        <w:rPr>
          <w:rFonts w:cs="Arial"/>
          <w:sz w:val="22"/>
          <w:szCs w:val="22"/>
        </w:rPr>
      </w:pPr>
      <w:r>
        <w:rPr>
          <w:rFonts w:cs="Arial"/>
          <w:sz w:val="22"/>
          <w:szCs w:val="22"/>
        </w:rPr>
        <w:t>Voltmeter mit Nullpunkt in der Skalenmitte</w:t>
      </w:r>
    </w:p>
    <w:p w:rsidR="00504FC6" w:rsidRDefault="00504FC6" w:rsidP="00504FC6">
      <w:pPr>
        <w:pStyle w:val="Listenabsatz"/>
        <w:numPr>
          <w:ilvl w:val="0"/>
          <w:numId w:val="3"/>
        </w:numPr>
        <w:spacing w:line="276" w:lineRule="auto"/>
        <w:ind w:left="709" w:hanging="283"/>
        <w:jc w:val="left"/>
        <w:rPr>
          <w:rFonts w:cs="Arial"/>
          <w:sz w:val="22"/>
          <w:szCs w:val="22"/>
        </w:rPr>
      </w:pPr>
      <w:r>
        <w:rPr>
          <w:rFonts w:cs="Arial"/>
          <w:sz w:val="22"/>
          <w:szCs w:val="22"/>
        </w:rPr>
        <w:t>1 Kunststoffstab für Versuche zur Reibungselektrik</w:t>
      </w:r>
    </w:p>
    <w:p w:rsidR="00504FC6" w:rsidRDefault="00504FC6" w:rsidP="00504FC6">
      <w:pPr>
        <w:pStyle w:val="Listenabsatz"/>
        <w:numPr>
          <w:ilvl w:val="0"/>
          <w:numId w:val="3"/>
        </w:numPr>
        <w:spacing w:line="276" w:lineRule="auto"/>
        <w:ind w:left="709" w:hanging="283"/>
        <w:jc w:val="left"/>
        <w:rPr>
          <w:rFonts w:cs="Arial"/>
          <w:sz w:val="22"/>
          <w:szCs w:val="22"/>
        </w:rPr>
      </w:pPr>
      <w:r>
        <w:rPr>
          <w:rFonts w:cs="Arial"/>
          <w:sz w:val="22"/>
          <w:szCs w:val="22"/>
        </w:rPr>
        <w:t xml:space="preserve">1 </w:t>
      </w:r>
      <w:r w:rsidR="00C116DA">
        <w:rPr>
          <w:rFonts w:cs="Arial"/>
          <w:sz w:val="22"/>
          <w:szCs w:val="22"/>
        </w:rPr>
        <w:t>Plexiglasstab</w:t>
      </w:r>
      <w:r w:rsidRPr="0031528E">
        <w:rPr>
          <w:rFonts w:cs="Arial"/>
          <w:sz w:val="22"/>
          <w:szCs w:val="22"/>
        </w:rPr>
        <w:t xml:space="preserve"> </w:t>
      </w:r>
      <w:r>
        <w:rPr>
          <w:rFonts w:cs="Arial"/>
          <w:sz w:val="22"/>
          <w:szCs w:val="22"/>
        </w:rPr>
        <w:t>für Versuche zur Reibungselektrik</w:t>
      </w:r>
    </w:p>
    <w:p w:rsidR="00504FC6" w:rsidRPr="00C116DA" w:rsidRDefault="00504FC6" w:rsidP="00C116DA">
      <w:pPr>
        <w:pStyle w:val="Listenabsatz"/>
        <w:numPr>
          <w:ilvl w:val="0"/>
          <w:numId w:val="3"/>
        </w:numPr>
        <w:spacing w:line="276" w:lineRule="auto"/>
        <w:ind w:left="709" w:hanging="283"/>
        <w:jc w:val="left"/>
        <w:rPr>
          <w:rFonts w:cs="Arial"/>
          <w:sz w:val="22"/>
          <w:szCs w:val="22"/>
        </w:rPr>
      </w:pPr>
      <w:r>
        <w:rPr>
          <w:rFonts w:cs="Arial"/>
          <w:sz w:val="22"/>
          <w:szCs w:val="22"/>
        </w:rPr>
        <w:t xml:space="preserve">1 Gasbrenner </w:t>
      </w:r>
    </w:p>
    <w:p w:rsidR="0031528E" w:rsidRPr="00C116DA" w:rsidRDefault="00504FC6" w:rsidP="00C116DA">
      <w:pPr>
        <w:pStyle w:val="Listenabsatz"/>
        <w:numPr>
          <w:ilvl w:val="0"/>
          <w:numId w:val="3"/>
        </w:numPr>
        <w:spacing w:line="276" w:lineRule="auto"/>
        <w:ind w:left="709" w:hanging="283"/>
        <w:jc w:val="left"/>
        <w:rPr>
          <w:rFonts w:cs="Arial"/>
          <w:sz w:val="22"/>
          <w:szCs w:val="22"/>
        </w:rPr>
      </w:pPr>
      <w:r>
        <w:rPr>
          <w:rFonts w:cs="Arial"/>
          <w:sz w:val="22"/>
          <w:szCs w:val="22"/>
        </w:rPr>
        <w:t>diverse Laborkabel</w:t>
      </w:r>
    </w:p>
    <w:p w:rsidR="0031528E" w:rsidRDefault="0031528E" w:rsidP="00C21DBB">
      <w:pPr>
        <w:pStyle w:val="Listenabsatz"/>
        <w:numPr>
          <w:ilvl w:val="0"/>
          <w:numId w:val="3"/>
        </w:numPr>
        <w:spacing w:line="276" w:lineRule="auto"/>
        <w:ind w:left="709" w:hanging="283"/>
        <w:jc w:val="left"/>
        <w:rPr>
          <w:rFonts w:cs="Arial"/>
          <w:sz w:val="22"/>
          <w:szCs w:val="22"/>
        </w:rPr>
      </w:pPr>
      <w:r>
        <w:rPr>
          <w:rFonts w:cs="Arial"/>
          <w:sz w:val="22"/>
          <w:szCs w:val="22"/>
        </w:rPr>
        <w:t>ein</w:t>
      </w:r>
      <w:r w:rsidR="00A12B81">
        <w:rPr>
          <w:rFonts w:cs="Arial"/>
          <w:sz w:val="22"/>
          <w:szCs w:val="22"/>
        </w:rPr>
        <w:t xml:space="preserve"> großer Demonstrations-Plattenko</w:t>
      </w:r>
      <w:r>
        <w:rPr>
          <w:rFonts w:cs="Arial"/>
          <w:sz w:val="22"/>
          <w:szCs w:val="22"/>
        </w:rPr>
        <w:t>ndensator</w:t>
      </w:r>
    </w:p>
    <w:p w:rsidR="0031528E" w:rsidRDefault="0031528E" w:rsidP="00C21DBB">
      <w:pPr>
        <w:pStyle w:val="Listenabsatz"/>
        <w:numPr>
          <w:ilvl w:val="0"/>
          <w:numId w:val="3"/>
        </w:numPr>
        <w:spacing w:line="276" w:lineRule="auto"/>
        <w:ind w:left="709" w:hanging="283"/>
        <w:jc w:val="left"/>
        <w:rPr>
          <w:rFonts w:cs="Arial"/>
          <w:sz w:val="22"/>
          <w:szCs w:val="22"/>
        </w:rPr>
      </w:pPr>
      <w:r>
        <w:rPr>
          <w:rFonts w:cs="Arial"/>
          <w:sz w:val="22"/>
          <w:szCs w:val="22"/>
        </w:rPr>
        <w:t>ein Hochspannungsnetzgerät</w:t>
      </w:r>
    </w:p>
    <w:p w:rsidR="003560B9" w:rsidRPr="00C116DA" w:rsidRDefault="0031528E" w:rsidP="0055060E">
      <w:pPr>
        <w:pStyle w:val="Listenabsatz"/>
        <w:numPr>
          <w:ilvl w:val="0"/>
          <w:numId w:val="3"/>
        </w:numPr>
        <w:spacing w:after="240" w:line="276" w:lineRule="auto"/>
        <w:ind w:left="709" w:hanging="284"/>
        <w:contextualSpacing w:val="0"/>
        <w:jc w:val="left"/>
        <w:rPr>
          <w:rFonts w:cs="Arial"/>
          <w:sz w:val="22"/>
          <w:szCs w:val="22"/>
        </w:rPr>
      </w:pPr>
      <w:r>
        <w:rPr>
          <w:rFonts w:cs="Arial"/>
          <w:sz w:val="22"/>
          <w:szCs w:val="22"/>
        </w:rPr>
        <w:t>ein Paar Influenzplatten</w:t>
      </w:r>
    </w:p>
    <w:p w:rsidR="00C21DBB" w:rsidRPr="004F3164" w:rsidRDefault="004F3164" w:rsidP="004F3164">
      <w:pPr>
        <w:spacing w:after="60" w:line="276" w:lineRule="auto"/>
        <w:ind w:left="425"/>
        <w:jc w:val="left"/>
        <w:rPr>
          <w:rFonts w:cs="Arial"/>
          <w:b/>
          <w:sz w:val="22"/>
          <w:szCs w:val="22"/>
        </w:rPr>
      </w:pPr>
      <w:r w:rsidRPr="004F3164">
        <w:rPr>
          <w:rFonts w:cs="Arial"/>
          <w:b/>
          <w:sz w:val="22"/>
          <w:szCs w:val="22"/>
        </w:rPr>
        <w:t>Für den Modellversuch zur Schwebefeldmethode (gemäß Abschnitt 4.1):</w:t>
      </w:r>
    </w:p>
    <w:p w:rsidR="002742C1" w:rsidRPr="00DB0F56" w:rsidRDefault="00DC14A8" w:rsidP="004F3164">
      <w:pPr>
        <w:pStyle w:val="Listenabsatz"/>
        <w:numPr>
          <w:ilvl w:val="0"/>
          <w:numId w:val="3"/>
        </w:numPr>
        <w:spacing w:line="276" w:lineRule="auto"/>
        <w:ind w:left="709" w:hanging="284"/>
        <w:contextualSpacing w:val="0"/>
        <w:jc w:val="left"/>
        <w:rPr>
          <w:rFonts w:cs="Arial"/>
          <w:sz w:val="22"/>
          <w:szCs w:val="22"/>
        </w:rPr>
      </w:pPr>
      <w:r w:rsidRPr="00DB0F56">
        <w:rPr>
          <w:rFonts w:cs="Arial"/>
          <w:sz w:val="22"/>
          <w:szCs w:val="22"/>
        </w:rPr>
        <w:t xml:space="preserve">Hochspannungsnetzgerät </w:t>
      </w:r>
      <w:r w:rsidR="004F3164">
        <w:rPr>
          <w:rFonts w:cs="Arial"/>
          <w:sz w:val="22"/>
          <w:szCs w:val="22"/>
        </w:rPr>
        <w:t>(</w:t>
      </w:r>
      <w:r w:rsidR="006B61E7" w:rsidRPr="00DB0F56">
        <w:rPr>
          <w:rFonts w:cs="Arial"/>
          <w:sz w:val="22"/>
          <w:szCs w:val="22"/>
        </w:rPr>
        <w:t>0 bis ca. 5</w:t>
      </w:r>
      <w:r w:rsidRPr="00DB0F56">
        <w:rPr>
          <w:rFonts w:cs="Arial"/>
          <w:sz w:val="22"/>
          <w:szCs w:val="22"/>
        </w:rPr>
        <w:t>000 V</w:t>
      </w:r>
      <w:r w:rsidR="002742C1" w:rsidRPr="00DB0F56">
        <w:rPr>
          <w:rFonts w:cs="Arial"/>
          <w:sz w:val="22"/>
          <w:szCs w:val="22"/>
        </w:rPr>
        <w:t xml:space="preserve"> </w:t>
      </w:r>
      <w:r w:rsidR="00512CE8" w:rsidRPr="00DB0F56">
        <w:rPr>
          <w:rFonts w:cs="Arial"/>
          <w:sz w:val="22"/>
          <w:szCs w:val="22"/>
        </w:rPr>
        <w:t>gegen Masse</w:t>
      </w:r>
      <w:r w:rsidR="004F3164">
        <w:rPr>
          <w:rFonts w:cs="Arial"/>
          <w:sz w:val="22"/>
          <w:szCs w:val="22"/>
        </w:rPr>
        <w:t>)</w:t>
      </w:r>
    </w:p>
    <w:p w:rsidR="002742C1" w:rsidRPr="00DB0F56" w:rsidRDefault="006B61E7" w:rsidP="006B61E7">
      <w:pPr>
        <w:pStyle w:val="Listenabsatz"/>
        <w:numPr>
          <w:ilvl w:val="0"/>
          <w:numId w:val="3"/>
        </w:numPr>
        <w:spacing w:line="276" w:lineRule="auto"/>
        <w:ind w:left="709" w:hanging="283"/>
        <w:jc w:val="left"/>
        <w:rPr>
          <w:rFonts w:cs="Arial"/>
          <w:sz w:val="22"/>
          <w:szCs w:val="22"/>
        </w:rPr>
      </w:pPr>
      <w:r w:rsidRPr="00DB0F56">
        <w:rPr>
          <w:rFonts w:cs="Arial"/>
          <w:sz w:val="22"/>
          <w:szCs w:val="22"/>
        </w:rPr>
        <w:t xml:space="preserve">Hochspannungsmessgerät </w:t>
      </w:r>
      <w:r w:rsidR="002742C1" w:rsidRPr="00DB0F56">
        <w:rPr>
          <w:rFonts w:cs="Arial"/>
          <w:sz w:val="22"/>
          <w:szCs w:val="22"/>
        </w:rPr>
        <w:t>(</w:t>
      </w:r>
      <w:r w:rsidRPr="00DB0F56">
        <w:rPr>
          <w:rFonts w:cs="Arial"/>
          <w:sz w:val="22"/>
          <w:szCs w:val="22"/>
        </w:rPr>
        <w:t>ca. 5000 V)</w:t>
      </w:r>
    </w:p>
    <w:p w:rsidR="00DB0F56" w:rsidRPr="00DB0F56" w:rsidRDefault="004F3164" w:rsidP="005B511C">
      <w:pPr>
        <w:pStyle w:val="Listenabsatz"/>
        <w:numPr>
          <w:ilvl w:val="0"/>
          <w:numId w:val="3"/>
        </w:numPr>
        <w:spacing w:line="276" w:lineRule="auto"/>
        <w:ind w:left="709" w:hanging="283"/>
        <w:jc w:val="left"/>
        <w:rPr>
          <w:rFonts w:cs="Arial"/>
          <w:sz w:val="22"/>
          <w:szCs w:val="22"/>
        </w:rPr>
      </w:pPr>
      <w:r>
        <w:rPr>
          <w:rFonts w:cs="Arial"/>
          <w:sz w:val="22"/>
          <w:szCs w:val="22"/>
        </w:rPr>
        <w:t xml:space="preserve">großer </w:t>
      </w:r>
      <w:r w:rsidR="00DB0F56" w:rsidRPr="00DB0F56">
        <w:rPr>
          <w:rFonts w:cs="Arial"/>
          <w:sz w:val="22"/>
          <w:szCs w:val="22"/>
        </w:rPr>
        <w:t>Demonstrationsplattenkondensator</w:t>
      </w:r>
    </w:p>
    <w:p w:rsidR="00BF5398" w:rsidRPr="00DB0F56" w:rsidRDefault="005B3732" w:rsidP="005B511C">
      <w:pPr>
        <w:pStyle w:val="Listenabsatz"/>
        <w:numPr>
          <w:ilvl w:val="0"/>
          <w:numId w:val="3"/>
        </w:numPr>
        <w:spacing w:line="276" w:lineRule="auto"/>
        <w:ind w:left="709" w:hanging="284"/>
        <w:contextualSpacing w:val="0"/>
        <w:jc w:val="left"/>
        <w:rPr>
          <w:rFonts w:cs="Arial"/>
          <w:sz w:val="22"/>
          <w:szCs w:val="22"/>
        </w:rPr>
      </w:pPr>
      <w:r w:rsidRPr="00DB0F56">
        <w:rPr>
          <w:rFonts w:cs="Arial"/>
          <w:sz w:val="22"/>
          <w:szCs w:val="22"/>
        </w:rPr>
        <w:t>diverse Experimentier</w:t>
      </w:r>
      <w:r w:rsidR="002742C1" w:rsidRPr="00DB0F56">
        <w:rPr>
          <w:rFonts w:cs="Arial"/>
          <w:sz w:val="22"/>
          <w:szCs w:val="22"/>
        </w:rPr>
        <w:t>- / Hochspannungs</w:t>
      </w:r>
      <w:r w:rsidRPr="00DB0F56">
        <w:rPr>
          <w:rFonts w:cs="Arial"/>
          <w:sz w:val="22"/>
          <w:szCs w:val="22"/>
        </w:rPr>
        <w:t>kabel</w:t>
      </w:r>
    </w:p>
    <w:p w:rsidR="00DB0F56" w:rsidRPr="00DB0F56" w:rsidRDefault="00DB0F56" w:rsidP="005B511C">
      <w:pPr>
        <w:pStyle w:val="Listenabsatz"/>
        <w:numPr>
          <w:ilvl w:val="0"/>
          <w:numId w:val="3"/>
        </w:numPr>
        <w:spacing w:line="276" w:lineRule="auto"/>
        <w:ind w:left="709" w:hanging="284"/>
        <w:contextualSpacing w:val="0"/>
        <w:jc w:val="left"/>
        <w:rPr>
          <w:rFonts w:cs="Arial"/>
          <w:sz w:val="22"/>
          <w:szCs w:val="22"/>
        </w:rPr>
      </w:pPr>
      <w:r w:rsidRPr="00DB0F56">
        <w:rPr>
          <w:rFonts w:cs="Arial"/>
          <w:sz w:val="22"/>
          <w:szCs w:val="22"/>
        </w:rPr>
        <w:t>kleiner Wattebausch</w:t>
      </w:r>
    </w:p>
    <w:p w:rsidR="00DB0F56" w:rsidRPr="00DB0F56" w:rsidRDefault="00DB0F56" w:rsidP="005B511C">
      <w:pPr>
        <w:pStyle w:val="Listenabsatz"/>
        <w:numPr>
          <w:ilvl w:val="0"/>
          <w:numId w:val="3"/>
        </w:numPr>
        <w:spacing w:line="276" w:lineRule="auto"/>
        <w:ind w:left="709" w:hanging="284"/>
        <w:contextualSpacing w:val="0"/>
        <w:jc w:val="left"/>
        <w:rPr>
          <w:rFonts w:cs="Arial"/>
          <w:sz w:val="22"/>
          <w:szCs w:val="22"/>
        </w:rPr>
      </w:pPr>
      <w:r w:rsidRPr="00DB0F56">
        <w:rPr>
          <w:rFonts w:cs="Arial"/>
          <w:sz w:val="22"/>
          <w:szCs w:val="22"/>
        </w:rPr>
        <w:t>dünner Faden (z. B. Nähseide), Tesafilm</w:t>
      </w:r>
    </w:p>
    <w:p w:rsidR="002742C1" w:rsidRPr="00DB0F56" w:rsidRDefault="002742C1" w:rsidP="0055060E">
      <w:pPr>
        <w:pStyle w:val="Listenabsatz"/>
        <w:numPr>
          <w:ilvl w:val="0"/>
          <w:numId w:val="3"/>
        </w:numPr>
        <w:spacing w:after="240" w:line="276" w:lineRule="auto"/>
        <w:ind w:left="709" w:hanging="284"/>
        <w:contextualSpacing w:val="0"/>
        <w:jc w:val="left"/>
        <w:rPr>
          <w:rFonts w:cs="Arial"/>
          <w:b/>
          <w:i/>
          <w:sz w:val="22"/>
          <w:szCs w:val="22"/>
        </w:rPr>
      </w:pPr>
      <w:r w:rsidRPr="00DB0F56">
        <w:rPr>
          <w:rFonts w:cs="Arial"/>
          <w:b/>
          <w:i/>
          <w:sz w:val="22"/>
          <w:szCs w:val="22"/>
        </w:rPr>
        <w:t xml:space="preserve">Warnschild </w:t>
      </w:r>
      <w:r w:rsidR="004F3164">
        <w:rPr>
          <w:rFonts w:cs="Arial"/>
          <w:b/>
          <w:i/>
          <w:sz w:val="22"/>
          <w:szCs w:val="22"/>
        </w:rPr>
        <w:t>„Vorsicht</w:t>
      </w:r>
      <w:r w:rsidR="0096486F">
        <w:rPr>
          <w:rFonts w:cs="Arial"/>
          <w:b/>
          <w:i/>
          <w:sz w:val="22"/>
          <w:szCs w:val="22"/>
        </w:rPr>
        <w:t xml:space="preserve"> </w:t>
      </w:r>
      <w:r w:rsidRPr="00DB0F56">
        <w:rPr>
          <w:rFonts w:cs="Arial"/>
          <w:b/>
          <w:i/>
          <w:sz w:val="22"/>
          <w:szCs w:val="22"/>
        </w:rPr>
        <w:t>Hochspannung</w:t>
      </w:r>
      <w:r w:rsidR="0096486F">
        <w:rPr>
          <w:rFonts w:cs="Arial"/>
          <w:b/>
          <w:i/>
          <w:sz w:val="22"/>
          <w:szCs w:val="22"/>
        </w:rPr>
        <w:t>“</w:t>
      </w:r>
    </w:p>
    <w:p w:rsidR="0055060E" w:rsidRPr="00E2529D" w:rsidRDefault="00373CF4" w:rsidP="00A4040E">
      <w:pPr>
        <w:spacing w:after="60" w:line="276" w:lineRule="auto"/>
        <w:ind w:left="425"/>
        <w:jc w:val="left"/>
        <w:rPr>
          <w:rFonts w:cs="Arial"/>
          <w:b/>
          <w:sz w:val="22"/>
          <w:szCs w:val="22"/>
        </w:rPr>
      </w:pPr>
      <w:r w:rsidRPr="00E2529D">
        <w:rPr>
          <w:rFonts w:cs="Arial"/>
          <w:b/>
          <w:sz w:val="22"/>
          <w:szCs w:val="22"/>
        </w:rPr>
        <w:t xml:space="preserve">Für </w:t>
      </w:r>
      <w:r w:rsidR="0055060E" w:rsidRPr="00E2529D">
        <w:rPr>
          <w:rFonts w:cs="Arial"/>
          <w:b/>
          <w:bCs/>
          <w:sz w:val="22"/>
          <w:szCs w:val="22"/>
        </w:rPr>
        <w:t>den vereinfachten</w:t>
      </w:r>
      <w:r w:rsidR="00A4040E" w:rsidRPr="00E2529D">
        <w:rPr>
          <w:rFonts w:cs="Arial"/>
          <w:b/>
          <w:bCs/>
          <w:sz w:val="22"/>
          <w:szCs w:val="22"/>
        </w:rPr>
        <w:t xml:space="preserve"> Millikan-Versuch:</w:t>
      </w:r>
    </w:p>
    <w:p w:rsidR="00A660DF" w:rsidRPr="00E2529D" w:rsidRDefault="00A4040E" w:rsidP="00254F4A">
      <w:pPr>
        <w:spacing w:after="120" w:line="276" w:lineRule="auto"/>
        <w:ind w:left="425"/>
        <w:rPr>
          <w:noProof/>
          <w:sz w:val="20"/>
        </w:rPr>
      </w:pPr>
      <w:r w:rsidRPr="00E2529D">
        <w:rPr>
          <w:noProof/>
          <w:sz w:val="20"/>
        </w:rPr>
        <w:t>(</w:t>
      </w:r>
      <w:r w:rsidR="00A660DF" w:rsidRPr="00E2529D">
        <w:rPr>
          <w:noProof/>
          <w:sz w:val="20"/>
        </w:rPr>
        <w:t xml:space="preserve">Da die Lehrmittelhersteller zahlreiche unterschidliche </w:t>
      </w:r>
      <w:r w:rsidRPr="00E2529D">
        <w:rPr>
          <w:noProof/>
          <w:sz w:val="20"/>
        </w:rPr>
        <w:t xml:space="preserve">Versuchsapparaturen </w:t>
      </w:r>
      <w:r w:rsidR="00A660DF" w:rsidRPr="00E2529D">
        <w:rPr>
          <w:noProof/>
          <w:sz w:val="20"/>
        </w:rPr>
        <w:t>anbieten</w:t>
      </w:r>
      <w:r w:rsidR="00DC6EAD" w:rsidRPr="00E2529D">
        <w:rPr>
          <w:noProof/>
          <w:sz w:val="20"/>
        </w:rPr>
        <w:t xml:space="preserve">, </w:t>
      </w:r>
      <w:r w:rsidRPr="00E2529D">
        <w:rPr>
          <w:noProof/>
          <w:sz w:val="20"/>
        </w:rPr>
        <w:t xml:space="preserve">können </w:t>
      </w:r>
      <w:r w:rsidR="00DC6EAD" w:rsidRPr="00E2529D">
        <w:rPr>
          <w:noProof/>
          <w:sz w:val="20"/>
        </w:rPr>
        <w:t xml:space="preserve">nicht </w:t>
      </w:r>
      <w:r w:rsidR="00A660DF" w:rsidRPr="00E2529D">
        <w:rPr>
          <w:noProof/>
          <w:sz w:val="20"/>
        </w:rPr>
        <w:t xml:space="preserve">für alle möglichen </w:t>
      </w:r>
      <w:r w:rsidRPr="00E2529D">
        <w:rPr>
          <w:noProof/>
          <w:sz w:val="20"/>
        </w:rPr>
        <w:t xml:space="preserve">Versuchsaufbauten </w:t>
      </w:r>
      <w:r w:rsidR="003B04B8" w:rsidRPr="00E2529D">
        <w:rPr>
          <w:noProof/>
          <w:sz w:val="20"/>
        </w:rPr>
        <w:t xml:space="preserve">die Geräte </w:t>
      </w:r>
      <w:r w:rsidR="00A660DF" w:rsidRPr="00E2529D">
        <w:rPr>
          <w:noProof/>
          <w:sz w:val="20"/>
        </w:rPr>
        <w:t>angegeben werden</w:t>
      </w:r>
      <w:r w:rsidR="00DC6EAD" w:rsidRPr="00E2529D">
        <w:rPr>
          <w:noProof/>
          <w:sz w:val="20"/>
        </w:rPr>
        <w:t xml:space="preserve">. Die </w:t>
      </w:r>
      <w:r w:rsidR="0033218F" w:rsidRPr="00E2529D">
        <w:rPr>
          <w:noProof/>
          <w:sz w:val="20"/>
        </w:rPr>
        <w:t>folgende</w:t>
      </w:r>
      <w:r w:rsidR="00701C03" w:rsidRPr="00E2529D">
        <w:rPr>
          <w:noProof/>
          <w:sz w:val="20"/>
        </w:rPr>
        <w:t>n Links stehen</w:t>
      </w:r>
      <w:r w:rsidR="00DC6EAD" w:rsidRPr="00E2529D">
        <w:rPr>
          <w:noProof/>
          <w:sz w:val="20"/>
        </w:rPr>
        <w:t xml:space="preserve"> </w:t>
      </w:r>
      <w:r w:rsidR="00701C03" w:rsidRPr="00E2529D">
        <w:rPr>
          <w:noProof/>
          <w:sz w:val="20"/>
        </w:rPr>
        <w:t xml:space="preserve">daher nur exemplarisch für typische </w:t>
      </w:r>
      <w:r w:rsidRPr="00E2529D">
        <w:rPr>
          <w:noProof/>
          <w:sz w:val="20"/>
        </w:rPr>
        <w:t>Anordnungen.)</w:t>
      </w:r>
    </w:p>
    <w:p w:rsidR="00E2529D" w:rsidRPr="00E2529D" w:rsidRDefault="004C5B36" w:rsidP="00E2529D">
      <w:pPr>
        <w:spacing w:line="360" w:lineRule="auto"/>
        <w:ind w:left="425"/>
        <w:jc w:val="left"/>
        <w:rPr>
          <w:rFonts w:cs="Arial"/>
          <w:sz w:val="22"/>
          <w:szCs w:val="22"/>
        </w:rPr>
      </w:pPr>
      <w:hyperlink r:id="rId10" w:history="1">
        <w:r w:rsidR="00E2529D" w:rsidRPr="00E2529D">
          <w:rPr>
            <w:rStyle w:val="Hyperlink"/>
            <w:rFonts w:cs="Arial"/>
            <w:color w:val="auto"/>
            <w:sz w:val="22"/>
            <w:szCs w:val="22"/>
          </w:rPr>
          <w:t>http://www.ld-didactic.de/documents/de-DE/GA/GA/5/559/559411d.pdf</w:t>
        </w:r>
      </w:hyperlink>
    </w:p>
    <w:p w:rsidR="00A4040E" w:rsidRPr="00E2529D" w:rsidRDefault="004C5B36" w:rsidP="00E2529D">
      <w:pPr>
        <w:spacing w:line="360" w:lineRule="auto"/>
        <w:ind w:left="425"/>
        <w:jc w:val="left"/>
        <w:rPr>
          <w:rFonts w:cs="Arial"/>
          <w:sz w:val="22"/>
          <w:szCs w:val="22"/>
        </w:rPr>
      </w:pPr>
      <w:hyperlink r:id="rId11" w:history="1">
        <w:r w:rsidR="003B04B8" w:rsidRPr="00E2529D">
          <w:rPr>
            <w:rStyle w:val="Hyperlink"/>
            <w:rFonts w:cs="Arial"/>
            <w:color w:val="auto"/>
            <w:sz w:val="22"/>
            <w:szCs w:val="22"/>
          </w:rPr>
          <w:t>http://www.ld-didactic.de/documents/de-DE/GA/GA/5/559/559412d.pdf</w:t>
        </w:r>
      </w:hyperlink>
    </w:p>
    <w:p w:rsidR="003B04B8" w:rsidRPr="00E2529D" w:rsidRDefault="004C5B36" w:rsidP="00E2529D">
      <w:pPr>
        <w:spacing w:line="360" w:lineRule="auto"/>
        <w:ind w:left="425"/>
        <w:jc w:val="left"/>
        <w:rPr>
          <w:rFonts w:cs="Arial"/>
          <w:sz w:val="22"/>
          <w:szCs w:val="22"/>
        </w:rPr>
      </w:pPr>
      <w:hyperlink r:id="rId12" w:history="1">
        <w:r w:rsidR="003B04B8" w:rsidRPr="00E2529D">
          <w:rPr>
            <w:rStyle w:val="Hyperlink"/>
            <w:rFonts w:cs="Arial"/>
            <w:color w:val="auto"/>
            <w:sz w:val="22"/>
            <w:szCs w:val="22"/>
          </w:rPr>
          <w:t>http://www.ld-didactic.de/documents/de-DE/GA/GA/5/559/559421d.pdf</w:t>
        </w:r>
      </w:hyperlink>
    </w:p>
    <w:p w:rsidR="003B04B8" w:rsidRPr="00E2529D" w:rsidRDefault="004C5B36" w:rsidP="00E2529D">
      <w:pPr>
        <w:spacing w:line="360" w:lineRule="auto"/>
        <w:ind w:left="425"/>
        <w:jc w:val="left"/>
        <w:rPr>
          <w:rFonts w:cs="Arial"/>
          <w:sz w:val="22"/>
          <w:szCs w:val="22"/>
        </w:rPr>
      </w:pPr>
      <w:hyperlink r:id="rId13" w:history="1">
        <w:r w:rsidR="003B04B8" w:rsidRPr="00E2529D">
          <w:rPr>
            <w:rStyle w:val="Hyperlink"/>
            <w:rFonts w:cs="Arial"/>
            <w:color w:val="auto"/>
            <w:sz w:val="22"/>
            <w:szCs w:val="22"/>
          </w:rPr>
          <w:t>http://www.ld-didactic.de/documents/de-DE/EXP/P/P6/P6123_d.pdf</w:t>
        </w:r>
      </w:hyperlink>
    </w:p>
    <w:p w:rsidR="003B04B8" w:rsidRPr="00E2529D" w:rsidRDefault="004C5B36" w:rsidP="00E2529D">
      <w:pPr>
        <w:spacing w:line="360" w:lineRule="auto"/>
        <w:ind w:left="425"/>
        <w:jc w:val="left"/>
        <w:rPr>
          <w:rFonts w:cs="Arial"/>
          <w:sz w:val="22"/>
          <w:szCs w:val="22"/>
        </w:rPr>
      </w:pPr>
      <w:hyperlink r:id="rId14" w:history="1">
        <w:r w:rsidR="003B04B8" w:rsidRPr="00E2529D">
          <w:rPr>
            <w:rStyle w:val="Hyperlink"/>
            <w:rFonts w:cs="Arial"/>
            <w:color w:val="auto"/>
            <w:sz w:val="22"/>
            <w:szCs w:val="22"/>
          </w:rPr>
          <w:t>http://repository.phywe.de/files/versuchsanleitungen/p2510100/d/p2510100d.pdf</w:t>
        </w:r>
      </w:hyperlink>
    </w:p>
    <w:p w:rsidR="003B04B8" w:rsidRPr="00E2529D" w:rsidRDefault="004C5B36" w:rsidP="00E2529D">
      <w:pPr>
        <w:spacing w:line="360" w:lineRule="auto"/>
        <w:ind w:left="425"/>
        <w:jc w:val="left"/>
        <w:rPr>
          <w:rFonts w:cs="Arial"/>
          <w:sz w:val="22"/>
          <w:szCs w:val="22"/>
        </w:rPr>
      </w:pPr>
      <w:hyperlink r:id="rId15" w:history="1">
        <w:r w:rsidR="003B04B8" w:rsidRPr="00E2529D">
          <w:rPr>
            <w:rStyle w:val="Hyperlink"/>
            <w:rFonts w:cs="Arial"/>
            <w:color w:val="auto"/>
            <w:sz w:val="22"/>
            <w:szCs w:val="22"/>
          </w:rPr>
          <w:t>https://www.conatex.com/media/manuals/BAEN/BLEN_1040271.pdf</w:t>
        </w:r>
      </w:hyperlink>
    </w:p>
    <w:p w:rsidR="00676F0A" w:rsidRDefault="00A403A1" w:rsidP="00DE2551">
      <w:pPr>
        <w:spacing w:before="360" w:after="200" w:line="276" w:lineRule="auto"/>
        <w:ind w:left="425" w:hanging="425"/>
        <w:jc w:val="left"/>
        <w:rPr>
          <w:rFonts w:cs="Arial"/>
          <w:b/>
        </w:rPr>
      </w:pPr>
      <w:r>
        <w:rPr>
          <w:rFonts w:cs="Arial"/>
          <w:b/>
          <w:szCs w:val="24"/>
        </w:rPr>
        <w:lastRenderedPageBreak/>
        <w:t>4</w:t>
      </w:r>
      <w:r w:rsidR="00B04E86" w:rsidRPr="005B3732">
        <w:rPr>
          <w:rFonts w:cs="Arial"/>
          <w:b/>
          <w:szCs w:val="24"/>
        </w:rPr>
        <w:t>.</w:t>
      </w:r>
      <w:r w:rsidR="00B04E86" w:rsidRPr="005B3732">
        <w:rPr>
          <w:rFonts w:cs="Arial"/>
          <w:b/>
          <w:szCs w:val="24"/>
        </w:rPr>
        <w:tab/>
      </w:r>
      <w:r w:rsidR="00B04E86">
        <w:rPr>
          <w:rFonts w:cs="Arial"/>
          <w:b/>
          <w:szCs w:val="24"/>
        </w:rPr>
        <w:t>Aufbau</w:t>
      </w:r>
      <w:r w:rsidR="00DF62D7">
        <w:rPr>
          <w:rFonts w:cs="Arial"/>
          <w:b/>
          <w:szCs w:val="24"/>
        </w:rPr>
        <w:t>- und Versuchs</w:t>
      </w:r>
      <w:r w:rsidR="00B04E86">
        <w:rPr>
          <w:rFonts w:cs="Arial"/>
          <w:b/>
          <w:szCs w:val="24"/>
        </w:rPr>
        <w:t>hinweise</w:t>
      </w:r>
    </w:p>
    <w:p w:rsidR="003F6F5C" w:rsidRPr="00676F0A" w:rsidRDefault="00676F0A" w:rsidP="00744483">
      <w:pPr>
        <w:spacing w:before="120" w:after="120" w:line="276" w:lineRule="auto"/>
        <w:ind w:left="425" w:hanging="425"/>
        <w:jc w:val="left"/>
        <w:rPr>
          <w:rFonts w:cs="Arial"/>
          <w:b/>
        </w:rPr>
      </w:pPr>
      <w:r>
        <w:rPr>
          <w:rFonts w:cs="Arial"/>
          <w:b/>
        </w:rPr>
        <w:t>4.1</w:t>
      </w:r>
      <w:r>
        <w:rPr>
          <w:rFonts w:cs="Arial"/>
          <w:b/>
        </w:rPr>
        <w:tab/>
      </w:r>
      <w:r w:rsidR="00DB40F4">
        <w:rPr>
          <w:rFonts w:cs="Arial"/>
          <w:b/>
          <w:szCs w:val="24"/>
        </w:rPr>
        <w:t>Modellversuch zur Schwebefeldmethode</w:t>
      </w:r>
    </w:p>
    <w:p w:rsidR="003F6F5C" w:rsidRDefault="00594057" w:rsidP="00534EB1">
      <w:pPr>
        <w:spacing w:line="276" w:lineRule="auto"/>
        <w:ind w:left="426" w:hanging="426"/>
        <w:rPr>
          <w:rStyle w:val="Arial11"/>
        </w:rPr>
      </w:pPr>
      <w:r>
        <w:rPr>
          <w:rStyle w:val="Arial11"/>
        </w:rPr>
        <w:tab/>
      </w:r>
      <w:r w:rsidR="00234135">
        <w:rPr>
          <w:rStyle w:val="Arial11"/>
        </w:rPr>
        <w:t>Abbildung 1 zeigt den</w:t>
      </w:r>
      <w:r w:rsidR="003F6F5C">
        <w:rPr>
          <w:rStyle w:val="Arial11"/>
        </w:rPr>
        <w:t xml:space="preserve"> Aufbau des </w:t>
      </w:r>
      <w:r w:rsidR="00DB40F4">
        <w:rPr>
          <w:rStyle w:val="Arial11"/>
        </w:rPr>
        <w:t>Modellversuchs, mit dem die elektrische Ladung eines Wattebauschs bestimmt werden kann</w:t>
      </w:r>
      <w:r w:rsidR="003F6F5C">
        <w:rPr>
          <w:rStyle w:val="Arial11"/>
        </w:rPr>
        <w:t xml:space="preserve">. </w:t>
      </w:r>
      <w:r w:rsidR="00DB40F4">
        <w:rPr>
          <w:rStyle w:val="Arial11"/>
        </w:rPr>
        <w:t xml:space="preserve">Der </w:t>
      </w:r>
      <w:r w:rsidR="00DB40F4">
        <w:rPr>
          <w:rFonts w:cs="Arial"/>
          <w:bCs/>
          <w:sz w:val="22"/>
          <w:szCs w:val="22"/>
        </w:rPr>
        <w:t>Wattebausch befindet sich zwischen zwei hor</w:t>
      </w:r>
      <w:r w:rsidR="00DB40F4">
        <w:rPr>
          <w:rFonts w:cs="Arial"/>
          <w:bCs/>
          <w:sz w:val="22"/>
          <w:szCs w:val="22"/>
        </w:rPr>
        <w:t>i</w:t>
      </w:r>
      <w:r w:rsidR="00DB40F4">
        <w:rPr>
          <w:rFonts w:cs="Arial"/>
          <w:bCs/>
          <w:sz w:val="22"/>
          <w:szCs w:val="22"/>
        </w:rPr>
        <w:t>zontal angeordneten, parallel verlaufenden Metallplatten von einigen Zentimetern Abstand. Die beiden Platten sind mit den beiden Polen einer regelbaren Hochspannungsquelle ve</w:t>
      </w:r>
      <w:r w:rsidR="00DB40F4">
        <w:rPr>
          <w:rFonts w:cs="Arial"/>
          <w:bCs/>
          <w:sz w:val="22"/>
          <w:szCs w:val="22"/>
        </w:rPr>
        <w:t>r</w:t>
      </w:r>
      <w:r w:rsidR="00DB40F4">
        <w:rPr>
          <w:rFonts w:cs="Arial"/>
          <w:bCs/>
          <w:sz w:val="22"/>
          <w:szCs w:val="22"/>
        </w:rPr>
        <w:t>bunden.</w:t>
      </w:r>
      <w:r w:rsidR="00DB40F4">
        <w:rPr>
          <w:noProof/>
        </w:rPr>
        <w:t xml:space="preserve"> </w:t>
      </w:r>
    </w:p>
    <w:p w:rsidR="008D473A" w:rsidRDefault="004C5B36" w:rsidP="008D473A">
      <w:pPr>
        <w:spacing w:before="120" w:after="120"/>
        <w:ind w:left="425"/>
        <w:rPr>
          <w:rFonts w:cs="Arial"/>
          <w:b/>
          <w:sz w:val="22"/>
          <w:szCs w:val="22"/>
        </w:rPr>
      </w:pPr>
      <w:r>
        <w:rPr>
          <w:noProof/>
        </w:rPr>
      </w:r>
      <w:r>
        <w:rPr>
          <w:noProof/>
        </w:rPr>
        <w:pict>
          <v:group id="Zeichenbereich 344" o:spid="_x0000_s1026" editas="canvas" style="width:6in;height:255.25pt;mso-position-horizontal-relative:char;mso-position-vertical-relative:line" coordsize="54864,32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416;visibility:visible">
              <v:fill o:detectmouseclick="t"/>
              <v:path o:connecttype="none"/>
            </v:shape>
            <v:group id="Gruppieren 3" o:spid="_x0000_s1028" style="position:absolute;left:914;top:211;width:53950;height:31100" coordorigin="914,1936" coordsize="53950,31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Textfeld 1" o:spid="_x0000_s1029" type="#_x0000_t202" style="position:absolute;left:42951;top:18818;width:11913;height:27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2AsUA&#10;AADcAAAADwAAAGRycy9kb3ducmV2LnhtbERPS2sCMRC+F/wPYYTealahRVajFB8g2FZqPeht2Ex3&#10;o5vJmkTd9tc3hUJv8/E9ZzxtbS2u5INxrKDfy0AQF04bLhXsPpYPQxAhImusHZOCLwownXTuxphr&#10;d+N3um5jKVIIhxwVVDE2uZShqMhi6LmGOHGfzluMCfpSao+3FG5rOciyJ2nRcGqosKFZRcVpe7EK&#10;Xs77zeNxvt/Vw7fv1aspvDks1krdd9vnEYhIbfwX/7lXOs3P+vD7TLpAT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6zYCxQAAANwAAAAPAAAAAAAAAAAAAAAAAJgCAABkcnMv&#10;ZG93bnJldi54bWxQSwUGAAAAAAQABAD1AAAAigMAAAAA&#10;" fillcolor="white [3201]" stroked="f" strokeweight=".5pt">
                <v:fill opacity="0"/>
                <v:textbox>
                  <w:txbxContent>
                    <w:p w:rsidR="00AF1C6F" w:rsidRDefault="00AF1C6F" w:rsidP="00AB2371">
                      <w:pPr>
                        <w:pStyle w:val="StandardWeb"/>
                        <w:spacing w:before="0" w:beforeAutospacing="0" w:after="0" w:afterAutospacing="0"/>
                        <w:rPr>
                          <w:i/>
                        </w:rPr>
                      </w:pPr>
                      <w:r>
                        <w:rPr>
                          <w:rFonts w:ascii="Arial" w:eastAsia="Times New Roman" w:hAnsi="Arial" w:cs="Arial"/>
                          <w:sz w:val="20"/>
                          <w:szCs w:val="20"/>
                        </w:rPr>
                        <w:t xml:space="preserve">Plattenabstand </w:t>
                      </w:r>
                      <w:r>
                        <w:rPr>
                          <w:rFonts w:ascii="Arial" w:eastAsia="Times New Roman" w:hAnsi="Arial" w:cs="Arial"/>
                          <w:i/>
                          <w:sz w:val="20"/>
                          <w:szCs w:val="20"/>
                        </w:rPr>
                        <w:t>d</w:t>
                      </w:r>
                    </w:p>
                  </w:txbxContent>
                </v:textbox>
              </v:shape>
              <v:group id="Gruppieren 6" o:spid="_x0000_s1030" style="position:absolute;left:914;top:1936;width:52654;height:31100" coordorigin="914,2006" coordsize="52654,310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rect id="Rechteck 44" o:spid="_x0000_s1031" style="position:absolute;left:914;top:11264;width:9982;height:89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4SjMEA&#10;AADcAAAADwAAAGRycy9kb3ducmV2LnhtbERPTYvCMBC9C/sfwgjeNFFhWbpGUUHwIMJWEY9DM9sW&#10;m0k3iVr/vRGEvc3jfc5s0dlG3MiH2rGG8UiBIC6cqbnUcDxshl8gQkQ22DgmDQ8KsJh/9GaYGXfn&#10;H7rlsRQphEOGGqoY20zKUFRkMYxcS5y4X+ctxgR9KY3Hewq3jZwo9Skt1pwaKmxpXVFxya9Ww2p6&#10;2Bf2lPtlufu7XPPxUZ4nSutBv1t+g4jUxX/x2701ab6awuuZdIG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OEozBAAAA3AAAAA8AAAAAAAAAAAAAAAAAmAIAAGRycy9kb3du&#10;cmV2LnhtbFBLBQYAAAAABAAEAPUAAACGAwAAAAA=&#10;" fillcolor="white [3201]" strokecolor="black [3213]" strokeweight="2pt">
                  <v:fill opacity="0"/>
                </v:rect>
                <v:oval id="Ellipse 32" o:spid="_x0000_s1032" style="position:absolute;left:4962;top:14239;width:2032;height:1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dZZ8EA&#10;AADcAAAADwAAAGRycy9kb3ducmV2LnhtbERP32vCMBB+H/g/hBP2NlPHGKMaRRRBEASr4OvRnE21&#10;uZQkq61//TIY7O0+vp83X/a2ER35UDtWMJ1kIIhLp2uuFJxP27cvECEia2wck4KBAiwXo5c55to9&#10;+EhdESuRQjjkqMDE2OZShtKQxTBxLXHirs5bjAn6SmqPjxRuG/meZZ/SYs2pwWBLa0Plvfi2Cjad&#10;3B82fijs6nm5DU1lCj4dlXod96sZiEh9/Bf/uXc6zc8+4PeZdIF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3WWfBAAAA3AAAAA8AAAAAAAAAAAAAAAAAmAIAAGRycy9kb3du&#10;cmV2LnhtbFBLBQYAAAAABAAEAPUAAACGAwAAAAA=&#10;" fillcolor="black" strokeweight="4pt">
                  <v:stroke dashstyle="1 1"/>
                  <v:textbox>
                    <w:txbxContent>
                      <w:p w:rsidR="00AF1C6F" w:rsidRDefault="00AF1C6F" w:rsidP="00AB2371"/>
                    </w:txbxContent>
                  </v:textbox>
                </v:oval>
                <v:oval id="Ellipse 33" o:spid="_x0000_s1033" style="position:absolute;left:2930;top:12461;width:1270;height:1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DV8IA&#10;AADcAAAADwAAAGRycy9kb3ducmV2LnhtbERP3WrCMBS+H/gO4QjezdSBItUoUhxzDGFTH+DYHJtq&#10;clKazHZvvwiD3Z2P7/cs172z4k5tqD0rmIwzEMSl1zVXCk7H1+c5iBCRNVrPpOCHAqxXg6cl5tp3&#10;/EX3Q6xECuGQowITY5NLGUpDDsPYN8SJu/jWYUywraRusUvhzsqXLJtJhzWnBoMNFYbK2+HbKZjK&#10;vf2YX4vt2+f5XMys6d6vTaXUaNhvFiAi9fFf/Ofe6TQ/m8LjmXSB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hENXwgAAANwAAAAPAAAAAAAAAAAAAAAAAJgCAABkcnMvZG93&#10;bnJldi54bWxQSwUGAAAAAAQABAD1AAAAhwMAAAAA&#10;" fillcolor="#272727">
                  <v:fill color2="#222" rotate="t" focusposition=".5,.5" focussize="" focus="100%" type="gradientRadial"/>
                  <v:textbox>
                    <w:txbxContent>
                      <w:p w:rsidR="00AF1C6F" w:rsidRDefault="00AF1C6F" w:rsidP="00AB2371"/>
                    </w:txbxContent>
                  </v:textbox>
                </v:oval>
                <v:shapetype id="_x0000_t32" coordsize="21600,21600" o:spt="32" o:oned="t" path="m,l21600,21600e" filled="f">
                  <v:path arrowok="t" fillok="f" o:connecttype="none"/>
                  <o:lock v:ext="edit" shapetype="t"/>
                </v:shapetype>
                <v:shape id="Gerade Verbindung mit Pfeil 34" o:spid="_x0000_s1034" type="#_x0000_t32" style="position:absolute;left:3914;top:7470;width:2032;height:1778;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BCiMEAAADcAAAADwAAAGRycy9kb3ducmV2LnhtbERPS2vCQBC+F/oflil4q5uGEGp0laIU&#10;pPTi4+BxyI6bYHY2ZKca/71bKPQ2H99zFqvRd+pKQ2wDG3ibZqCI62BbdgaOh8/Xd1BRkC12gcnA&#10;nSKsls9PC6xsuPGOrntxKoVwrNBAI9JXWse6IY9xGnrixJ3D4FESHJy2A95SuO90nmWl9thyamiw&#10;p3VD9WX/4w2cjv57lhcb7wp3kJ3QV5sXpTGTl/FjDkpolH/xn3tr0/yshN9n0gV6+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gEKIwQAAANwAAAAPAAAAAAAAAAAAAAAA&#10;AKECAABkcnMvZG93bnJldi54bWxQSwUGAAAAAAQABAD5AAAAjwMAAAAA&#10;">
                  <v:stroke endarrow="block"/>
                </v:shape>
                <v:shape id="Gerade Verbindung mit Pfeil 35" o:spid="_x0000_s1035" type="#_x0000_t32" style="position:absolute;left:8956;top:10302;width:6;height:291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e8OMIAAADcAAAADwAAAGRycy9kb3ducmV2LnhtbERPS2vCQBC+C/0Pywi9SN1YsA2pawgF&#10;0ZNtfNyH7JgEs7Mhu2rMr+8KQm/z8T1nkfamEVfqXG1ZwWwagSAurK65VHDYr95iEM4ja2wsk4I7&#10;OUiXL6MFJtreOKfrzpcihLBLUEHlfZtI6YqKDLqpbYkDd7KdQR9gV0rd4S2Em0a+R9GHNFhzaKiw&#10;pe+KivPuYhRkdtj+HH8xPsSTYc/+dJyv80ap13GffYHw1Pt/8dO90WF+9AmPZ8IFc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Ie8OMIAAADcAAAADwAAAAAAAAAAAAAA&#10;AAChAgAAZHJzL2Rvd25yZXYueG1sUEsFBgAAAAAEAAQA+QAAAJADAAAAAA==&#10;" strokecolor="#0d0d0d" strokeweight="2.25pt"/>
                <v:shape id="Gerade Verbindung mit Pfeil 36" o:spid="_x0000_s1036" type="#_x0000_t32" style="position:absolute;left:7876;top:10366;width:7;height:291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oSsUAAADcAAAADwAAAGRycy9kb3ducmV2LnhtbESPzWrDQAyE74W+w6JCLqVZt9Bg3GxC&#10;KJT2lMb5uQuvYpt6tca7tR0/fXQI5CYxo5lPy/XoGtVTF2rPBl7nCSjiwtuaSwPHw9dLCipEZIuN&#10;ZzJwoQDr1ePDEjPrB86p38dSSQiHDA1UMbaZ1qGoyGGY+5ZYtLPvHEZZu1LbDgcJd41+S5KFdliz&#10;NFTY0mdFxd/+3xnY+Gn7e9phekyfpwPH8+n9O2+MmT2Nmw9QkcZ4N9+uf6zgJ0Irz8gEen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RgoSsUAAADcAAAADwAAAAAAAAAA&#10;AAAAAAChAgAAZHJzL2Rvd25yZXYueG1sUEsFBgAAAAAEAAQA+QAAAJMDAAAAAA==&#10;" strokecolor="#0d0d0d" strokeweight="2.25pt"/>
                <v:oval id="Ellipse 37" o:spid="_x0000_s1037" style="position:absolute;left:7368;top:12683;width:1036;height:8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QmAsIA&#10;AADcAAAADwAAAGRycy9kb3ducmV2LnhtbERPTWvCQBC9C/6HZYTedKMH26ZuggqChR7aVKTHITvN&#10;hmZnw+4a4793C4Xe5vE+Z1OOthMD+dA6VrBcZCCIa6dbbhScPg/zJxAhImvsHJOCGwUoi+lkg7l2&#10;V/6goYqNSCEcclRgYuxzKUNtyGJYuJ44cd/OW4wJ+kZqj9cUbju5yrK1tNhyajDY095Q/VNdrIK3&#10;x4M+VsP7BZc7d65fv4z3tFPqYTZuX0BEGuO/+M991Gl+9gy/z6QL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CYCwgAAANwAAAAPAAAAAAAAAAAAAAAAAJgCAABkcnMvZG93&#10;bnJldi54bWxQSwUGAAAAAAQABAD1AAAAhwMAAAAA&#10;" strokeweight="2.5pt">
                  <v:fill opacity="0"/>
                  <v:textbox>
                    <w:txbxContent>
                      <w:p w:rsidR="00AF1C6F" w:rsidRDefault="00AF1C6F" w:rsidP="00AB2371"/>
                    </w:txbxContent>
                  </v:textbox>
                </v:oval>
                <v:oval id="Ellipse 38" o:spid="_x0000_s1038" style="position:absolute;left:8442;top:12715;width:1035;height:8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cZQsQA&#10;AADcAAAADwAAAGRycy9kb3ducmV2LnhtbESPQWvDMAyF74P9B6PBbquTHdaS1S3roNDBDm1axo4i&#10;1uKwWA62m2b/fjoUepN4T+99Wq4n36uRYuoCGyhnBSjiJtiOWwOn4/ZpASplZIt9YDLwRwnWq/u7&#10;JVY2XPhAY51bJSGcKjTgch4qrVPjyGOahYFYtJ8QPWZZY6ttxIuE+14/F8WL9tixNDgc6N1R81uf&#10;vYHP+dbu6nF/xnITvpqPbxcjbYx5fJjeXkFlmvLNfL3eWcEvBV+ekQn0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nGULEAAAA3AAAAA8AAAAAAAAAAAAAAAAAmAIAAGRycy9k&#10;b3ducmV2LnhtbFBLBQYAAAAABAAEAPUAAACJAwAAAAA=&#10;" strokeweight="2.5pt">
                  <v:fill opacity="0"/>
                  <v:textbox>
                    <w:txbxContent>
                      <w:p w:rsidR="00AF1C6F" w:rsidRDefault="00AF1C6F" w:rsidP="00AB2371"/>
                    </w:txbxContent>
                  </v:textbox>
                </v:oval>
                <v:oval id="Ellipse 39" o:spid="_x0000_s1039" style="position:absolute;left:7642;top:17859;width:1035;height:8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u82cEA&#10;AADcAAAADwAAAGRycy9kb3ducmV2LnhtbERPTWsCMRC9F/wPYQRvNbsebFmNooKg0EO7ingcNuNm&#10;cTNZkrhu/31TKPQ2j/c5y/VgW9GTD41jBfk0A0FcOd1wreB82r++gwgRWWPrmBR8U4D1avSyxEK7&#10;J39RX8ZapBAOBSowMXaFlKEyZDFMXUecuJvzFmOCvpba4zOF21bOsmwuLTacGgx2tDNU3cuHVfDx&#10;tteHsv98YL51l+p4Nd7TVqnJeNgsQEQa4r/4z33QaX6ew+8z6Q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rvNnBAAAA3AAAAA8AAAAAAAAAAAAAAAAAmAIAAGRycy9kb3du&#10;cmV2LnhtbFBLBQYAAAAABAAEAPUAAACGAwAAAAA=&#10;" strokeweight="2.5pt">
                  <v:fill opacity="0"/>
                  <v:textbox>
                    <w:txbxContent>
                      <w:p w:rsidR="00AF1C6F" w:rsidRDefault="00AF1C6F" w:rsidP="00AB2371"/>
                    </w:txbxContent>
                  </v:textbox>
                </v:oval>
                <v:oval id="Ellipse 40" o:spid="_x0000_s1040" style="position:absolute;left:3298;top:17859;width:1035;height:8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kirsIA&#10;AADcAAAADwAAAGRycy9kb3ducmV2LnhtbERPTWvCQBC9F/wPywi91U08tBLdhCoICj3YtJQeh+yY&#10;Dc3Oht01pv/eLRS8zeN9zqaabC9G8qFzrCBfZCCIG6c7bhV8fuyfViBCRNbYOyYFvxSgKmcPGyy0&#10;u/I7jXVsRQrhUKACE+NQSBkaQxbDwg3EiTs7bzEm6FupPV5TuO3lMsuepcWOU4PBgXaGmp/6YhW8&#10;vez1oR5PF8y37qs5fhvvaavU43x6XYOINMW7+N990Gl+voS/Z9IFsr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SKuwgAAANwAAAAPAAAAAAAAAAAAAAAAAJgCAABkcnMvZG93&#10;bnJldi54bWxQSwUGAAAAAAQABAD1AAAAhwMAAAAA&#10;" strokeweight="2.5pt">
                  <v:fill opacity="0"/>
                  <v:textbox>
                    <w:txbxContent>
                      <w:p w:rsidR="00AF1C6F" w:rsidRDefault="00AF1C6F" w:rsidP="00AB2371"/>
                    </w:txbxContent>
                  </v:textbox>
                </v:oval>
                <v:oval id="Ellipse 41" o:spid="_x0000_s1041" style="position:absolute;left:8492;top:9997;width:1035;height:8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WHNcIA&#10;AADcAAAADwAAAGRycy9kb3ducmV2LnhtbERP32vCMBB+F/wfwg32pmk3mFKNMgXBwR5mHcPHo7k1&#10;Zc2lJLHW/94MBN/u4/t5y/VgW9GTD41jBfk0A0FcOd1wreD7uJvMQYSIrLF1TAquFGC9Go+WWGh3&#10;4QP1ZaxFCuFQoAITY1dIGSpDFsPUdcSJ+3XeYkzQ11J7vKRw28qXLHuTFhtODQY72hqq/sqzVfA5&#10;2+l92X+dMd+4n+rjZLynjVLPT8P7AkSkIT7Ed/dep/n5K/w/ky6Q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Yc1wgAAANwAAAAPAAAAAAAAAAAAAAAAAJgCAABkcnMvZG93&#10;bnJldi54bWxQSwUGAAAAAAQABAD1AAAAhwMAAAAA&#10;" strokeweight="2.5pt">
                  <v:fill opacity="0"/>
                  <v:textbox>
                    <w:txbxContent>
                      <w:p w:rsidR="00AF1C6F" w:rsidRDefault="00AF1C6F" w:rsidP="00AB2371"/>
                    </w:txbxContent>
                  </v:textbox>
                </v:oval>
                <v:oval id="Ellipse 42" o:spid="_x0000_s1042" style="position:absolute;left:7349;top:9997;width:1035;height:8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wfQcIA&#10;AADcAAAADwAAAGRycy9kb3ducmV2LnhtbERP32vCMBB+F/wfwg32pmnHmFKNMgXBwR5mHcPHo7k1&#10;Zc2lJLHW/94MBN/u4/t5y/VgW9GTD41jBfk0A0FcOd1wreD7uJvMQYSIrLF1TAquFGC9Go+WWGh3&#10;4QP1ZaxFCuFQoAITY1dIGSpDFsPUdcSJ+3XeYkzQ11J7vKRw28qXLHuTFhtODQY72hqq/sqzVfA5&#10;2+l92X+dMd+4n+rjZLynjVLPT8P7AkSkIT7Ed/dep/n5K/w/ky6Q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XB9BwgAAANwAAAAPAAAAAAAAAAAAAAAAAJgCAABkcnMvZG93&#10;bnJldi54bWxQSwUGAAAAAAQABAD1AAAAhwMAAAAA&#10;" strokeweight="2.5pt">
                  <v:fill opacity="0"/>
                  <v:textbox>
                    <w:txbxContent>
                      <w:p w:rsidR="00AF1C6F" w:rsidRDefault="00AF1C6F" w:rsidP="00AB2371"/>
                    </w:txbxContent>
                  </v:textbox>
                </v:oval>
                <v:rect id="Rechteck 45" o:spid="_x0000_s1043" style="position:absolute;left:1752;top:5930;width:8306;height:53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K5vsEA&#10;AADcAAAADwAAAGRycy9kb3ducmV2LnhtbERPTYvCMBC9C/sfwgh707QuinSN4goLexDBKrLHoRnb&#10;YjOpSdT6740geJvH+5zZojONuJLztWUF6TABQVxYXXOpYL/7HUxB+ICssbFMCu7kYTH/6M0w0/bG&#10;W7rmoRQxhH2GCqoQ2kxKX1Rk0A9tSxy5o3UGQ4SulNrhLYabRo6SZCIN1hwbKmxpVVFxyi9Gwc/X&#10;blOYQ+6W5fp8uuTpXv6PEqU++93yG0SgLrzFL/efjvPTMTyfiR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yub7BAAAA3AAAAA8AAAAAAAAAAAAAAAAAmAIAAGRycy9kb3du&#10;cmV2LnhtbFBLBQYAAAAABAAEAPUAAACGAwAAAAA=&#10;" fillcolor="white [3201]" strokecolor="black [3213]" strokeweight="2pt">
                  <v:fill opacity="0"/>
                  <v:textbox>
                    <w:txbxContent>
                      <w:p w:rsidR="00AF1C6F" w:rsidRDefault="00AF1C6F" w:rsidP="00AB2371"/>
                    </w:txbxContent>
                  </v:textbox>
                </v:rect>
                <v:rect id="Rechteck 46" o:spid="_x0000_s1044" style="position:absolute;left:20650;top:13160;width:20697;height:15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AnycMA&#10;AADcAAAADwAAAGRycy9kb3ducmV2LnhtbERPTWvDMAy9F/YfjAq7tU4yKCOrG9LBYIcxaBpKjyLW&#10;ktBYzmynzf59PRjspsf71LaYzSCu5HxvWUG6TkAQN1b33Cqoj2+rZxA+IGscLJOCH/JQ7B4WW8y1&#10;vfGBrlVoRQxhn6OCLoQxl9I3HRn0azsSR+7LOoMhQtdK7fAWw80gsyTZSIM9x4YOR3rtqLlUk1Gw&#10;fzp+NuZUubL9+L5MVVrLc5Yo9bicyxcQgebwL/5zv+s4P93A7zPxAr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AnycMAAADcAAAADwAAAAAAAAAAAAAAAACYAgAAZHJzL2Rv&#10;d25yZXYueG1sUEsFBgAAAAAEAAQA9QAAAIgDAAAAAA==&#10;" fillcolor="white [3201]" strokecolor="black [3213]" strokeweight="2pt">
                  <v:fill opacity="0"/>
                  <v:textbox>
                    <w:txbxContent>
                      <w:p w:rsidR="00AF1C6F" w:rsidRDefault="00AF1C6F" w:rsidP="00AB2371"/>
                    </w:txbxContent>
                  </v:textbox>
                </v:rect>
                <v:shape id="Wolke 47" o:spid="_x0000_s1045" style="position:absolute;left:31273;top:18551;width:3810;height:2286;visibility:visible;v-text-anchor:middle"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P16MMA&#10;AADcAAAADwAAAGRycy9kb3ducmV2LnhtbERPS2vCQBC+F/wPywi91U2KmBJdpSiFHrwkivU4ZCeP&#10;JjsbslsT/31XKPQ2H99zNrvJdOJGg2ssK4gXEQjiwuqGKwXn08fLGwjnkTV2lknBnRzstrOnDaba&#10;jpzRLfeVCCHsUlRQe9+nUrqiJoNuYXviwJV2MOgDHCqpBxxDuOnkaxStpMGGQ0ONPe1rKtr8xyjw&#10;bd4dD99lcs6zy70cl9fT8Wup1PN8el+D8DT5f/Gf+1OH+XECj2fCB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P16MMAAADcAAAADwAAAAAAAAAAAAAAAACYAgAAZHJzL2Rv&#10;d25yZXYueG1sUEsFBgAAAAAEAAQA9QAAAIgDAAAAAA==&#10;" adj="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bfbfbf [2412]" strokecolor="#5a5a5a [2109]" strokeweight="1pt">
                  <v:stroke joinstyle="round"/>
                  <v:formulas/>
                  <v:path arrowok="t" o:connecttype="custom" o:connectlocs="3650,7330;1680,7107;5389,9772;4527,9879;12817,10946;12297,10459;22422,9731;22215,10265;26546,6428;29075,8426;32512,4299;31385,5049;29809,1519;29869,1873;22618,1107;23195,655;17222,1322;17501,932;10890,1454;11901,1831;3210,4421;3034,4024" o:connectangles="0,0,0,0,0,0,0,0,0,0,0,0,0,0,0,0,0,0,0,0,0,0"/>
                </v:shape>
                <v:rect id="Rechteck 48" o:spid="_x0000_s1046" style="position:absolute;left:20697;top:25333;width:20695;height:15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MWIMUA&#10;AADcAAAADwAAAGRycy9kb3ducmV2LnhtbESPQWvCQBCF74L/YZmCN91EoUjqKrZQ8CBCo5Qeh+w0&#10;CWZn4+6q8d93DgVvM7w3732z2gyuUzcKsfVsIJ9loIgrb1uuDZyOn9MlqJiQLXaeycCDImzW49EK&#10;C+vv/EW3MtVKQjgWaKBJqS+0jlVDDuPM98Si/frgMMkaam0D3iXcdXqeZa/aYcvS0GBPHw1V5/Lq&#10;DLwvjofKfZdhW+8v52uZn/TPPDNm8jJs30AlGtLT/H+9s4KfC608IxP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sxYgxQAAANwAAAAPAAAAAAAAAAAAAAAAAJgCAABkcnMv&#10;ZG93bnJldi54bWxQSwUGAAAAAAQABAD1AAAAigMAAAAA&#10;" fillcolor="white [3201]" strokecolor="black [3213]" strokeweight="2pt">
                  <v:fill opacity="0"/>
                  <v:textbox>
                    <w:txbxContent>
                      <w:p w:rsidR="00AF1C6F" w:rsidRDefault="00AF1C6F" w:rsidP="00AB2371">
                        <w:pPr>
                          <w:pStyle w:val="StandardWeb"/>
                          <w:spacing w:before="0" w:beforeAutospacing="0" w:after="0" w:afterAutospacing="0"/>
                        </w:pPr>
                        <w:r>
                          <w:rPr>
                            <w:rFonts w:eastAsia="Times New Roman"/>
                          </w:rPr>
                          <w:t> </w:t>
                        </w:r>
                      </w:p>
                    </w:txbxContent>
                  </v:textbox>
                </v:rect>
                <v:line id="Gerade Verbindung 49" o:spid="_x0000_s1047" style="position:absolute;visibility:visible" from="3810,18275" to="3810,30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H+NsUAAADcAAAADwAAAGRycy9kb3ducmV2LnhtbERPyWrDMBC9F/oPYgq9NXJKyOJYDqXQ&#10;tIcSyHbIbbAmllNrZCwldvv1USGQ2zzeOtmit7W4UOsrxwqGgwQEceF0xaWC3fbjZQrCB2SNtWNS&#10;8EseFvnjQ4apdh2v6bIJpYgh7FNUYEJoUil9YciiH7iGOHJH11oMEbal1C12MdzW8jVJxtJixbHB&#10;YEPvhoqfzdkqWE38+jD5PH93SzP2y/3oNPpzJ6Wen/q3OYhAfbiLb+4vHecPZ/D/TLxA5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tH+NsUAAADcAAAADwAAAAAAAAAA&#10;AAAAAAChAgAAZHJzL2Rvd25yZXYueG1sUEsFBgAAAAAEAAQA+QAAAJMDAAAAAA==&#10;" strokecolor="black [3213]" strokeweight="1.75pt"/>
                <v:line id="Gerade Verbindung 50" o:spid="_x0000_s1048" style="position:absolute;visibility:visible" from="8164,18286" to="8229,26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edFscAAADcAAAADwAAAGRycy9kb3ducmV2LnhtbESPQWvCQBCF70L/wzIFb7qpiJboKqVQ&#10;60EK2nrwNmTHbGx2NmRXE/vrO4dCbzO8N+99s1z3vlY3amMV2MDTOANFXARbcWng6/Nt9AwqJmSL&#10;dWAycKcI69XDYIm5DR3v6XZIpZIQjjkacCk1udaxcOQxjkNDLNo5tB6TrG2pbYudhPtaT7Jspj1W&#10;LA0OG3p1VHwfrt7AxzzuT/P3667buFncHKeX6U+4GDN87F8WoBL16d/8d721gj8RfHlGJtC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h50WxwAAANwAAAAPAAAAAAAA&#10;AAAAAAAAAKECAABkcnMvZG93bnJldi54bWxQSwUGAAAAAAQABAD5AAAAlQMAAAAA&#10;" strokecolor="black [3213]" strokeweight="1.75pt"/>
                <v:line id="Gerade Verbindung 51" o:spid="_x0000_s1049" style="position:absolute;visibility:visible" from="15316,9236" to="15335,24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s4jcMAAADcAAAADwAAAGRycy9kb3ducmV2LnhtbERPTYvCMBC9C/sfwix401QRXapRZGF1&#10;DyLorgdvQzM21WZSmmi7/nojCHubx/uc2aK1pbhR7QvHCgb9BARx5nTBuYLfn6/eBwgfkDWWjknB&#10;H3lYzN86M0y1a3hHt33IRQxhn6ICE0KVSukzQxZ931XEkTu52mKIsM6lrrGJ4baUwyQZS4sFxwaD&#10;FX0ayi77q1WwnfjdcbK+bpqVGfvVYXQe3d1Zqe57u5yCCNSGf/HL/a3j/OEAns/EC+T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LOI3DAAAA3AAAAA8AAAAAAAAAAAAA&#10;AAAAoQIAAGRycy9kb3ducmV2LnhtbFBLBQYAAAAABAAEAPkAAACRAwAAAAA=&#10;" strokecolor="black [3213]" strokeweight="1.75pt"/>
                <v:line id="Gerade Verbindung 52" o:spid="_x0000_s1050" style="position:absolute;flip:y;visibility:visible" from="31013,26882" to="31044,30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8bk78AAADcAAAADwAAAGRycy9kb3ducmV2LnhtbERPTYvCMBC9C/6HMMLeNLWIStcoqyjs&#10;Va14HZqx7W4yKU203X+/EQRv83ifs9r01ogHtb52rGA6SUAQF07XXCrIz4fxEoQPyBqNY1LwRx42&#10;6+FghZl2HR/pcQqliCHsM1RQhdBkUvqiIot+4hriyN1cazFE2JZSt9jFcGtkmiRzabHm2FBhQ7uK&#10;it/T3SrA7nLM99d+xsmN7bYpjVn8HJT6GPVfnyAC9eEtfrm/dZyfpvB8Jl4g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18bk78AAADcAAAADwAAAAAAAAAAAAAAAACh&#10;AgAAZHJzL2Rvd25yZXYueG1sUEsFBgAAAAAEAAQA+QAAAI0DAAAAAA==&#10;" strokecolor="black [3213]" strokeweight="1.75pt"/>
                <v:line id="Gerade Verbindung 53" o:spid="_x0000_s1051" style="position:absolute;flip:x;visibility:visible" from="30999,9283" to="31013,13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CL8AAADcAAAADwAAAGRycy9kb3ducmV2LnhtbERPS4vCMBC+L/gfwgje1tQHKtUo7qLg&#10;1Rdeh2Zsq8mkNNF2//1GELzNx/ecxaq1Rjyp9qVjBYN+AoI4c7rkXMHpuP2egfABWaNxTAr+yMNq&#10;2flaYKpdw3t6HkIuYgj7FBUUIVSplD4ryKLvu4o4cldXWwwR1rnUNTYx3Bo5TJKJtFhybCiwot+C&#10;svvhYRVgc96fNpd2zMmV7U+VGzO9bZXqddv1HESgNnzEb/dOx/nDEbyeiRfI5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BO+CL8AAADcAAAADwAAAAAAAAAAAAAAAACh&#10;AgAAZHJzL2Rvd25yZXYueG1sUEsFBgAAAAAEAAQA+QAAAI0DAAAAAA==&#10;" strokecolor="black [3213]" strokeweight="1.75pt"/>
                <v:line id="Gerade Verbindung 54" o:spid="_x0000_s1052" style="position:absolute;visibility:visible" from="33258,20303" to="33258,33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0B978AAADcAAAADwAAAGRycy9kb3ducmV2LnhtbERPS4vCMBC+L/gfwgheFk3V9VWNIkLZ&#10;vfq6D83YFptJSaJWf71ZWNjbfHzPWW1aU4s7OV9ZVjAcJCCIc6srLhScjll/DsIHZI21ZVLwJA+b&#10;dedjham2D97T/RAKEUPYp6igDKFJpfR5SQb9wDbEkbtYZzBE6AqpHT5iuKnlKEmm0mDFsaHEhnYl&#10;5dfDzSiYLM5jqasmZEby5+47c6+Zd0r1uu12CSJQG/7Ff+4fHeePvuD3mXiBXL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n0B978AAADcAAAADwAAAAAAAAAAAAAAAACh&#10;AgAAZHJzL2Rvd25yZXYueG1sUEsFBgAAAAAEAAQA+QAAAI0DAAAAAA==&#10;" strokecolor="black [3213]" strokeweight="1pt">
                  <v:stroke endarrow="open" endarrowlength="long"/>
                </v:line>
                <v:line id="Gerade Verbindung 55" o:spid="_x0000_s1053" style="position:absolute;flip:x;visibility:visible" from="15316,9359" to="31089,9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aD574AAADcAAAADwAAAGRycy9kb3ducmV2LnhtbERPS4vCMBC+L/gfwgje1lTxRTWKuyh4&#10;9YXXoRnbajIpTbTdf78RBG/z8T1nsWqtEU+qfelYwaCfgCDOnC45V3A6br9nIHxA1mgck4I/8rBa&#10;dr4WmGrX8J6eh5CLGMI+RQVFCFUqpc8Ksuj7riKO3NXVFkOEdS51jU0Mt0YOk2QiLZYcGwqs6Leg&#10;7H54WAXYnPenzaUdcXJl+1PlxkxvW6V63XY9BxGoDR/x273Tcf5wDK9n4gVy+Q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8toPnvgAAANwAAAAPAAAAAAAAAAAAAAAAAKEC&#10;AABkcnMvZG93bnJldi54bWxQSwUGAAAAAAQABAD5AAAAjAMAAAAA&#10;" strokecolor="black [3213]" strokeweight="1.75pt"/>
                <v:line id="Gerade Verbindung 56" o:spid="_x0000_s1054" style="position:absolute;flip:x;visibility:visible" from="3905,30631" to="31108,30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QdkL8AAADcAAAADwAAAGRycy9kb3ducmV2LnhtbERPTYvCMBC9C/6HMII3TRVxl2paVBS8&#10;6rp4HZqxrSaT0kRb//1mYWFv83ifs857a8SLWl87VjCbJiCIC6drLhVcvg6TTxA+IGs0jknBmzzk&#10;2XCwxlS7jk/0OodSxBD2KSqoQmhSKX1RkUU/dQ1x5G6utRgibEupW+xiuDVyniRLabHm2FBhQ7uK&#10;isf5aRVg93267K/9gpMb221TGvNxPyg1HvWbFYhAffgX/7mPOs6fL+H3mXiBzH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GQdkL8AAADcAAAADwAAAAAAAAAAAAAAAACh&#10;AgAAZHJzL2Rvd25yZXYueG1sUEsFBgAAAAAEAAQA+QAAAI0DAAAAAA==&#10;" strokecolor="black [3213]" strokeweight="1.75pt"/>
                <v:line id="Gerade Verbindung 58" o:spid="_x0000_s1055" style="position:absolute;flip:x;visibility:visible" from="8174,24452" to="15394,24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i4C8AAAADcAAAADwAAAGRycy9kb3ducmV2LnhtbERPTWvCQBC9F/oflin0VjdKaSR1FRUD&#10;vSYqvQ7ZMYnuzobsatJ/3xUEb/N4n7NYjdaIG/W+daxgOklAEFdOt1wrOOzzjzkIH5A1Gsek4I88&#10;rJavLwvMtBu4oFsZahFD2GeooAmhy6T0VUMW/cR1xJE7ud5iiLCvpe5xiOHWyFmSfEmLLceGBjva&#10;NlRdyqtVgMOxOOx+x09OTmw3XW1Mes6Ven8b198gAo3hKX64f3ScP0vh/ky8QC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MouAvAAAAA3AAAAA8AAAAAAAAAAAAAAAAA&#10;oQIAAGRycy9kb3ducmV2LnhtbFBLBQYAAAAABAAEAPkAAACOAwAAAAA=&#10;" strokecolor="black [3213]" strokeweight="1.75pt"/>
                <v:line id="Gerade Verbindung 59" o:spid="_x0000_s1056" style="position:absolute;flip:x y;visibility:visible" from="33210,10922" to="33237,18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fHlcMAAADcAAAADwAAAGRycy9kb3ducmV2LnhtbERPy2rCQBTdF/oPwxXcFJ34qEjqKNIq&#10;KLiwUbDLS+aaCc3cCZnRxL93FoUuD+e9WHW2EndqfOlYwWiYgCDOnS65UHA+bQdzED4ga6wck4IH&#10;eVgtX18WmGrX8jfds1CIGMI+RQUmhDqV0ueGLPqhq4kjd3WNxRBhU0jdYBvDbSXHSTKTFkuODQZr&#10;+jSU/2Y3q6Dd/7RHe9lMD1lhpm9febJ9n52V6ve69QeIQF34F/+5d1rBZBznxzPxCMjl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3x5XDAAAA3AAAAA8AAAAAAAAAAAAA&#10;AAAAoQIAAGRycy9kb3ducmV2LnhtbFBLBQYAAAAABAAEAPkAAACRAwAAAAA=&#10;" strokecolor="black [3213]" strokeweight="1pt">
                  <v:stroke endarrow="open" endarrowlength="long"/>
                </v:line>
                <v:shape id="Textfeld 1" o:spid="_x0000_s1057" type="#_x0000_t202" style="position:absolute;left:18135;top:16751;width:10363;height:27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oEg8gA&#10;AADcAAAADwAAAGRycy9kb3ducmV2LnhtbESPT2sCMRTE74V+h/AK3mpWi0W2RpH+AUFrqfVgb4/N&#10;cze6edkmUVc/vSkUehxm5jfMaNLaWhzJB+NYQa+bgSAunDZcKlh/vd0PQYSIrLF2TArOFGAyvr0Z&#10;Ya7diT/puIqlSBAOOSqoYmxyKUNRkcXQdQ1x8rbOW4xJ+lJqj6cEt7XsZ9mjtGg4LVTY0HNFxX51&#10;sAoWP5uPwe5ls66Hy8vs3RTefL/OlerctdMnEJHa+B/+a8+0god+D37PpCMgx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mgSDyAAAANwAAAAPAAAAAAAAAAAAAAAAAJgCAABk&#10;cnMvZG93bnJldi54bWxQSwUGAAAAAAQABAD1AAAAjQMAAAAA&#10;" fillcolor="white [3201]" stroked="f" strokeweight=".5pt">
                  <v:fill opacity="0"/>
                  <v:textbox>
                    <w:txbxContent>
                      <w:p w:rsidR="00AF1C6F" w:rsidRDefault="00AF1C6F" w:rsidP="00AB2371">
                        <w:pPr>
                          <w:rPr>
                            <w:rFonts w:cs="Arial"/>
                            <w:sz w:val="20"/>
                          </w:rPr>
                        </w:pPr>
                        <w:r>
                          <w:rPr>
                            <w:rFonts w:cs="Arial"/>
                            <w:sz w:val="20"/>
                          </w:rPr>
                          <w:t>Wattebausch</w:t>
                        </w:r>
                      </w:p>
                    </w:txbxContent>
                  </v:textbox>
                </v:shape>
                <v:shape id="Textfeld 1" o:spid="_x0000_s1058" type="#_x0000_t202" style="position:absolute;left:1698;top:2006;width:9935;height:47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a9MgA&#10;AADcAAAADwAAAGRycy9kb3ducmV2LnhtbESPW2sCMRSE3wv9D+EU+lazXWmR1SilVRB6ES8P9u2w&#10;Od2Nbk7WJNVtf31TEHwcZuYbZjTpbCOO5INxrOC+l4EgLp02XCnYrGd3AxAhImtsHJOCHwowGV9f&#10;jbDQ7sRLOq5iJRKEQ4EK6hjbQspQ1mQx9FxLnLwv5y3GJH0ltcdTgttG5ln2KC0aTgs1tvRcU7lf&#10;fVsFb4ft4mH3st00g4/f+bspvfmcvip1e9M9DUFE6uIlfG7PtYJ+nsP/mXQE5Pg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SJr0yAAAANwAAAAPAAAAAAAAAAAAAAAAAJgCAABk&#10;cnMvZG93bnJldi54bWxQSwUGAAAAAAQABAD1AAAAjQMAAAAA&#10;" fillcolor="white [3201]" stroked="f" strokeweight=".5pt">
                  <v:fill opacity="0"/>
                  <v:textbox>
                    <w:txbxContent>
                      <w:p w:rsidR="00AF1C6F" w:rsidRDefault="00AF1C6F" w:rsidP="00AB2371">
                        <w:pPr>
                          <w:pStyle w:val="StandardWeb"/>
                          <w:spacing w:before="0" w:beforeAutospacing="0" w:after="0" w:afterAutospacing="0"/>
                          <w:rPr>
                            <w:rFonts w:ascii="Arial" w:eastAsia="Times New Roman" w:hAnsi="Arial" w:cs="Arial"/>
                            <w:sz w:val="20"/>
                            <w:szCs w:val="20"/>
                          </w:rPr>
                        </w:pPr>
                        <w:r>
                          <w:rPr>
                            <w:rFonts w:ascii="Arial" w:eastAsia="Times New Roman" w:hAnsi="Arial" w:cs="Arial"/>
                            <w:sz w:val="20"/>
                            <w:szCs w:val="20"/>
                          </w:rPr>
                          <w:t>Spannungs-</w:t>
                        </w:r>
                      </w:p>
                      <w:p w:rsidR="00AF1C6F" w:rsidRDefault="00AF1C6F" w:rsidP="00AB2371">
                        <w:pPr>
                          <w:pStyle w:val="StandardWeb"/>
                          <w:spacing w:before="0" w:beforeAutospacing="0" w:after="0" w:afterAutospacing="0"/>
                        </w:pPr>
                        <w:proofErr w:type="spellStart"/>
                        <w:r>
                          <w:rPr>
                            <w:rFonts w:ascii="Arial" w:eastAsia="Times New Roman" w:hAnsi="Arial" w:cs="Arial"/>
                            <w:sz w:val="20"/>
                            <w:szCs w:val="20"/>
                          </w:rPr>
                          <w:t>messgerät</w:t>
                        </w:r>
                        <w:proofErr w:type="spellEnd"/>
                      </w:p>
                    </w:txbxContent>
                  </v:textbox>
                </v:shape>
                <v:shape id="Textfeld 1" o:spid="_x0000_s1059" type="#_x0000_t202" style="position:absolute;left:14601;top:2930;width:14736;height:27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OTCMYA&#10;AADcAAAADwAAAGRycy9kb3ducmV2LnhtbESPT2vCQBTE74V+h+UVvJS60WArqauI+A9vmtrS2yP7&#10;moRm34bsmsRv7wqFHoeZ+Q0zW/SmEi01rrSsYDSMQBBnVpecK/hINy9TEM4ja6wsk4IrOVjMHx9m&#10;mGjb8ZHak89FgLBLUEHhfZ1I6bKCDLqhrYmD92Mbgz7IJpe6wS7ATSXHUfQqDZYcFgqsaVVQ9nu6&#10;GAXfz/nXwfXbcxdP4nq9a9O3T50qNXjql+8gPPX+P/zX3msF8TiG+5lwBO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ZOTCMYAAADcAAAADwAAAAAAAAAAAAAAAACYAgAAZHJz&#10;L2Rvd25yZXYueG1sUEsFBgAAAAAEAAQA9QAAAIsDAAAAAA==&#10;" fillcolor="white [3201]" stroked="f" strokeweight=".5pt">
                  <v:textbox>
                    <w:txbxContent>
                      <w:p w:rsidR="00AF1C6F" w:rsidRDefault="00AF1C6F" w:rsidP="00AB2371">
                        <w:pPr>
                          <w:pStyle w:val="StandardWeb"/>
                          <w:spacing w:before="0" w:beforeAutospacing="0" w:after="0" w:afterAutospacing="0"/>
                        </w:pPr>
                        <w:r>
                          <w:rPr>
                            <w:rFonts w:ascii="Arial" w:eastAsia="Times New Roman" w:hAnsi="Arial" w:cs="Arial"/>
                            <w:sz w:val="20"/>
                            <w:szCs w:val="20"/>
                          </w:rPr>
                          <w:t>Hochspannungsquelle</w:t>
                        </w:r>
                      </w:p>
                    </w:txbxContent>
                  </v:textbox>
                </v:shape>
                <v:shape id="Textfeld 1" o:spid="_x0000_s1060" type="#_x0000_t202" style="position:absolute;left:41043;top:24799;width:11916;height:27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nG8gA&#10;AADcAAAADwAAAGRycy9kb3ducmV2LnhtbESPT2sCMRTE74LfITyhN83W/kG2RpGqIFRbaj3Y22Pz&#10;uhu7edkmqW799I1Q6HGYmd8w42lra3EkH4xjBdeDDARx4bThUsHubdkfgQgRWWPtmBT8UIDppNsZ&#10;Y67diV/puI2lSBAOOSqoYmxyKUNRkcUwcA1x8j6ctxiT9KXUHk8Jbms5zLJ7adFwWqiwoceKis/t&#10;t1Ww/tq/3B3m+109ej6vNqbw5n3xpNRVr509gIjUxv/wX3ulFdwMb+FyJh0BOfk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7acbyAAAANwAAAAPAAAAAAAAAAAAAAAAAJgCAABk&#10;cnMvZG93bnJldi54bWxQSwUGAAAAAAQABAD1AAAAjQMAAAAA&#10;" fillcolor="white [3201]" stroked="f" strokeweight=".5pt">
                  <v:fill opacity="0"/>
                  <v:textbox>
                    <w:txbxContent>
                      <w:p w:rsidR="00AF1C6F" w:rsidRDefault="00AF1C6F" w:rsidP="00AB2371">
                        <w:pPr>
                          <w:pStyle w:val="StandardWeb"/>
                          <w:spacing w:before="0" w:beforeAutospacing="0" w:after="0" w:afterAutospacing="0"/>
                        </w:pPr>
                        <w:r>
                          <w:rPr>
                            <w:rFonts w:ascii="Arial" w:eastAsia="Times New Roman" w:hAnsi="Arial" w:cs="Arial"/>
                            <w:sz w:val="20"/>
                            <w:szCs w:val="20"/>
                          </w:rPr>
                          <w:t>negative Platte</w:t>
                        </w:r>
                      </w:p>
                    </w:txbxContent>
                  </v:textbox>
                </v:shape>
                <v:shape id="Textfeld 1" o:spid="_x0000_s1061" type="#_x0000_t202" style="position:absolute;left:41119;top:12531;width:12449;height:27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ECgMgA&#10;AADcAAAADwAAAGRycy9kb3ducmV2LnhtbESPQWsCMRSE7wX/Q3gFbzVbxSJboxTbgmCr1Hqwt8fm&#10;dTe6edkmUbf+eiMUehxm5htmPG1tLY7kg3Gs4L6XgSAunDZcKth8vt6NQISIrLF2TAp+KcB00rkZ&#10;Y67diT/ouI6lSBAOOSqoYmxyKUNRkcXQcw1x8r6dtxiT9KXUHk8JbmvZz7IHadFwWqiwoVlFxX59&#10;sArefrar4e55u6lHy/P83RTefL0slOretk+PICK18T/8155rBYP+EK5n0hGQk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2oQKAyAAAANwAAAAPAAAAAAAAAAAAAAAAAJgCAABk&#10;cnMvZG93bnJldi54bWxQSwUGAAAAAAQABAD1AAAAjQMAAAAA&#10;" fillcolor="white [3201]" stroked="f" strokeweight=".5pt">
                  <v:fill opacity="0"/>
                  <v:textbox>
                    <w:txbxContent>
                      <w:p w:rsidR="00AF1C6F" w:rsidRDefault="00AF1C6F" w:rsidP="00AB2371">
                        <w:pPr>
                          <w:pStyle w:val="StandardWeb"/>
                          <w:spacing w:before="0" w:beforeAutospacing="0" w:after="0" w:afterAutospacing="0"/>
                        </w:pPr>
                        <w:r>
                          <w:rPr>
                            <w:rFonts w:ascii="Arial" w:eastAsia="Times New Roman" w:hAnsi="Arial" w:cs="Arial"/>
                            <w:sz w:val="20"/>
                            <w:szCs w:val="20"/>
                          </w:rPr>
                          <w:t>positive Platte</w:t>
                        </w:r>
                      </w:p>
                    </w:txbxContent>
                  </v:textbox>
                </v:shape>
                <v:shape id="Freihandform 5" o:spid="_x0000_s1062" style="position:absolute;left:31699;top:20713;width:1143;height:4648;rotation:180;visibility:visible;mso-wrap-style:square;v-text-anchor:middle" coordsize="192352,464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scRcMA&#10;AADcAAAADwAAAGRycy9kb3ducmV2LnhtbESPQWvCQBSE7wX/w/IEb3Vj2oqkriGIlfbYRO+v2WcS&#10;zL4N2dVs/323UOhxmJlvmG0eTC/uNLrOsoLVMgFBXFvdcaPgVL09bkA4j6yxt0wKvslBvps9bDHT&#10;duJPupe+ERHCLkMFrfdDJqWrWzLolnYgjt7FjgZ9lGMj9YhThJtepkmylgY7jgstDrRvqb6WN6Og&#10;urxMhyKY03PRmfMqHD++NjwotZiH4hWEp+D/w3/td63gKV3D75l4BO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9scRcMAAADcAAAADwAAAAAAAAAAAAAAAACYAgAAZHJzL2Rv&#10;d25yZXYueG1sUEsFBgAAAAAEAAQA9QAAAIgDAAAAAA==&#10;" path="m,c86995,52070,173990,104140,190500,144780v16510,40640,-82550,54610,-91440,99060c90170,288290,146050,374650,137160,411480v-8890,36830,-50165,45085,-91440,53340e" filled="f" strokecolor="black [3213]" strokeweight="1pt">
                  <v:path arrowok="t" o:connecttype="custom" o:connectlocs="0,0;673,1448;350,2438;484,4115;161,4648" o:connectangles="0,0,0,0,0"/>
                </v:shape>
                <v:shape id="Textfeld 1" o:spid="_x0000_s1063" type="#_x0000_t202" style="position:absolute;left:19783;top:21675;width:8868;height:27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iVC8YA&#10;AADcAAAADwAAAGRycy9kb3ducmV2LnhtbESPQWvCQBSE70L/w/KEXkQ3NVgldZUithZvNdrS2yP7&#10;TEKzb0N2m8R/3xUEj8PMfMMs172pREuNKy0reJpEIIgzq0vOFRzTt/EChPPIGivLpOBCDtarh8ES&#10;E207/qT24HMRIOwSVFB4XydSuqwgg25ia+LgnW1j0AfZ5FI32AW4qeQ0ip6lwZLDQoE1bQrKfg9/&#10;RsHPKP/eu/791MWzuN7u2nT+pVOlHof96wsIT72/h2/tD60gns7heiYcAbn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iVC8YAAADcAAAADwAAAAAAAAAAAAAAAACYAgAAZHJz&#10;L2Rvd25yZXYueG1sUEsFBgAAAAAEAAQA9QAAAIsDAAAAAA==&#10;" fillcolor="white [3201]" stroked="f" strokeweight=".5pt">
                  <v:textbox>
                    <w:txbxContent>
                      <w:p w:rsidR="00AF1C6F" w:rsidRDefault="00AF1C6F" w:rsidP="00AB2371">
                        <w:pPr>
                          <w:pStyle w:val="StandardWeb"/>
                          <w:spacing w:before="0" w:beforeAutospacing="0" w:after="0" w:afterAutospacing="0"/>
                        </w:pPr>
                        <w:r>
                          <w:rPr>
                            <w:rFonts w:ascii="Arial" w:eastAsia="Times New Roman" w:hAnsi="Arial" w:cs="Arial"/>
                            <w:sz w:val="20"/>
                            <w:szCs w:val="20"/>
                          </w:rPr>
                          <w:t>Haltefaden</w:t>
                        </w:r>
                      </w:p>
                    </w:txbxContent>
                  </v:textbox>
                </v:shape>
                <v:line id="Gerade Verbindung 71" o:spid="_x0000_s1064" style="position:absolute;flip:x;visibility:visible" from="11277,4225" to="14982,1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KVusMAAADcAAAADwAAAGRycy9kb3ducmV2LnhtbERPTWvCQBC9F/wPywje6kaFVlJXqaIi&#10;HgrGXLwN2WmSmp2N2TVJ/fXdQ8Hj430vVr2pREuNKy0rmIwjEMSZ1SXnCtLz7nUOwnlkjZVlUvBL&#10;DlbLwcsCY207PlGb+FyEEHYxKii8r2MpXVaQQTe2NXHgvm1j0AfY5FI32IVwU8lpFL1JgyWHhgJr&#10;2hSUXZO7UXD9SWd8+zqu+z2+n7tLmj5su1VqNOw/P0B46v1T/O8+aAWzaVgbzoQj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ilbrDAAAA3AAAAA8AAAAAAAAAAAAA&#10;AAAAoQIAAGRycy9kb3ducmV2LnhtbFBLBQYAAAAABAAEAPkAAACRAwAAAAA=&#10;" strokecolor="black [3213]">
                  <v:stroke dashstyle="3 1" endarrow="open" endarrowlength="long"/>
                </v:line>
                <v:line id="Gerade Verbindung 73" o:spid="_x0000_s1065" style="position:absolute;visibility:visible" from="27051,18199" to="30980,19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5ke8YAAADcAAAADwAAAGRycy9kb3ducmV2LnhtbESP3WrCQBSE7wu+w3KE3hTdmII/0VVE&#10;WxF6U38e4JA9boLZszG7NfHtu0Khl8PMfMMsVp2txJ0aXzpWMBomIIhzp0s2Cs6nz8EUhA/IGivH&#10;pOBBHlbL3ssCM+1aPtD9GIyIEPYZKihCqDMpfV6QRT90NXH0Lq6xGKJsjNQNthFuK5kmyVhaLDku&#10;FFjTpqD8evyxCrrH1y0db833/lrOPibTtXnbXVqlXvvdeg4iUBf+w3/tvVbwns7geSYeAb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6OZHvGAAAA3AAAAA8AAAAAAAAA&#10;AAAAAAAAoQIAAGRycy9kb3ducmV2LnhtbFBLBQYAAAAABAAEAPkAAACUAwAAAAA=&#10;" strokecolor="black [3213]">
                  <v:stroke dashstyle="3 1" endarrow="open" endarrowlength="long"/>
                </v:line>
                <v:line id="Gerade Verbindung 74" o:spid="_x0000_s1066" style="position:absolute;flip:y;visibility:visible" from="27355,22558" to="31632,23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0PYcMAAADcAAAADwAAAGRycy9kb3ducmV2LnhtbERPTWvCQBC9C/0PyxR6000NqKSu0hYt&#10;xYOg5tLbkB2TaHY2ZrdJ9Ne7B8Hj433Pl72pREuNKy0reB9FIIgzq0vOFaSH9XAGwnlkjZVlUnAl&#10;B8vFy2COibYd76jd+1yEEHYJKii8rxMpXVaQQTeyNXHgjrYx6ANscqkb7EK4qeQ4iibSYMmhocCa&#10;vgvKzvt/o+B8SmO+bDdf/Q9OD91fmt5su1Lq7bX//ADhqfdP8cP9qxXEcZgfzoQjI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kND2HDAAAA3AAAAA8AAAAAAAAAAAAA&#10;AAAAoQIAAGRycy9kb3ducmV2LnhtbFBLBQYAAAAABAAEAPkAAACRAwAAAAA=&#10;" strokecolor="black [3213]">
                  <v:stroke dashstyle="3 1" endarrow="open" endarrowlength="long"/>
                </v:line>
                <v:roundrect id="Abgerundetes Rechteck 72" o:spid="_x0000_s1067" style="position:absolute;left:2435;top:6689;width:6985;height:266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r2PsUA&#10;AADcAAAADwAAAGRycy9kb3ducmV2LnhtbESPT2vCQBTE74LfYXmCN7P5Q0NJXaUUCl6EmpSCt0f2&#10;mcRm34bsqvHbdwuCx2FmfsOst5PpxZVG11lWkEQxCOLa6o4bBd/V5+oVhPPIGnvLpOBODrab+WyN&#10;hbY3PtC19I0IEHYFKmi9HwopXd2SQRfZgTh4Jzsa9EGOjdQj3gLc9DKN41wa7DgstDjQR0v1b3kx&#10;Cg7H/GT9dNb5cf9iztXl5yvrU6WWi+n9DYSnyT/Dj/ZOK8iyBP7Ph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SvY+xQAAANwAAAAPAAAAAAAAAAAAAAAAAJgCAABkcnMv&#10;ZG93bnJldi54bWxQSwUGAAAAAAQABAD1AAAAigMAAAAA&#10;">
                  <v:fill opacity="15677f"/>
                  <v:textbox>
                    <w:txbxContent>
                      <w:p w:rsidR="00AF1C6F" w:rsidRDefault="00AF1C6F" w:rsidP="00AB2371"/>
                    </w:txbxContent>
                  </v:textbox>
                </v:roundrect>
                <v:group id="Group 31" o:spid="_x0000_s1068" style="position:absolute;left:7585;top:25612;width:1384;height:1114" coordorigin="9" coordsize="177,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shape id="AutoShape 32" o:spid="_x0000_s1069" type="#_x0000_t32" style="position:absolute;left:9;top:55;width:177;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whEcEAAADcAAAADwAAAGRycy9kb3ducmV2LnhtbESPQYvCMBSE7wv+h/AEb2vqVlSqUURY&#10;8FoVz4/m2Rabl9qkNv57IyzscZiZb5jNLphGPKlztWUFs2kCgriwuuZSweX8+70C4TyyxsYyKXiR&#10;g9129LXBTNuBc3qefCkihF2GCirv20xKV1Rk0E1tSxy9m+0M+ii7UuoOhwg3jfxJkoU0WHNcqLCl&#10;Q0XF/dQbBXn+KK+9C8N+dQvL+UXPTdIflZqMw34NwlPw/+G/9lErSNMUPmfiEZDb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7CERwQAAANwAAAAPAAAAAAAAAAAAAAAA&#10;AKECAABkcnMvZG93bnJldi54bWxQSwUGAAAAAAQABAD5AAAAjwMAAAAA&#10;" strokeweight="1.25pt"/>
                  <v:shape id="AutoShape 33" o:spid="_x0000_s1070" type="#_x0000_t32" style="position:absolute;left:36;top:106;width:108;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W5ZcEAAADcAAAADwAAAGRycy9kb3ducmV2LnhtbESPQYvCMBSE74L/ITzBm6ZqWaUaRQTB&#10;a13x/GiebbF5qU1q47/fLCzscZiZb5jdIZhGvKlztWUFi3kCgriwuuZSwe37PNuAcB5ZY2OZFHzI&#10;wWE/Hu0w03bgnN5XX4oIYZehgsr7NpPSFRUZdHPbEkfvYTuDPsqulLrDIcJNI5dJ8iUN1hwXKmzp&#10;VFHxvPZGQZ6/ynvvwnDcPMI6venUJP1FqekkHLcgPAX/H/5rX7SC1SqF3zPxCMj9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BbllwQAAANwAAAAPAAAAAAAAAAAAAAAA&#10;AKECAABkcnMvZG93bnJldi54bWxQSwUGAAAAAAQABAD5AAAAjwMAAAAA&#10;" strokeweight="1.25pt"/>
                  <v:shape id="AutoShape 34" o:spid="_x0000_s1071" type="#_x0000_t32" style="position:absolute;left:61;top:145;width:78;height: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qJnsYAAADcAAAADwAAAGRycy9kb3ducmV2LnhtbESPQWvCQBSE70L/w/IK3nRjRZHoKqIV&#10;emiF2Hrw9pp9TYLZtyG7JtFf7xYEj8PMfMMsVp0pRUO1KywrGA0jEMSp1QVnCn6+d4MZCOeRNZaW&#10;ScGVHKyWL70Fxtq2nFBz8JkIEHYxKsi9r2IpXZqTQTe0FXHw/mxt0AdZZ1LX2Aa4KeVbFE2lwYLD&#10;Qo4VbXJKz4eLUTC5tL+n6YiT9df79pjcmnR/Pn4q1X/t1nMQnjr/DD/aH1rBeDyB/zPhCMjl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C6iZ7GAAAA3AAAAA8AAAAAAAAA&#10;AAAAAAAAoQIAAGRycy9kb3ducmV2LnhtbFBLBQYAAAAABAAEAPkAAACUAwAAAAA=&#10;" strokeweight="1.25pt"/>
                  <v:shape id="AutoShape 35" o:spid="_x0000_s1072" type="#_x0000_t32" style="position:absolute;left:88;width:1;height: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UbcMYAAADcAAAADwAAAGRycy9kb3ducmV2LnhtbESPT2sCMRTE74LfIbxCL1KzVpSyNcoq&#10;CFXw4J/eXzevm9DNy7qJuv32Rij0OMzMb5jZonO1uFIbrGcFo2EGgrj02nKl4HRcv7yBCBFZY+2Z&#10;FPxSgMW835thrv2N93Q9xEokCIccFZgYm1zKUBpyGIa+IU7et28dxiTbSuoWbwnuavmaZVPp0HJa&#10;MNjQylD5c7g4BbvNaFl8GbvZ7s92N1kX9aUafCr1/NQV7yAidfE//Nf+0ArG4yk8zq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llG3DGAAAA3AAAAA8AAAAAAAAA&#10;AAAAAAAAoQIAAGRycy9kb3ducmV2LnhtbFBLBQYAAAAABAAEAPkAAACUAwAAAAA=&#10;"/>
                </v:group>
                <v:shape id="Text Box 30" o:spid="_x0000_s1073" type="#_x0000_t202" style="position:absolute;left:8277;top:17103;width:2216;height:24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YRN8UA&#10;AADcAAAADwAAAGRycy9kb3ducmV2LnhtbESPW2vCQBCF3wX/wzIFX6RuqmBD6kaKtKDQCqbt+yQ7&#10;zcXsbMiumv77riD4eDiXj7NaD6YVZ+pdbVnB0ywCQVxYXXOp4Pvr/TEG4TyyxtYyKfgjB+t0PFph&#10;ou2FD3TOfCnCCLsEFVTed4mUrqjIoJvZjjh4v7Y36IPsS6l7vIRx08p5FC2lwZoDocKONhUVx+xk&#10;AvdtiLuf/GPT7LJp3sz3XH/GrNTkYXh9AeFp8Pfwrb3VChaLZ7ieCUdAp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phE3xQAAANwAAAAPAAAAAAAAAAAAAAAAAJgCAABkcnMv&#10;ZG93bnJldi54bWxQSwUGAAAAAAQABAD1AAAAigMAAAAA&#10;" stroked="f">
                  <v:fill opacity="0"/>
                  <v:textbox>
                    <w:txbxContent>
                      <w:p w:rsidR="00AF1C6F" w:rsidRDefault="00AF1C6F" w:rsidP="00AB2371">
                        <w:pPr>
                          <w:pStyle w:val="StandardWeb"/>
                          <w:spacing w:before="0" w:beforeAutospacing="0" w:after="0" w:afterAutospacing="0"/>
                        </w:pPr>
                        <w:r>
                          <w:rPr>
                            <w:rFonts w:ascii="Arial" w:eastAsia="Times New Roman" w:hAnsi="Arial" w:cs="Arial"/>
                            <w:b/>
                            <w:bCs/>
                          </w:rPr>
                          <w:t>+</w:t>
                        </w:r>
                      </w:p>
                    </w:txbxContent>
                  </v:textbox>
                </v:shape>
                <v:shape id="Text Box 36" o:spid="_x0000_s1074" type="#_x0000_t202" style="position:absolute;left:1038;top:16786;width:2209;height:24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mFRcIA&#10;AADcAAAADwAAAGRycy9kb3ducmV2LnhtbERPTWvCQBC9F/wPywi9FLOpgoTUVYq00EIVGvU+ZqdJ&#10;bHY2ZLca/71zEHp8vO/FanCtOlMfGs8GnpMUFHHpbcOVgf3ufZKBChHZYuuZDFwpwGo5elhgbv2F&#10;v+lcxEpJCIccDdQxdrnWoazJYUh8Ryzcj+8dRoF9pW2PFwl3rZ6m6Vw7bFgaauxoXVP5W/w56X0b&#10;su5w/FqfPoun42m65WaTsTGP4+H1BVSkIf6L7+4Pa2A2k7VyRo6AX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OYVFwgAAANwAAAAPAAAAAAAAAAAAAAAAAJgCAABkcnMvZG93&#10;bnJldi54bWxQSwUGAAAAAAQABAD1AAAAhwMAAAAA&#10;" stroked="f">
                  <v:fill opacity="0"/>
                  <v:textbox>
                    <w:txbxContent>
                      <w:p w:rsidR="00AF1C6F" w:rsidRDefault="00AF1C6F" w:rsidP="00AB2371">
                        <w:pPr>
                          <w:pStyle w:val="StandardWeb"/>
                          <w:spacing w:before="0" w:beforeAutospacing="0" w:after="0" w:afterAutospacing="0"/>
                        </w:pPr>
                        <w:r>
                          <w:rPr>
                            <w:rFonts w:ascii="Arial" w:eastAsia="Times New Roman" w:hAnsi="Arial" w:cs="Arial"/>
                            <w:b/>
                            <w:bCs/>
                            <w:sz w:val="28"/>
                            <w:szCs w:val="28"/>
                          </w:rPr>
                          <w:t xml:space="preserve">- </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3" o:spid="_x0000_s1075" type="#_x0000_t88" style="position:absolute;left:41910;top:14795;width:1587;height:104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LDh8QA&#10;AADcAAAADwAAAGRycy9kb3ducmV2LnhtbESPzW7CMBCE75X6DtZW4lYcQIpKwCBA/PRYQntfxUsc&#10;Ea9DbEh4+7pSJY6jmflGM1/2thZ3an3lWMFomIAgLpyuuFTwfdq9f4DwAVlj7ZgUPMjDcvH6MsdM&#10;u46PdM9DKSKEfYYKTAhNJqUvDFn0Q9cQR+/sWoshyraUusUuwm0tx0mSSosVxwWDDW0MFZf8ZhWk&#10;9fZnb7bpeMPny+p6+joeumSt1OCtX81ABOrDM/zf/tQKJpMp/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iw4fEAAAA3AAAAA8AAAAAAAAAAAAAAAAAmAIAAGRycy9k&#10;b3ducmV2LnhtbFBLBQYAAAAABAAEAPUAAACJAwAAAAA=&#10;" adj="273" strokecolor="black [3213]" strokeweight=".5pt">
                  <v:stroke dashstyle="3 1"/>
                </v:shape>
                <v:shape id="Textfeld 1" o:spid="_x0000_s1076" type="#_x0000_t202" style="position:absolute;left:31645;top:22374;width:11912;height:4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lEuMUA&#10;AADcAAAADwAAAGRycy9kb3ducmV2LnhtbERPy04CMRTdk/gPzTVxBx1QCRkpxIAmJDwMjwXubqaX&#10;mcr0dmwrjH69XZi4PDnv8bS1tbiQD8axgn4vA0FcOG24VHDYv3ZHIEJE1lg7JgXfFGA6uemMMdfu&#10;ylu67GIpUgiHHBVUMTa5lKGoyGLouYY4cSfnLcYEfSm1x2sKt7UcZNlQWjScGipsaFZRcd59WQWr&#10;z+Pb48f8eKhHm5/F2hTevL8slbq7bZ+fQERq47/4z73QCu4f0vx0Jh0BO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CUS4xQAAANwAAAAPAAAAAAAAAAAAAAAAAJgCAABkcnMv&#10;ZG93bnJldi54bWxQSwUGAAAAAAQABAD1AAAAigMAAAAA&#10;" fillcolor="white [3201]" stroked="f" strokeweight=".5pt">
                  <v:fill opacity="0"/>
                  <v:textbox>
                    <w:txbxContent>
                      <w:p w:rsidR="00AF1C6F" w:rsidRDefault="00AF1C6F" w:rsidP="00AB2371">
                        <w:pPr>
                          <w:pStyle w:val="StandardWeb"/>
                          <w:spacing w:before="0" w:beforeAutospacing="0" w:after="0" w:afterAutospacing="0"/>
                          <w:rPr>
                            <w:rFonts w:ascii="Arial" w:eastAsia="Times New Roman" w:hAnsi="Arial" w:cs="Arial"/>
                            <w:sz w:val="20"/>
                            <w:szCs w:val="20"/>
                          </w:rPr>
                        </w:pPr>
                        <w:r>
                          <w:rPr>
                            <w:rFonts w:ascii="Arial" w:eastAsia="Times New Roman" w:hAnsi="Arial" w:cs="Arial"/>
                            <w:sz w:val="20"/>
                            <w:szCs w:val="20"/>
                          </w:rPr>
                          <w:t xml:space="preserve">         P 1</w:t>
                        </w:r>
                      </w:p>
                      <w:p w:rsidR="00AF1C6F" w:rsidRDefault="00AF1C6F" w:rsidP="00AB2371">
                        <w:pPr>
                          <w:pStyle w:val="StandardWeb"/>
                          <w:spacing w:before="0" w:beforeAutospacing="0" w:after="0" w:afterAutospacing="0"/>
                          <w:rPr>
                            <w:b/>
                            <w:sz w:val="22"/>
                            <w:szCs w:val="22"/>
                          </w:rPr>
                        </w:pPr>
                        <w:r>
                          <w:rPr>
                            <w:rFonts w:ascii="Arial" w:eastAsia="Times New Roman" w:hAnsi="Arial" w:cs="Arial"/>
                            <w:b/>
                            <w:sz w:val="22"/>
                            <w:szCs w:val="22"/>
                          </w:rPr>
                          <w:t>x</w:t>
                        </w:r>
                      </w:p>
                    </w:txbxContent>
                  </v:textbox>
                </v:shape>
                <v:shape id="Textfeld 1" o:spid="_x0000_s1077" type="#_x0000_t202" style="position:absolute;left:31581;top:13420;width:11913;height:4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XhI8gA&#10;AADcAAAADwAAAGRycy9kb3ducmV2LnhtbESPT2sCMRTE74LfITyhN83aPyJbo5RqQWhVaj3Y22Pz&#10;3I3dvGyTVLf99E2h4HGYmd8wk1lra3EiH4xjBcNBBoK4cNpwqWD39tQfgwgRWWPtmBR8U4DZtNuZ&#10;YK7dmV/ptI2lSBAOOSqoYmxyKUNRkcUwcA1x8g7OW4xJ+lJqj+cEt7W8zrKRtGg4LVTY0GNFxcf2&#10;yyp4+dxv7o7z/a4er3+WK1N48754Vuqq1z7cg4jUxkv4v73UCm5uh/B3Jh0BOf0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ReEjyAAAANwAAAAPAAAAAAAAAAAAAAAAAJgCAABk&#10;cnMvZG93bnJldi54bWxQSwUGAAAAAAQABAD1AAAAjQMAAAAA&#10;" fillcolor="white [3201]" stroked="f" strokeweight=".5pt">
                  <v:fill opacity="0"/>
                  <v:textbox>
                    <w:txbxContent>
                      <w:p w:rsidR="00AF1C6F" w:rsidRDefault="00AF1C6F" w:rsidP="00AB2371">
                        <w:pPr>
                          <w:pStyle w:val="StandardWeb"/>
                          <w:spacing w:before="0" w:beforeAutospacing="0" w:after="0" w:afterAutospacing="0"/>
                          <w:rPr>
                            <w:rFonts w:ascii="Arial" w:eastAsia="Times New Roman" w:hAnsi="Arial" w:cs="Arial"/>
                            <w:bCs/>
                            <w:sz w:val="22"/>
                            <w:szCs w:val="22"/>
                          </w:rPr>
                        </w:pPr>
                        <w:r>
                          <w:rPr>
                            <w:rFonts w:ascii="Arial" w:eastAsia="Times New Roman" w:hAnsi="Arial" w:cs="Arial"/>
                            <w:b/>
                            <w:bCs/>
                            <w:sz w:val="22"/>
                            <w:szCs w:val="22"/>
                          </w:rPr>
                          <w:t>x</w:t>
                        </w:r>
                      </w:p>
                      <w:p w:rsidR="00AF1C6F" w:rsidRDefault="00AF1C6F" w:rsidP="00AB2371">
                        <w:pPr>
                          <w:pStyle w:val="StandardWeb"/>
                          <w:spacing w:before="0" w:beforeAutospacing="0" w:after="0" w:afterAutospacing="0"/>
                        </w:pPr>
                        <w:r>
                          <w:rPr>
                            <w:rFonts w:ascii="Arial" w:eastAsia="Times New Roman" w:hAnsi="Arial" w:cs="Arial"/>
                            <w:bCs/>
                            <w:sz w:val="22"/>
                            <w:szCs w:val="22"/>
                          </w:rPr>
                          <w:t xml:space="preserve">        P 2</w:t>
                        </w:r>
                      </w:p>
                    </w:txbxContent>
                  </v:textbox>
                </v:shape>
                <v:line id="Gerade Verbindung 63" o:spid="_x0000_s1078" style="position:absolute;flip:x;visibility:visible" from="33296,23749" to="35433,25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fZpMUAAADcAAAADwAAAGRycy9kb3ducmV2LnhtbESP3WrCQBSE7wu+w3IEb4pukhYJ0VVE&#10;Wqn0Qvx5gEP2mASzZ0N2Y9K37wqCl8PMfMMs14OpxZ1aV1lWEM8iEMS51RUXCi7n72kKwnlkjbVl&#10;UvBHDtar0dsSM217PtL95AsRIOwyVFB632RSurwkg25mG+LgXW1r0AfZFlK32Ae4qWUSRXNpsOKw&#10;UGJD25Ly26kzCor3uTvstr1J8PdLdnGX1vs4VWoyHjYLEJ4G/wo/2z9awcdnAo8z4QjI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8fZpMUAAADcAAAADwAAAAAAAAAA&#10;AAAAAAChAgAAZHJzL2Rvd25yZXYueG1sUEsFBgAAAAAEAAQA+QAAAJMDAAAAAA==&#10;" strokecolor="black [3213]" strokeweight=".5pt">
                  <v:stroke dashstyle="3 1" endarrow="open" endarrowwidth="narrow"/>
                </v:line>
                <v:line id="Gerade Verbindung 64" o:spid="_x0000_s1079" style="position:absolute;flip:x y;visibility:visible" from="33423,14988" to="35496,16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DgvsIAAADcAAAADwAAAGRycy9kb3ducmV2LnhtbESPUWvCQBCE34X+h2MLfdNLjaQSPUUE&#10;QfpS1P6AJbcmwbvdkLua9N/3BKGPw8x8w6y3o3fqTn1ohQ28zzJQxJXYlmsD35fDdAkqRGSLTpgM&#10;/FKA7eZlssbSysAnup9jrRKEQ4kGmhi7UutQNeQxzKQjTt5Veo8xyb7Wtschwb3T8ywrtMeW00KD&#10;He0bqm7nH2/gY1G3Xz6X4uSGnfDn/uiKTIx5ex13K1CRxvgffraP1kC+yOFxJh0Bvf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SDgvsIAAADcAAAADwAAAAAAAAAAAAAA&#10;AAChAgAAZHJzL2Rvd25yZXYueG1sUEsFBgAAAAAEAAQA+QAAAJADAAAAAA==&#10;" strokecolor="black [3213]" strokeweight=".5pt">
                  <v:stroke dashstyle="3 1" endarrow="open" endarrowwidth="narrow"/>
                </v:line>
              </v:group>
            </v:group>
            <w10:wrap type="none"/>
            <w10:anchorlock/>
          </v:group>
        </w:pict>
      </w:r>
    </w:p>
    <w:p w:rsidR="00EE5ADF" w:rsidRPr="0055564B" w:rsidRDefault="003F6F5C" w:rsidP="00C03CD7">
      <w:pPr>
        <w:spacing w:before="120" w:after="480"/>
        <w:ind w:left="425"/>
        <w:rPr>
          <w:rStyle w:val="Arial11"/>
          <w:szCs w:val="22"/>
        </w:rPr>
      </w:pPr>
      <w:r w:rsidRPr="00594057">
        <w:rPr>
          <w:rFonts w:cs="Arial"/>
          <w:b/>
          <w:sz w:val="22"/>
          <w:szCs w:val="22"/>
        </w:rPr>
        <w:t>Abbildung 1:</w:t>
      </w:r>
      <w:r w:rsidR="009967CC">
        <w:rPr>
          <w:rFonts w:cs="Arial"/>
          <w:sz w:val="22"/>
          <w:szCs w:val="22"/>
        </w:rPr>
        <w:t xml:space="preserve"> </w:t>
      </w:r>
      <w:r w:rsidRPr="00594057">
        <w:rPr>
          <w:rFonts w:cs="Arial"/>
          <w:sz w:val="22"/>
          <w:szCs w:val="22"/>
        </w:rPr>
        <w:t>Versuchsaufbau</w:t>
      </w:r>
      <w:r w:rsidRPr="00594057">
        <w:rPr>
          <w:rStyle w:val="Arial11"/>
          <w:szCs w:val="22"/>
        </w:rPr>
        <w:t xml:space="preserve"> </w:t>
      </w:r>
      <w:r w:rsidR="0055564B">
        <w:rPr>
          <w:rStyle w:val="Arial11"/>
          <w:szCs w:val="22"/>
        </w:rPr>
        <w:t>zum Modellversuch („</w:t>
      </w:r>
      <w:proofErr w:type="spellStart"/>
      <w:r w:rsidR="00AB2371">
        <w:rPr>
          <w:rStyle w:val="Arial11"/>
          <w:szCs w:val="22"/>
        </w:rPr>
        <w:t>Wattebauschversuch</w:t>
      </w:r>
      <w:proofErr w:type="spellEnd"/>
      <w:r w:rsidR="0055564B">
        <w:rPr>
          <w:rStyle w:val="Arial11"/>
          <w:szCs w:val="22"/>
        </w:rPr>
        <w:t>“)</w:t>
      </w:r>
      <w:r w:rsidRPr="00594057">
        <w:rPr>
          <w:rStyle w:val="Arial11"/>
          <w:szCs w:val="22"/>
        </w:rPr>
        <w:t xml:space="preserve"> </w:t>
      </w:r>
    </w:p>
    <w:p w:rsidR="00E84212" w:rsidRDefault="00676F0A" w:rsidP="00C03CD7">
      <w:pPr>
        <w:spacing w:before="600" w:after="240" w:line="276" w:lineRule="auto"/>
        <w:ind w:left="425" w:hanging="425"/>
        <w:jc w:val="left"/>
        <w:rPr>
          <w:rFonts w:cs="Arial"/>
          <w:b/>
          <w:bCs/>
        </w:rPr>
      </w:pPr>
      <w:r>
        <w:rPr>
          <w:rFonts w:cs="Arial"/>
          <w:b/>
        </w:rPr>
        <w:t>4.2</w:t>
      </w:r>
      <w:r>
        <w:rPr>
          <w:rFonts w:cs="Arial"/>
          <w:b/>
        </w:rPr>
        <w:tab/>
      </w:r>
      <w:r w:rsidR="00A83B66">
        <w:rPr>
          <w:rFonts w:cs="Arial"/>
          <w:b/>
          <w:bCs/>
        </w:rPr>
        <w:t xml:space="preserve">Der </w:t>
      </w:r>
      <w:r w:rsidR="00E84212">
        <w:rPr>
          <w:rFonts w:cs="Arial"/>
          <w:b/>
          <w:bCs/>
        </w:rPr>
        <w:t xml:space="preserve">vereinfachte, </w:t>
      </w:r>
      <w:r w:rsidR="00A83B66">
        <w:rPr>
          <w:rFonts w:cs="Arial"/>
          <w:b/>
          <w:bCs/>
        </w:rPr>
        <w:t>jedoch</w:t>
      </w:r>
      <w:r w:rsidR="00E84212">
        <w:rPr>
          <w:rFonts w:cs="Arial"/>
          <w:b/>
          <w:bCs/>
        </w:rPr>
        <w:t xml:space="preserve"> </w:t>
      </w:r>
      <w:r w:rsidR="00A83B66">
        <w:rPr>
          <w:rFonts w:cs="Arial"/>
          <w:b/>
          <w:bCs/>
        </w:rPr>
        <w:t>prinzipiell mögliche</w:t>
      </w:r>
      <w:r w:rsidR="00534EB1">
        <w:rPr>
          <w:rFonts w:cs="Arial"/>
          <w:b/>
          <w:bCs/>
        </w:rPr>
        <w:t xml:space="preserve"> </w:t>
      </w:r>
      <w:proofErr w:type="spellStart"/>
      <w:r w:rsidR="00534EB1">
        <w:rPr>
          <w:rFonts w:cs="Arial"/>
          <w:b/>
          <w:bCs/>
        </w:rPr>
        <w:t>Millikanv</w:t>
      </w:r>
      <w:r w:rsidR="00A83B66">
        <w:rPr>
          <w:rFonts w:cs="Arial"/>
          <w:b/>
          <w:bCs/>
        </w:rPr>
        <w:t>ersuch</w:t>
      </w:r>
      <w:proofErr w:type="spellEnd"/>
    </w:p>
    <w:p w:rsidR="006E28D6" w:rsidRPr="006E28D6" w:rsidRDefault="004C5B36" w:rsidP="006E28D6">
      <w:pPr>
        <w:spacing w:after="240"/>
        <w:ind w:left="426"/>
        <w:rPr>
          <w:rStyle w:val="Arial11"/>
          <w:b/>
          <w:szCs w:val="22"/>
        </w:rPr>
      </w:pPr>
      <w:r>
        <w:rPr>
          <w:noProof/>
        </w:rPr>
      </w:r>
      <w:r>
        <w:rPr>
          <w:noProof/>
        </w:rPr>
        <w:pict>
          <v:group id="Zeichenbereich 436" o:spid="_x0000_s1080" editas="canvas" style="width:6in;height:254.2pt;mso-position-horizontal-relative:char;mso-position-vertical-relative:line" coordsize="54864,32277">
            <v:shape id="_x0000_s1081" type="#_x0000_t75" style="position:absolute;width:54864;height:32277;visibility:visible">
              <v:fill o:detectmouseclick="t"/>
              <v:path o:connecttype="none"/>
            </v:shape>
            <v:group id="Gruppieren 1" o:spid="_x0000_s1082" style="position:absolute;left:1398;top:1172;width:52235;height:28728" coordorigin="914,2006" coordsize="52235,287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rect id="Rechteck 19" o:spid="_x0000_s1083" style="position:absolute;left:20650;top:13160;width:20697;height:15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dmNcYA&#10;AADcAAAADwAAAGRycy9kb3ducmV2LnhtbESPQWvCQBSE70L/w/KE3szGWERSV7GFQg+l0CRIj4/s&#10;Mwlm36a7G03/fbcgeBxm5htmu59MLy7kfGdZwTJJQRDXVnfcKKjKt8UGhA/IGnvLpOCXPOx3D7Mt&#10;5tpe+YsuRWhEhLDPUUEbwpBL6euWDPrEDsTRO1lnMETpGqkdXiPc9DJL07U02HFcaHGg15bqczEa&#10;BS+r8rM2x8Idmo+f81gsK/mdpUo9zqfDM4hAU7iHb+13rWD1tIb/M/EIyN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dmNcYAAADcAAAADwAAAAAAAAAAAAAAAACYAgAAZHJz&#10;L2Rvd25yZXYueG1sUEsFBgAAAAAEAAQA9QAAAIsDAAAAAA==&#10;" fillcolor="white [3201]" strokecolor="black [3213]" strokeweight="2pt">
                <v:fill opacity="0"/>
                <v:textbox>
                  <w:txbxContent>
                    <w:p w:rsidR="00AF1C6F" w:rsidRDefault="00AF1C6F" w:rsidP="00A83B66"/>
                  </w:txbxContent>
                </v:textbox>
              </v:rect>
              <v:rect id="Rechteck 20" o:spid="_x0000_s1084" style="position:absolute;left:914;top:11264;width:9982;height:89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vDrsYA&#10;AADcAAAADwAAAGRycy9kb3ducmV2LnhtbESPQWvCQBSE70L/w/IKvenGWLREV4lCoYdSMErx+Mi+&#10;JsHs23R3TdJ/3y0UPA4z8w2z2Y2mFT0531hWMJ8lIIhLqxuuFJxPr9MXED4ga2wtk4If8rDbPkw2&#10;mGk78JH6IlQiQthnqKAOocuk9GVNBv3MdsTR+7LOYIjSVVI7HCLctDJNkqU02HBcqLGjQ03ltbgZ&#10;BfvF6aM0n4XLq/fv662Yn+UlTZR6ehzzNYhAY7iH/9tvWsHieQV/Z+IRk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vDrsYAAADcAAAADwAAAAAAAAAAAAAAAACYAgAAZHJz&#10;L2Rvd25yZXYueG1sUEsFBgAAAAAEAAQA9QAAAIsDAAAAAA==&#10;" fillcolor="white [3201]" strokecolor="black [3213]" strokeweight="2pt">
                <v:fill opacity="0"/>
              </v:rect>
              <v:oval id="Ellipse 21" o:spid="_x0000_s1085" style="position:absolute;left:4962;top:14239;width:2032;height:1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SEQ8EA&#10;AADcAAAADwAAAGRycy9kb3ducmV2LnhtbERPXWvCMBR9H/gfwhX2NlO3MaQaRRRBEAZWwddLc22q&#10;zU1Jstr665eHwR4P53ux6m0jOvKhdqxgOslAEJdO11wpOJ92bzMQISJrbByTgoECrJajlwXm2j34&#10;SF0RK5FCOOSowMTY5lKG0pDFMHEtceKuzluMCfpKao+PFG4b+Z5lX9JizanBYEsbQ+W9+LEKtp08&#10;fG/9UNj183IbmsoUfDoq9Tru13MQkfr4L/5z77WCj8+0Np1JR0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hEPBAAAA3AAAAA8AAAAAAAAAAAAAAAAAmAIAAGRycy9kb3du&#10;cmV2LnhtbFBLBQYAAAAABAAEAPUAAACGAwAAAAA=&#10;" fillcolor="black" strokeweight="4pt">
                <v:stroke dashstyle="1 1"/>
                <v:textbox>
                  <w:txbxContent>
                    <w:p w:rsidR="00AF1C6F" w:rsidRDefault="00AF1C6F" w:rsidP="00A83B66"/>
                  </w:txbxContent>
                </v:textbox>
              </v:oval>
              <v:oval id="Ellipse 22" o:spid="_x0000_s1086" style="position:absolute;left:2930;top:12461;width:1270;height:1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eec8YA&#10;AADcAAAADwAAAGRycy9kb3ducmV2LnhtbESP0WoCMRRE3wv+Q7gF32q21ordGkWWipYiWNsPuG5u&#10;N6vJzbKJ7vbvm0Khj8PMnGHmy95ZcaU21J4V3I8yEMSl1zVXCj4/1nczECEia7SeScE3BVguBjdz&#10;zLXv+J2uh1iJBOGQowITY5NLGUpDDsPIN8TJ+/Ktw5hkW0ndYpfgzspxlk2lw5rTgsGGCkPl+XBx&#10;Ch7lzr7NTsXLZn88FlNrutdTUyk1vO1XzyAi9fE//NfeagUPkyf4PZOOg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2eec8YAAADcAAAADwAAAAAAAAAAAAAAAACYAgAAZHJz&#10;L2Rvd25yZXYueG1sUEsFBgAAAAAEAAQA9QAAAIsDAAAAAA==&#10;" fillcolor="#272727">
                <v:fill color2="#222" rotate="t" focusposition=".5,.5" focussize="" focus="100%" type="gradientRadial"/>
                <v:textbox>
                  <w:txbxContent>
                    <w:p w:rsidR="00AF1C6F" w:rsidRDefault="00AF1C6F" w:rsidP="00A83B66"/>
                  </w:txbxContent>
                </v:textbox>
              </v:oval>
              <v:shape id="Gerade Verbindung mit Pfeil 23" o:spid="_x0000_s1087" type="#_x0000_t32" style="position:absolute;left:3914;top:7470;width:2032;height:1778;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I+m8EAAADcAAAADwAAAGRycy9kb3ducmV2LnhtbERPS2vCQBC+F/wPywi91Y0xFZu6ilQK&#10;Ir34OHgcstNNaHY2ZKea/vvuQfD48b2X68G36kp9bAIbmE4yUMRVsA07A+fT58sCVBRki21gMvBH&#10;Edar0dMSSxtufKDrUZxKIRxLNFCLdKXWsarJY5yEjjhx36H3KAn2TtsebynctzrPsrn22HBqqLGj&#10;j5qqn+OvN3A5+6+3vNh6V7iTHIT2TV7MjXkeD5t3UEKDPMR3984amL2m+elMOgJ6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Uj6bwQAAANwAAAAPAAAAAAAAAAAAAAAA&#10;AKECAABkcnMvZG93bnJldi54bWxQSwUGAAAAAAQABAD5AAAAjwMAAAAA&#10;">
                <v:stroke endarrow="block"/>
              </v:shape>
              <v:shape id="Gerade Verbindung mit Pfeil 24" o:spid="_x0000_s1088" type="#_x0000_t32" style="position:absolute;left:9019;top:10366;width:7;height:291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XAK8MAAADcAAAADwAAAGRycy9kb3ducmV2LnhtbESPS4vCQBCE7wv+h6EXvCybiS5KyDqK&#10;CKIn396bTOfBZnpCZtTor98RBI9FVX1FTWadqcWVWldZVjCIYhDEmdUVFwpOx+V3AsJ5ZI21ZVJw&#10;Jwezae9jgqm2N97T9eALESDsUlRQet+kUrqsJIMusg1x8HLbGvRBtoXULd4C3NRyGMdjabDisFBi&#10;Q4uSsr/DxSiY28dme95hckq+Hkf2+Xm02tdK9T+7+S8IT51/h1/ttVbwMxrA80w4AnL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ZVwCvDAAAA3AAAAA8AAAAAAAAAAAAA&#10;AAAAoQIAAGRycy9kb3ducmV2LnhtbFBLBQYAAAAABAAEAPkAAACRAwAAAAA=&#10;" strokecolor="#0d0d0d" strokeweight="2.25pt"/>
              <v:shape id="Gerade Verbindung mit Pfeil 25" o:spid="_x0000_s1089" type="#_x0000_t32" style="position:absolute;left:7876;top:10366;width:7;height:291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deXMQAAADcAAAADwAAAGRycy9kb3ducmV2LnhtbESPS4vCQBCE7wv+h6EFL4uZrIsSoqOI&#10;sOhJ19e9yXQemOkJmVGjv35HWPBYVNVX1GzRmVrcqHWVZQVfUQyCOLO64kLB6fgzTEA4j6yxtkwK&#10;HuRgMe99zDDV9s57uh18IQKEXYoKSu+bVEqXlWTQRbYhDl5uW4M+yLaQusV7gJtajuJ4Ig1WHBZK&#10;bGhVUnY5XI2CpX1ud+dfTE7J5/PIPj+P1/taqUG/W05BeOr8O/zf3mgF3+MRvM6EIy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h15cxAAAANwAAAAPAAAAAAAAAAAA&#10;AAAAAKECAABkcnMvZG93bnJldi54bWxQSwUGAAAAAAQABAD5AAAAkgMAAAAA&#10;" strokecolor="#0d0d0d" strokeweight="2.25pt"/>
              <v:oval id="Ellipse 26" o:spid="_x0000_s1090" style="position:absolute;left:7368;top:12683;width:1036;height:8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FMQA&#10;AADcAAAADwAAAGRycy9kb3ducmV2LnhtbESPQWsCMRSE70L/Q3iF3jSrUitbo2hBsODBbov0+Ng8&#10;N4ublyWJ6/bfN4LgcZiZb5jFqreN6MiH2rGC8SgDQVw6XXOl4Od7O5yDCBFZY+OYFPxRgNXyabDA&#10;XLsrf1FXxEokCIccFZgY21zKUBqyGEauJU7eyXmLMUlfSe3xmuC2kZMsm0mLNacFgy19GCrPxcUq&#10;2L9t9a7oDhccb9yx/Pw13tNGqZfnfv0OIlIfH+F7e6cVTF+ncDu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bUBTEAAAA3AAAAA8AAAAAAAAAAAAAAAAAmAIAAGRycy9k&#10;b3ducmV2LnhtbFBLBQYAAAAABAAEAPUAAACJAwAAAAA=&#10;" strokeweight="2.5pt">
                <v:fill opacity="0"/>
                <v:textbox>
                  <w:txbxContent>
                    <w:p w:rsidR="00AF1C6F" w:rsidRDefault="00AF1C6F" w:rsidP="00A83B66"/>
                  </w:txbxContent>
                </v:textbox>
              </v:oval>
              <v:oval id="Ellipse 27" o:spid="_x0000_s1091" style="position:absolute;left:8505;top:12715;width:1035;height:8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LIYMUA&#10;AADcAAAADwAAAGRycy9kb3ducmV2LnhtbESPQWsCMRSE7wX/Q3hCb5rVtipbo2hBsNCDriI9Pjav&#10;m6WblyWJ6/bfNwWhx2FmvmGW6942oiMfascKJuMMBHHpdM2VgvNpN1qACBFZY+OYFPxQgPVq8LDE&#10;XLsbH6krYiUShEOOCkyMbS5lKA1ZDGPXEifvy3mLMUlfSe3xluC2kdMsm0mLNacFgy29GSq/i6tV&#10;8DHf6X3RHa442bpL+f5pvKetUo/DfvMKIlIf/8P39l4reHp5hr8z6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8shgxQAAANwAAAAPAAAAAAAAAAAAAAAAAJgCAABkcnMv&#10;ZG93bnJldi54bWxQSwUGAAAAAAQABAD1AAAAigMAAAAA&#10;" strokeweight="2.5pt">
                <v:fill opacity="0"/>
                <v:textbox>
                  <w:txbxContent>
                    <w:p w:rsidR="00AF1C6F" w:rsidRDefault="00AF1C6F" w:rsidP="00A83B66"/>
                  </w:txbxContent>
                </v:textbox>
              </v:oval>
              <v:oval id="Ellipse 28" o:spid="_x0000_s1092" style="position:absolute;left:7642;top:17859;width:1035;height:8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5t+8UA&#10;AADcAAAADwAAAGRycy9kb3ducmV2LnhtbESPQWsCMRSE74X+h/AKvXWzWqyyNYoWBAsedFukx8fm&#10;uVncvCxJXLf/vhGEHoeZ+YaZLwfbip58aBwrGGU5COLK6YZrBd9fm5cZiBCRNbaOScEvBVguHh/m&#10;WGh35QP1ZaxFgnAoUIGJsSukDJUhiyFzHXHyTs5bjEn6WmqP1wS3rRzn+Zu02HBaMNjRh6HqXF6s&#10;gt10o7dlv7/gaO2O1eeP8Z7WSj0/Dat3EJGG+B++t7dawetkArc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vm37xQAAANwAAAAPAAAAAAAAAAAAAAAAAJgCAABkcnMv&#10;ZG93bnJldi54bWxQSwUGAAAAAAQABAD1AAAAigMAAAAA&#10;" strokeweight="2.5pt">
                <v:fill opacity="0"/>
                <v:textbox>
                  <w:txbxContent>
                    <w:p w:rsidR="00AF1C6F" w:rsidRDefault="00AF1C6F" w:rsidP="00A83B66"/>
                  </w:txbxContent>
                </v:textbox>
              </v:oval>
              <v:oval id="Ellipse 29" o:spid="_x0000_s1093" style="position:absolute;left:3298;top:17859;width:1035;height:8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zzjMQA&#10;AADcAAAADwAAAGRycy9kb3ducmV2LnhtbESPQWsCMRSE74X+h/AKvdWsila2RlFBUPDQbov0+Ng8&#10;N4ublyWJ6/bfG0HocZiZb5j5sreN6MiH2rGC4SADQVw6XXOl4Od7+zYDESKyxsYxKfijAMvF89Mc&#10;c+2u/EVdESuRIBxyVGBibHMpQ2nIYhi4ljh5J+ctxiR9JbXHa4LbRo6ybCot1pwWDLa0MVSei4tV&#10;cHjf6l3RfV5wuHbHcv9rvKe1Uq8v/eoDRKQ+/ocf7Z1WMJ5M4X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s84zEAAAA3AAAAA8AAAAAAAAAAAAAAAAAmAIAAGRycy9k&#10;b3ducmV2LnhtbFBLBQYAAAAABAAEAPUAAACJAwAAAAA=&#10;" strokeweight="2.5pt">
                <v:fill opacity="0"/>
                <v:textbox>
                  <w:txbxContent>
                    <w:p w:rsidR="00AF1C6F" w:rsidRDefault="00AF1C6F" w:rsidP="00A83B66"/>
                  </w:txbxContent>
                </v:textbox>
              </v:oval>
              <v:oval id="Ellipse 30" o:spid="_x0000_s1094" style="position:absolute;left:8492;top:9997;width:1035;height:8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BWF8QA&#10;AADcAAAADwAAAGRycy9kb3ducmV2LnhtbESPQWsCMRSE74X+h/AKvdWsilW2RlFBUPDQbov0+Ng8&#10;N4ublyWJ6/bfG0HocZiZb5j5sreN6MiH2rGC4SADQVw6XXOl4Od7+zYDESKyxsYxKfijAMvF89Mc&#10;c+2u/EVdESuRIBxyVGBibHMpQ2nIYhi4ljh5J+ctxiR9JbXHa4LbRo6y7F1arDktGGxpY6g8Fxer&#10;4DDd6l3RfV5wuHbHcv9rvKe1Uq8v/eoDRKQ+/ocf7Z1WMJ5M4X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gVhfEAAAA3AAAAA8AAAAAAAAAAAAAAAAAmAIAAGRycy9k&#10;b3ducmV2LnhtbFBLBQYAAAAABAAEAPUAAACJAwAAAAA=&#10;" strokeweight="2.5pt">
                <v:fill opacity="0"/>
                <v:textbox>
                  <w:txbxContent>
                    <w:p w:rsidR="00AF1C6F" w:rsidRDefault="00AF1C6F" w:rsidP="00A83B66"/>
                  </w:txbxContent>
                </v:textbox>
              </v:oval>
              <v:oval id="Ellipse 31" o:spid="_x0000_s1095" style="position:absolute;left:7349;top:9997;width:1035;height:8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CZcEA&#10;AADcAAAADwAAAGRycy9kb3ducmV2LnhtbERPz2vCMBS+D/Y/hDfwNlMnOqlGmYKg4MF1Qzw+mrem&#10;rHkpSaz1vzcHwePH93ux6m0jOvKhdqxgNMxAEJdO11wp+P3Zvs9AhIissXFMCm4UYLV8fVlgrt2V&#10;v6krYiVSCIccFZgY21zKUBqyGIauJU7cn/MWY4K+ktrjNYXbRn5k2VRarDk1GGxpY6j8Ly5WweFz&#10;q3dFd7zgaO1O5f5svKe1UoO3/msOIlIfn+KHe6cVjCdpbTqTjoB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wmXBAAAA3AAAAA8AAAAAAAAAAAAAAAAAmAIAAGRycy9kb3du&#10;cmV2LnhtbFBLBQYAAAAABAAEAPUAAACGAwAAAAA=&#10;" strokeweight="2.5pt">
                <v:fill opacity="0"/>
                <v:textbox>
                  <w:txbxContent>
                    <w:p w:rsidR="00AF1C6F" w:rsidRDefault="00AF1C6F" w:rsidP="00A83B66"/>
                  </w:txbxContent>
                </v:textbox>
              </v:oval>
              <v:rect id="Rechteck 43" o:spid="_x0000_s1096" style="position:absolute;left:1752;top:5930;width:8306;height:53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FkmsYA&#10;AADcAAAADwAAAGRycy9kb3ducmV2LnhtbESPQWvCQBSE70L/w/IKvenGSMVGV4lCoYdSMErx+Mi+&#10;JsHs23R3TdJ/3y0UPA4z8w2z2Y2mFT0531hWMJ8lIIhLqxuuFJxPr9MVCB+QNbaWScEPedhtHyYb&#10;zLQd+Eh9ESoRIewzVFCH0GVS+rImg35mO+LofVlnMETpKqkdDhFuWpkmyVIabDgu1NjRoabyWtyM&#10;gv3i9FGaz8Ll1fv39VbMz/KSJko9PY75GkSgMdzD/+03rWDx/AJ/Z+IRk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1FkmsYAAADcAAAADwAAAAAAAAAAAAAAAACYAgAAZHJz&#10;L2Rvd25yZXYueG1sUEsFBgAAAAAEAAQA9QAAAIsDAAAAAA==&#10;" fillcolor="white [3201]" strokecolor="black [3213]" strokeweight="2pt">
                <v:fill opacity="0"/>
                <v:textbox>
                  <w:txbxContent>
                    <w:p w:rsidR="00AF1C6F" w:rsidRDefault="00AF1C6F" w:rsidP="00A83B66"/>
                  </w:txbxContent>
                </v:textbox>
              </v:rect>
              <v:shape id="Wolke 84" o:spid="_x0000_s1097" style="position:absolute;left:29464;top:16814;width:457;height:457;visibility:visible;v-text-anchor:middle"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arGcEA&#10;AADcAAAADwAAAGRycy9kb3ducmV2LnhtbERPy2rCQBTdF/oPwxW6qxMVgqSOIkIl2FWtxO1t5uaB&#10;mTsxM3n4986i0OXhvDe7yTRioM7VlhUs5hEI4tzqmksFl5/P9zUI55E1NpZJwYMc7LavLxtMtB35&#10;m4azL0UIYZeggsr7NpHS5RUZdHPbEgeusJ1BH2BXSt3hGMJNI5dRFEuDNYeGCls6VJTfzr1RUO6v&#10;9ojRabj3KWW/xVdWNOujUm+zaf8BwtPk/8V/7lQrWMVhfjgTjoD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mqxnBAAAA3AAAAA8AAAAAAAAAAAAAAAAAmAIAAGRycy9kb3du&#10;cmV2LnhtbFBLBQYAAAAABAAEAPUAAACGAwAAAAA=&#10;" adj="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e36c0a [2409]" strokecolor="#5a5a5a [2109]" strokeweight="1pt">
                <v:stroke joinstyle="round"/>
                <v:formulas/>
                <v:path arrowok="t" o:connecttype="custom" o:connectlocs="53,293;24,284;78,391;65,395;184,438;177,418;323,389;320,410;382,257;418,337;468,172;452,202;429,61;430,75;326,44;334,26;248,53;252,37;157,58;171,73;46,177;44,161" o:connectangles="0,0,0,0,0,0,0,0,0,0,0,0,0,0,0,0,0,0,0,0,0,0"/>
              </v:shape>
              <v:rect id="Rechteck 97" o:spid="_x0000_s1098" style="position:absolute;left:20697;top:25333;width:20695;height:15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uiIcUA&#10;AADcAAAADwAAAGRycy9kb3ducmV2LnhtbESPQWvCQBSE74X+h+UVvDWbKEiJWcUKggcpNIp4fGRf&#10;k2D2bdxdk/TfdwuFHoeZ+YYpNpPpxEDOt5YVZEkKgriyuuVawfm0f30D4QOyxs4yKfgmD5v181OB&#10;ubYjf9JQhlpECPscFTQh9LmUvmrIoE9sTxy9L+sMhihdLbXDMcJNJ+dpupQGW44LDfa0a6i6lQ+j&#10;4H1x+qjMpXTb+ni/PcrsLK/zVKnZy7RdgQg0hf/wX/ugFSyWGfyei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S6IhxQAAANwAAAAPAAAAAAAAAAAAAAAAAJgCAABkcnMv&#10;ZG93bnJldi54bWxQSwUGAAAAAAQABAD1AAAAigMAAAAA&#10;" fillcolor="white [3201]" strokecolor="black [3213]" strokeweight="2pt">
                <v:fill opacity="0"/>
                <v:textbox>
                  <w:txbxContent>
                    <w:p w:rsidR="00AF1C6F" w:rsidRDefault="00AF1C6F" w:rsidP="00A83B66">
                      <w:pPr>
                        <w:pStyle w:val="StandardWeb"/>
                        <w:spacing w:before="0" w:beforeAutospacing="0" w:after="0" w:afterAutospacing="0"/>
                      </w:pPr>
                      <w:r>
                        <w:rPr>
                          <w:rFonts w:eastAsia="Times New Roman"/>
                        </w:rPr>
                        <w:t> </w:t>
                      </w:r>
                    </w:p>
                  </w:txbxContent>
                </v:textbox>
              </v:rect>
              <v:line id="Gerade Verbindung 99" o:spid="_x0000_s1099" style="position:absolute;visibility:visible" from="3810,18275" to="3810,30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dx28YAAADcAAAADwAAAGRycy9kb3ducmV2LnhtbESPQWvCQBSE74X+h+UVvNVNVaKkrlIK&#10;tT2IoK2H3h7ZZzaafRuyq4n+elcQPA4z8w0znXe2EidqfOlYwVs/AUGcO11yoeDv9+t1AsIHZI2V&#10;Y1JwJg/z2fPTFDPtWl7TaRMKESHsM1RgQqgzKX1uyKLvu5o4ejvXWAxRNoXUDbYRbis5SJJUWiw5&#10;Lhis6dNQftgcrYLV2K//x9/HZbswqV9sR/vRxe2V6r10H+8gAnXhEb63f7SCYTqA25l4BOTs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m3cdvGAAAA3AAAAA8AAAAAAAAA&#10;AAAAAAAAoQIAAGRycy9kb3ducmV2LnhtbFBLBQYAAAAABAAEAPkAAACUAwAAAAA=&#10;" strokecolor="black [3213]" strokeweight="1.75pt"/>
              <v:line id="Gerade Verbindung 100" o:spid="_x0000_s1100" style="position:absolute;visibility:visible" from="8164,18286" to="8229,26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vUQMYAAADcAAAADwAAAGRycy9kb3ducmV2LnhtbESPQWvCQBSE74X+h+UVequbVomSukop&#10;VD2IoK2H3h7ZZzaafRuyq4n+elcQPA4z8w0znna2EidqfOlYwXsvAUGcO11yoeDv9+dtBMIHZI2V&#10;Y1JwJg/TyfPTGDPtWl7TaRMKESHsM1RgQqgzKX1uyKLvuZo4ejvXWAxRNoXUDbYRbiv5kSSptFhy&#10;XDBY07eh/LA5WgWroV//D+fHZTszqZ9tB/vBxe2Ven3pvj5BBOrCI3xvL7SCftqH25l4BOTk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71EDGAAAA3AAAAA8AAAAAAAAA&#10;AAAAAAAAoQIAAGRycy9kb3ducmV2LnhtbFBLBQYAAAAABAAEAPkAAACUAwAAAAA=&#10;" strokecolor="black [3213]" strokeweight="1.75pt"/>
              <v:line id="Gerade Verbindung 101" o:spid="_x0000_s1101" style="position:absolute;visibility:visible" from="15316,9236" to="15335,24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JMNMcAAADcAAAADwAAAGRycy9kb3ducmV2LnhtbESPQWvCQBSE7wX/w/IEb3VTDbGkrlIK&#10;2h6KoLaH3h7Z12xs9m3Irib6692C4HGYmW+Y+bK3tThR6yvHCp7GCQjiwumKSwVf+9XjMwgfkDXW&#10;jknBmTwsF4OHOebadbyl0y6UIkLY56jAhNDkUvrCkEU/dg1x9H5dazFE2ZZSt9hFuK3lJEkyabHi&#10;uGCwoTdDxd/uaBVsZn77M3s/fnZrk/n1d3pIL+6g1GjYv76ACNSHe/jW/tAKplkK/2fiEZCL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Ekw0xwAAANwAAAAPAAAAAAAA&#10;AAAAAAAAAKECAABkcnMvZG93bnJldi54bWxQSwUGAAAAAAQABAD5AAAAlQMAAAAA&#10;" strokecolor="black [3213]" strokeweight="1.75pt"/>
              <v:line id="Gerade Verbindung 102" o:spid="_x0000_s1102" style="position:absolute;flip:y;visibility:visible" from="28536,26882" to="28568,30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hUxsQAAADcAAAADwAAAGRycy9kb3ducmV2LnhtbESPzWrDMBCE74W8g9hAb42ctPnBiWKS&#10;UkOvTlNyXayN7VZaGUu13bevCoEch5n5htllozWip843jhXMZwkI4tLphisF54/8aQPCB2SNxjEp&#10;+CUP2X7ysMNUu4EL6k+hEhHCPkUFdQhtKqUva7LoZ64ljt7VdRZDlF0ldYdDhFsjF0mykhYbjgs1&#10;tvRaU/l9+rEKcPgszm+X8YWTK9tjWxmz/sqVepyOhy2IQGO4h2/td63gebWE/zPxCMj9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GFTGxAAAANwAAAAPAAAAAAAAAAAA&#10;AAAAAKECAABkcnMvZG93bnJldi54bWxQSwUGAAAAAAQABAD5AAAAkgMAAAAA&#10;" strokecolor="black [3213]" strokeweight="1.75pt"/>
              <v:line id="Gerade Verbindung 103" o:spid="_x0000_s1103" style="position:absolute;flip:x;visibility:visible" from="28459,9283" to="28473,13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rKscMAAADcAAAADwAAAGRycy9kb3ducmV2LnhtbESPQWvCQBSE74X+h+UJ3urGWlKJbkIr&#10;BnrVKl4f2WeSdvdtyK5J/PfdQqHHYWa+YbbFZI0YqPetYwXLRQKCuHK65VrB6bN8WoPwAVmjcUwK&#10;7uShyB8ftphpN/KBhmOoRYSwz1BBE0KXSemrhiz6heuIo3d1vcUQZV9L3eMY4dbI5yRJpcWW40KD&#10;He0aqr6PN6sAx/PhtL9ML5xc2b53tTGvX6VS89n0tgERaAr/4b/2h1awSlP4PROPg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fKyrHDAAAA3AAAAA8AAAAAAAAAAAAA&#10;AAAAoQIAAGRycy9kb3ducmV2LnhtbFBLBQYAAAAABAAEAPkAAACRAwAAAAA=&#10;" strokecolor="black [3213]" strokeweight="1.75pt"/>
              <v:line id="Gerade Verbindung 105" o:spid="_x0000_s1104" style="position:absolute;flip:x;visibility:visible" from="15379,9334" to="28575,9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ZvKsMAAADcAAAADwAAAGRycy9kb3ducmV2LnhtbESPQWvCQBSE7wX/w/IEb81GW0xJXUWl&#10;gV7VlF4f2WeSdvdtyK5J/PfdQqHHYWa+YTa7yRoxUO9bxwqWSQqCuHK65VpBeSkeX0D4gKzROCYF&#10;d/Kw284eNphrN/KJhnOoRYSwz1FBE0KXS+mrhiz6xHXE0bu63mKIsq+l7nGMcGvkKk3X0mLLcaHB&#10;jo4NVd/nm1WA48epfPucnjm9sj10tTHZV6HUYj7tX0EEmsJ/+K/9rhU8rTP4PROP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GbyrDAAAA3AAAAA8AAAAAAAAAAAAA&#10;AAAAoQIAAGRycy9kb3ducmV2LnhtbFBLBQYAAAAABAAEAPkAAACRAwAAAAA=&#10;" strokecolor="black [3213]" strokeweight="1.75pt"/>
              <v:line id="Gerade Verbindung 106" o:spid="_x0000_s1105" style="position:absolute;flip:x y;visibility:visible" from="3905,30631" to="28575,30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5f8sMAAADcAAAADwAAAGRycy9kb3ducmV2LnhtbERPz2vCMBS+D/wfwhN2m8kqilTTooNN&#10;2WGgDubx2TzbzualNFHrf78cBh4/vt+LvLeNuFLna8caXkcKBHHhTM2lhu/9+8sMhA/IBhvHpOFO&#10;HvJs8LTA1Lgbb+m6C6WIIexT1FCF0KZS+qIii37kWuLInVxnMUTYldJ0eIvhtpGJUlNpsebYUGFL&#10;bxUV593Fakj46/j7UcwOP0otV8nnZBzuuNb6edgv5yAC9eEh/ndvjIbxNK6NZ+IRkN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OX/LDAAAA3AAAAA8AAAAAAAAAAAAA&#10;AAAAoQIAAGRycy9kb3ducmV2LnhtbFBLBQYAAAAABAAEAPkAAACRAwAAAAA=&#10;" strokecolor="black [3213]" strokeweight="1.75pt"/>
              <v:line id="Gerade Verbindung 107" o:spid="_x0000_s1106" style="position:absolute;flip:x;visibility:visible" from="8174,24452" to="15394,24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Vew8IAAADcAAAADwAAAGRycy9kb3ducmV2LnhtbESPW4vCMBSE3xf8D+EI+7amXtDdahSV&#10;FXz1suzroTm21eSkNNHWf28EwcdhZr5hZovWGnGj2peOFfR7CQjizOmScwXHw+brG4QPyBqNY1Jw&#10;Jw+Leedjhql2De/otg+5iBD2KSooQqhSKX1WkEXfcxVx9E6uthiirHOpa2wi3Bo5SJKxtFhyXCiw&#10;onVB2WV/tQqw+dsdf//bEScntqsqN2Zy3ij12W2XUxCB2vAOv9pbrWA4/oHnmXgE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lVew8IAAADcAAAADwAAAAAAAAAAAAAA&#10;AAChAgAAZHJzL2Rvd25yZXYueG1sUEsFBgAAAAAEAAQA+QAAAJADAAAAAA==&#10;" strokecolor="black [3213]" strokeweight="1.75pt"/>
              <v:shape id="Textfeld 109" o:spid="_x0000_s1107" type="#_x0000_t202" style="position:absolute;left:17564;top:21767;width:8153;height:36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WOBcUA&#10;AADcAAAADwAAAGRycy9kb3ducmV2LnhtbERPy04CMRTdk/gPzTVxBx0wChkpxIAmJDwMjwXubqaX&#10;mcr0dmwrjH69XZi4PDnv8bS1tbiQD8axgn4vA0FcOG24VHDYv3ZHIEJE1lg7JgXfFGA6uemMMdfu&#10;ylu67GIpUgiHHBVUMTa5lKGoyGLouYY4cSfnLcYEfSm1x2sKt7UcZNmjtGg4NVTY0Kyi4rz7sgpW&#10;n8e3h4/58VCPNj+LtSm8eX9ZKnV32z4/gYjUxn/xn3uhFdwP0/x0Jh0BO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ZY4FxQAAANwAAAAPAAAAAAAAAAAAAAAAAJgCAABkcnMv&#10;ZG93bnJldi54bWxQSwUGAAAAAAQABAD1AAAAigMAAAAA&#10;" fillcolor="white [3201]" stroked="f" strokeweight=".5pt">
                <v:fill opacity="0"/>
                <v:textbox>
                  <w:txbxContent>
                    <w:p w:rsidR="00AF1C6F" w:rsidRDefault="00AF1C6F" w:rsidP="00A83B66">
                      <w:pPr>
                        <w:rPr>
                          <w:rFonts w:cs="Arial"/>
                          <w:sz w:val="20"/>
                        </w:rPr>
                      </w:pPr>
                      <w:proofErr w:type="spellStart"/>
                      <w:r>
                        <w:rPr>
                          <w:rFonts w:cs="Arial"/>
                          <w:sz w:val="20"/>
                        </w:rPr>
                        <w:t>Öltröpchen</w:t>
                      </w:r>
                      <w:proofErr w:type="spellEnd"/>
                    </w:p>
                    <w:p w:rsidR="00AF1C6F" w:rsidRDefault="00AF1C6F" w:rsidP="00A83B66">
                      <w:pPr>
                        <w:rPr>
                          <w:rFonts w:cs="Arial"/>
                          <w:b/>
                          <w:sz w:val="16"/>
                          <w:szCs w:val="16"/>
                        </w:rPr>
                      </w:pPr>
                      <w:r>
                        <w:rPr>
                          <w:rFonts w:cs="Arial"/>
                          <w:b/>
                          <w:sz w:val="16"/>
                          <w:szCs w:val="16"/>
                        </w:rPr>
                        <w:t>(sehr klein)</w:t>
                      </w:r>
                    </w:p>
                  </w:txbxContent>
                </v:textbox>
              </v:shape>
              <v:shape id="Textfeld 1" o:spid="_x0000_s1108" type="#_x0000_t202" style="position:absolute;left:1698;top:2006;width:9935;height:47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krnsgA&#10;AADcAAAADwAAAGRycy9kb3ducmV2LnhtbESPQU8CMRSE7yT8h+aReIMuGoWsFGIEExIFInLA28v2&#10;sVvcvq5thdVfb01MOE5m5pvMZNbaWpzIB+NYwXCQgSAunDZcKti9PfXHIEJE1lg7JgXfFGA27XYm&#10;mGt35lc6bWMpEoRDjgqqGJtcylBUZDEMXEOcvIPzFmOSvpTa4znBbS2vs+xOWjScFips6LGi4mP7&#10;ZRW8fO43t8f5fleP1z/LlSm8eV88K3XVax/uQURq4yX8315qBTejIfydSUdAT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KSueyAAAANwAAAAPAAAAAAAAAAAAAAAAAJgCAABk&#10;cnMvZG93bnJldi54bWxQSwUGAAAAAAQABAD1AAAAjQMAAAAA&#10;" fillcolor="white [3201]" stroked="f" strokeweight=".5pt">
                <v:fill opacity="0"/>
                <v:textbox>
                  <w:txbxContent>
                    <w:p w:rsidR="00AF1C6F" w:rsidRDefault="00AF1C6F" w:rsidP="00A83B66">
                      <w:pPr>
                        <w:pStyle w:val="StandardWeb"/>
                        <w:spacing w:before="0" w:beforeAutospacing="0" w:after="0" w:afterAutospacing="0"/>
                        <w:rPr>
                          <w:rFonts w:ascii="Arial" w:eastAsia="Times New Roman" w:hAnsi="Arial" w:cs="Arial"/>
                          <w:sz w:val="20"/>
                          <w:szCs w:val="20"/>
                        </w:rPr>
                      </w:pPr>
                      <w:r>
                        <w:rPr>
                          <w:rFonts w:ascii="Arial" w:eastAsia="Times New Roman" w:hAnsi="Arial" w:cs="Arial"/>
                          <w:sz w:val="20"/>
                          <w:szCs w:val="20"/>
                        </w:rPr>
                        <w:t>Spannungs-</w:t>
                      </w:r>
                    </w:p>
                    <w:p w:rsidR="00AF1C6F" w:rsidRDefault="00AF1C6F" w:rsidP="00A83B66">
                      <w:pPr>
                        <w:pStyle w:val="StandardWeb"/>
                        <w:spacing w:before="0" w:beforeAutospacing="0" w:after="0" w:afterAutospacing="0"/>
                      </w:pPr>
                      <w:proofErr w:type="spellStart"/>
                      <w:r>
                        <w:rPr>
                          <w:rFonts w:ascii="Arial" w:eastAsia="Times New Roman" w:hAnsi="Arial" w:cs="Arial"/>
                          <w:sz w:val="20"/>
                          <w:szCs w:val="20"/>
                        </w:rPr>
                        <w:t>messgerät</w:t>
                      </w:r>
                      <w:proofErr w:type="spellEnd"/>
                    </w:p>
                  </w:txbxContent>
                </v:textbox>
              </v:shape>
              <v:shape id="Textfeld 1" o:spid="_x0000_s1109" type="#_x0000_t202" style="position:absolute;left:14601;top:2930;width:14736;height:27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wZjsYA&#10;AADcAAAADwAAAGRycy9kb3ducmV2LnhtbESPQWvCQBSE70L/w/KEXkQ3NVgldZUithZvNdrS2yP7&#10;TEKzb0N2m8R/3xUEj8PMfMMs172pREuNKy0reJpEIIgzq0vOFRzTt/EChPPIGivLpOBCDtarh8ES&#10;E207/qT24HMRIOwSVFB4XydSuqwgg25ia+LgnW1j0AfZ5FI32AW4qeQ0ip6lwZLDQoE1bQrKfg9/&#10;RsHPKP/eu/791MWzuN7u2nT+pVOlHof96wsIT72/h2/tD60gnk/heiYcAbn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wZjsYAAADcAAAADwAAAAAAAAAAAAAAAACYAgAAZHJz&#10;L2Rvd25yZXYueG1sUEsFBgAAAAAEAAQA9QAAAIsDAAAAAA==&#10;" fillcolor="white [3201]" stroked="f" strokeweight=".5pt">
                <v:textbox>
                  <w:txbxContent>
                    <w:p w:rsidR="00AF1C6F" w:rsidRDefault="00AF1C6F" w:rsidP="00A83B66">
                      <w:pPr>
                        <w:pStyle w:val="StandardWeb"/>
                        <w:spacing w:before="0" w:beforeAutospacing="0" w:after="0" w:afterAutospacing="0"/>
                      </w:pPr>
                      <w:r>
                        <w:rPr>
                          <w:rFonts w:ascii="Arial" w:eastAsia="Times New Roman" w:hAnsi="Arial" w:cs="Arial"/>
                          <w:sz w:val="20"/>
                          <w:szCs w:val="20"/>
                        </w:rPr>
                        <w:t>Hochspannungsquelle</w:t>
                      </w:r>
                    </w:p>
                  </w:txbxContent>
                </v:textbox>
              </v:shape>
              <v:shape id="Textfeld 1" o:spid="_x0000_s1110" type="#_x0000_t202" style="position:absolute;left:20786;top:24799;width:11916;height:27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cQcsgA&#10;AADcAAAADwAAAGRycy9kb3ducmV2LnhtbESPQU8CMRSE7yb8h+aReJOuEIWsFEJAExIBI3LA28v2&#10;uVvYvq5thdVfb0lMPE5m5pvMeNraWpzIB+NYwW0vA0FcOG24VLB7e7oZgQgRWWPtmBR8U4DppHM1&#10;xly7M7/SaRtLkSAcclRQxdjkUoaiIouh5xri5H04bzEm6UupPZ4T3Nayn2X30qLhtFBhQ/OKiuP2&#10;yypYfe5f7g6L/a4ebX6Wa1N48/74rNR1t509gIjUxv/wX3upFQyGA7icSUdAT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txByyAAAANwAAAAPAAAAAAAAAAAAAAAAAJgCAABk&#10;cnMvZG93bnJldi54bWxQSwUGAAAAAAQABAD1AAAAjQMAAAAA&#10;" fillcolor="white [3201]" stroked="f" strokeweight=".5pt">
                <v:fill opacity="0"/>
                <v:textbox>
                  <w:txbxContent>
                    <w:p w:rsidR="00AF1C6F" w:rsidRDefault="00AF1C6F" w:rsidP="00A83B66">
                      <w:pPr>
                        <w:pStyle w:val="StandardWeb"/>
                        <w:spacing w:before="0" w:beforeAutospacing="0" w:after="0" w:afterAutospacing="0"/>
                      </w:pPr>
                      <w:r>
                        <w:rPr>
                          <w:rFonts w:ascii="Arial" w:eastAsia="Times New Roman" w:hAnsi="Arial" w:cs="Arial"/>
                          <w:sz w:val="20"/>
                          <w:szCs w:val="20"/>
                        </w:rPr>
                        <w:t>negative Platte</w:t>
                      </w:r>
                    </w:p>
                  </w:txbxContent>
                </v:textbox>
              </v:shape>
              <v:shape id="Textfeld 1" o:spid="_x0000_s1111" type="#_x0000_t202" style="position:absolute;left:20672;top:12658;width:12449;height:27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6IBskA&#10;AADcAAAADwAAAGRycy9kb3ducmV2LnhtbESPT08CMRTE7yZ8h+aReJMu/kGyUohRTEgAjcgBby/b&#10;x25h+7q2FVY+vSUx8TiZmd9kRpPW1uJAPhjHCvq9DARx4bThUsH64+VqCCJEZI21Y1LwQwEm487F&#10;CHPtjvxOh1UsRYJwyFFBFWOTSxmKiiyGnmuIk7d13mJM0pdSezwmuK3ldZYNpEXDaaHChp4qKvar&#10;b6tg8bV5u9s9b9b18PU0W5rCm8/pXKnLbvv4ACJSG//Df+2ZVnBzfwvnM+kIyPE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l6IBskAAADcAAAADwAAAAAAAAAAAAAAAACYAgAA&#10;ZHJzL2Rvd25yZXYueG1sUEsFBgAAAAAEAAQA9QAAAI4DAAAAAA==&#10;" fillcolor="white [3201]" stroked="f" strokeweight=".5pt">
                <v:fill opacity="0"/>
                <v:textbox>
                  <w:txbxContent>
                    <w:p w:rsidR="00AF1C6F" w:rsidRDefault="00AF1C6F" w:rsidP="00A83B66">
                      <w:pPr>
                        <w:pStyle w:val="StandardWeb"/>
                        <w:spacing w:before="0" w:beforeAutospacing="0" w:after="0" w:afterAutospacing="0"/>
                      </w:pPr>
                      <w:r>
                        <w:rPr>
                          <w:rFonts w:ascii="Arial" w:eastAsia="Times New Roman" w:hAnsi="Arial" w:cs="Arial"/>
                          <w:sz w:val="20"/>
                          <w:szCs w:val="20"/>
                        </w:rPr>
                        <w:t>positive Platte</w:t>
                      </w:r>
                    </w:p>
                  </w:txbxContent>
                </v:textbox>
              </v:shape>
              <v:shape id="Textfeld 1" o:spid="_x0000_s1112" type="#_x0000_t202" style="position:absolute;left:42071;top:15303;width:11078;height:38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WB+sYA&#10;AADcAAAADwAAAGRycy9kb3ducmV2LnhtbESPQWvCQBSE7wX/w/IKXqRualBLdJVSaiveNK3i7ZF9&#10;TYLZtyG7Jum/7wpCj8PMfMMs172pREuNKy0reB5HIIgzq0vOFXylm6cXEM4ja6wsk4JfcrBeDR6W&#10;mGjb8Z7ag89FgLBLUEHhfZ1I6bKCDLqxrYmD92Mbgz7IJpe6wS7ATSUnUTSTBksOCwXW9FZQdjlc&#10;jYLzKD/tXP/x3cXTuH7/bNP5UadKDR/71wUIT73/D9/bW60gnk/hdiYc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WB+sYAAADcAAAADwAAAAAAAAAAAAAAAACYAgAAZHJz&#10;L2Rvd25yZXYueG1sUEsFBgAAAAAEAAQA9QAAAIsDAAAAAA==&#10;" fillcolor="white [3201]" stroked="f" strokeweight=".5pt">
                <v:textbox>
                  <w:txbxContent>
                    <w:p w:rsidR="00AF1C6F" w:rsidRDefault="00AF1C6F" w:rsidP="00A83B66">
                      <w:pPr>
                        <w:pStyle w:val="StandardWeb"/>
                        <w:spacing w:before="0" w:beforeAutospacing="0" w:after="0" w:afterAutospacing="0"/>
                        <w:jc w:val="center"/>
                      </w:pPr>
                      <w:r>
                        <w:rPr>
                          <w:rFonts w:ascii="Arial" w:eastAsia="Times New Roman" w:hAnsi="Arial" w:cs="Arial"/>
                          <w:sz w:val="20"/>
                          <w:szCs w:val="20"/>
                        </w:rPr>
                        <w:t>Beobachtungs-mikroskop</w:t>
                      </w:r>
                    </w:p>
                  </w:txbxContent>
                </v:textbox>
              </v:shape>
              <v:line id="Gerade Verbindung 116" o:spid="_x0000_s1113" style="position:absolute;flip:x;visibility:visible" from="11277,4225" to="14982,1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KLTsUAAADcAAAADwAAAGRycy9kb3ducmV2LnhtbESPQWvCQBSE7wX/w/KE3upGBZXoKipt&#10;kR4Kai7eHtlnEs2+TbPbJPbXu0LB4zAz3zCLVWdK0VDtCssKhoMIBHFqdcGZguT48TYD4TyyxtIy&#10;KbiRg9Wy97LAWNuW99QcfCYChF2MCnLvq1hKl+Zk0A1sRRy8s60N+iDrTOoa2wA3pRxF0UQaLDgs&#10;5FjRNqf0evg1Cq6XZMw/31+b7hOnx/aUJH+2eVfqtd+t5yA8df4Z/m/vtILxdAKP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8KLTsUAAADcAAAADwAAAAAAAAAA&#10;AAAAAAChAgAAZHJzL2Rvd25yZXYueG1sUEsFBgAAAAAEAAQA+QAAAJMDAAAAAA==&#10;" strokecolor="black [3213]">
                <v:stroke dashstyle="3 1" endarrow="open" endarrowlength="long"/>
              </v:line>
              <v:roundrect id="Abgerundetes Rechteck 119" o:spid="_x0000_s1114" style="position:absolute;left:2435;top:6689;width:6985;height:266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VyEcQA&#10;AADcAAAADwAAAGRycy9kb3ducmV2LnhtbESPS4vCQBCE74L/YegFbzpZxSjZjCILC14EXwjemkyb&#10;x2Z6QmbU+O8dQfBYVNVXVLrsTC1u1LrSsoLvUQSCOLO65FzB8fA3nINwHlljbZkUPMjBctHvpZho&#10;e+cd3fY+FwHCLkEFhfdNIqXLCjLoRrYhDt7FtgZ9kG0udYv3ADe1HEdRLA2WHBYKbOi3oOx/fzUK&#10;duf4Yn1X6fi8mZrqcD1tJ/VYqcFXt/oB4anzn/C7vdYKJrMZvM6EI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FchHEAAAA3AAAAA8AAAAAAAAAAAAAAAAAmAIAAGRycy9k&#10;b3ducmV2LnhtbFBLBQYAAAAABAAEAPUAAACJAwAAAAA=&#10;">
                <v:fill opacity="15677f"/>
                <v:textbox>
                  <w:txbxContent>
                    <w:p w:rsidR="00AF1C6F" w:rsidRDefault="00AF1C6F" w:rsidP="00A83B66"/>
                  </w:txbxContent>
                </v:textbox>
              </v:roundrect>
              <v:group id="Group 31" o:spid="_x0000_s1115" style="position:absolute;left:7515;top:25612;width:1384;height:1048" coordsize="177,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shape id="AutoShape 32" o:spid="_x0000_s1116" type="#_x0000_t32" style="position:absolute;top:55;width:177;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6vO8IAAADcAAAADwAAAGRycy9kb3ducmV2LnhtbESPT4vCMBTE78J+h/AEb5q6in+6RpEF&#10;wWu1eH40z7Zs89JtUhu//WZB8DjMzG+Y3SGYRjyoc7VlBfNZAoK4sLrmUkF+PU03IJxH1thYJgVP&#10;cnDYf4x2mGo7cEaPiy9FhLBLUUHlfZtK6YqKDLqZbYmjd7edQR9lV0rd4RDhppGfSbKSBmuOCxW2&#10;9F1R8XPpjYIs+y1vvQvDcXMP62Wulybpz0pNxuH4BcJT8O/wq33WChbrLfyfiUdA7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m6vO8IAAADcAAAADwAAAAAAAAAAAAAA&#10;AAChAgAAZHJzL2Rvd25yZXYueG1sUEsFBgAAAAAEAAQA+QAAAJADAAAAAA==&#10;" strokeweight="1.25pt"/>
                <v:shape id="AutoShape 33" o:spid="_x0000_s1117" type="#_x0000_t32" style="position:absolute;left:36;top:96;width:108;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F2gb8AAADcAAAADwAAAGRycy9kb3ducmV2LnhtbERPTYvCMBC9L/gfwgh7W1NXWUttKiIs&#10;eK0rnodmbIvNpDapjf9+cxA8Pt53vgumEw8aXGtZwXKRgCCurG65VnD++/1KQTiPrLGzTAqe5GBX&#10;zD5yzLSduKTHydcihrDLUEHjfZ9J6aqGDLqF7Ykjd7WDQR/hUEs94BTDTSe/k+RHGmw5NjTY06Gh&#10;6nYajYKyvNeX0YVpn17DZn3Wa5OMR6U+52G/BeEp+Lf45T5qBas0zo9n4hGQx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oF2gb8AAADcAAAADwAAAAAAAAAAAAAAAACh&#10;AgAAZHJzL2Rvd25yZXYueG1sUEsFBgAAAAAEAAQA+QAAAI0DAAAAAA==&#10;" strokeweight="1.25pt"/>
                <v:shape id="AutoShape 34" o:spid="_x0000_s1118" type="#_x0000_t32" style="position:absolute;left:52;top:136;width:78;height: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5GescAAADcAAAADwAAAGRycy9kb3ducmV2LnhtbESPT2vCQBTE74V+h+UVvNVNLBWJriJq&#10;wUMtxD8Hb6/Z1ySYfRuyaxL99F2h0OMwM79hZoveVKKlxpWWFcTDCARxZnXJuYLj4eN1AsJ5ZI2V&#10;ZVJwIweL+fPTDBNtO06p3ftcBAi7BBUU3teJlC4ryKAb2po4eD+2MeiDbHKpG+wC3FRyFEVjabDk&#10;sFBgTauCssv+ahS8X7vv8zjmdLnbrE/pvc2+LqdPpQYv/XIKwlPv/8N/7a1W8DaJ4XEmHA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8PkZ6xwAAANwAAAAPAAAAAAAA&#10;AAAAAAAAAKECAABkcnMvZG93bnJldi54bWxQSwUGAAAAAAQABAD5AAAAlQMAAAAA&#10;" strokeweight="1.25pt"/>
                <v:shape id="AutoShape 35" o:spid="_x0000_s1119" type="#_x0000_t32" style="position:absolute;left:88;width:1;height: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HUlMUAAADcAAAADwAAAGRycy9kb3ducmV2LnhtbESPT2sCMRTE7wW/Q3hCL0WzWhRZjbIt&#10;CLXgwX/35+Z1E7p52W6ibr99UxA8DjPzG2ax6lwtrtQG61nBaJiBIC69tlwpOB7WgxmIEJE11p5J&#10;wS8FWC17TwvMtb/xjq77WIkE4ZCjAhNjk0sZSkMOw9A3xMn78q3DmGRbSd3iLcFdLcdZNpUOLacF&#10;gw29Gyq/9xenYLsZvRVnYzefux+7nayL+lK9nJR67nfFHESkLj7C9/aHVvA6G8P/mXQ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eHUlMUAAADcAAAADwAAAAAAAAAA&#10;AAAAAAChAgAAZHJzL2Rvd25yZXYueG1sUEsFBgAAAAAEAAQA+QAAAJMDAAAAAA==&#10;"/>
              </v:group>
              <v:shape id="Text Box 30" o:spid="_x0000_s1120" type="#_x0000_t202" style="position:absolute;left:8277;top:17103;width:2216;height:24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Le08MA&#10;AADcAAAADwAAAGRycy9kb3ducmV2LnhtbESP3YrCMBCF7wXfIczC3siaqiClGmURhRVU2O56PzZj&#10;W20mpYla394IgpeH8/NxpvPWVOJKjSstKxj0IxDEmdUl5wr+/1ZfMQjnkTVWlknBnRzMZ93OFBNt&#10;b/xL19TnIoywS1BB4X2dSOmyggy6vq2Jg3e0jUEfZJNL3eAtjJtKDqNoLA2WHAgF1rQoKDunFxO4&#10;yzau94fN4rROe4fTcMflNmalPj/a7wkIT61/h1/tH61gFI/geSYc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Le08MAAADcAAAADwAAAAAAAAAAAAAAAACYAgAAZHJzL2Rv&#10;d25yZXYueG1sUEsFBgAAAAAEAAQA9QAAAIgDAAAAAA==&#10;" stroked="f">
                <v:fill opacity="0"/>
                <v:textbox>
                  <w:txbxContent>
                    <w:p w:rsidR="00AF1C6F" w:rsidRDefault="00AF1C6F" w:rsidP="00A83B66">
                      <w:pPr>
                        <w:pStyle w:val="StandardWeb"/>
                        <w:spacing w:before="0" w:beforeAutospacing="0" w:after="0" w:afterAutospacing="0"/>
                      </w:pPr>
                      <w:r>
                        <w:rPr>
                          <w:rFonts w:ascii="Arial" w:eastAsia="Times New Roman" w:hAnsi="Arial" w:cs="Arial"/>
                          <w:b/>
                          <w:bCs/>
                        </w:rPr>
                        <w:t>+</w:t>
                      </w:r>
                    </w:p>
                  </w:txbxContent>
                </v:textbox>
              </v:shape>
              <v:shape id="Text Box 36" o:spid="_x0000_s1121" type="#_x0000_t202" style="position:absolute;left:1038;top:16786;width:2209;height:24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tGp8UA&#10;AADcAAAADwAAAGRycy9kb3ducmV2LnhtbESPW2vCQBCF34X+h2UKfZG60RYJqRsRsWDBCqbt+yQ7&#10;zcXsbMiuGv99tyD4eDiXj7NYDqYVZ+pdbVnBdBKBIC6srrlU8P31/hyDcB5ZY2uZFFzJwTJ9GC0w&#10;0fbCBzpnvhRhhF2CCirvu0RKV1Rk0E1sRxy8X9sb9EH2pdQ9XsK4aeUsiubSYM2BUGFH64qKY3Yy&#10;gbsZ4u4n362bj2ycN7M9158xK/X0OKzeQHga/D18a2+1gpf4Ff7PhCM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y0anxQAAANwAAAAPAAAAAAAAAAAAAAAAAJgCAABkcnMv&#10;ZG93bnJldi54bWxQSwUGAAAAAAQABAD1AAAAigMAAAAA&#10;" stroked="f">
                <v:fill opacity="0"/>
                <v:textbox>
                  <w:txbxContent>
                    <w:p w:rsidR="00AF1C6F" w:rsidRDefault="00AF1C6F" w:rsidP="00A83B66">
                      <w:pPr>
                        <w:pStyle w:val="StandardWeb"/>
                        <w:spacing w:before="0" w:beforeAutospacing="0" w:after="0" w:afterAutospacing="0"/>
                      </w:pPr>
                      <w:r>
                        <w:rPr>
                          <w:rFonts w:ascii="Arial" w:eastAsia="Times New Roman" w:hAnsi="Arial" w:cs="Arial"/>
                          <w:b/>
                          <w:bCs/>
                          <w:sz w:val="28"/>
                          <w:szCs w:val="28"/>
                        </w:rPr>
                        <w:t xml:space="preserve">- </w:t>
                      </w:r>
                    </w:p>
                  </w:txbxContent>
                </v:textbox>
              </v:shape>
              <v:shape id="Geschweifte Klammer rechts 127" o:spid="_x0000_s1122" type="#_x0000_t88" style="position:absolute;left:36766;top:14922;width:1588;height:101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Wv0McA&#10;AADcAAAADwAAAGRycy9kb3ducmV2LnhtbESP3WoCMRSE7wt9h3AKvSmaVVuR1ShRaBGkBX9ALw+b&#10;4+7Wzcl2k+r69kYo9HKYmW+Yyay1lThT40vHCnrdBARx5kzJuYLd9r0zAuEDssHKMSm4kofZ9PFh&#10;gqlxF17TeRNyESHsU1RQhFCnUvqsIIu+62ri6B1dYzFE2eTSNHiJcFvJfpIMpcWS40KBNS0Kyk6b&#10;X6vgda6/Xj6kbvf2s7fSh+/hSc9/lHp+avUYRKA2/If/2kujYDB6g/uZeATk9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Vr9DHAAAA3AAAAA8AAAAAAAAAAAAAAAAAmAIAAGRy&#10;cy9kb3ducmV2LnhtbFBLBQYAAAAABAAEAPUAAACMAwAAAAA=&#10;" adj="281,17415" strokecolor="black [3213]" strokeweight=".5pt">
                <v:stroke dashstyle="3 1"/>
              </v:shape>
              <v:shape id="Textfeld 1" o:spid="_x0000_s1123" type="#_x0000_t202" style="position:absolute;left:37998;top:21866;width:11913;height:27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XDzcgA&#10;AADcAAAADwAAAGRycy9kb3ducmV2LnhtbESPW2sCMRSE3wv+h3CEvtVsK5VlNUrpBQTbipcH+3bY&#10;nO6m3Zxsk6hbf31TEHwcZuYbZjLrbCMO5INxrOB2kIEgLp02XCnYbl5uchAhImtsHJOCXwowm/au&#10;Jlhod+QVHdaxEgnCoUAFdYxtIWUoa7IYBq4lTt6n8xZjkr6S2uMxwW0j77JsJC0aTgs1tvRYU/m9&#10;3lsFrz+75f3X027b5O+n+Zspvfl4Xih13e8exiAidfESPrfnWsEwH8H/mXQE5PQ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FcPNyAAAANwAAAAPAAAAAAAAAAAAAAAAAJgCAABk&#10;cnMvZG93bnJldi54bWxQSwUGAAAAAAQABAD1AAAAjQMAAAAA&#10;" fillcolor="white [3201]" stroked="f" strokeweight=".5pt">
                <v:fill opacity="0"/>
                <v:textbox>
                  <w:txbxContent>
                    <w:p w:rsidR="00AF1C6F" w:rsidRDefault="00AF1C6F" w:rsidP="00A83B66">
                      <w:pPr>
                        <w:pStyle w:val="StandardWeb"/>
                        <w:spacing w:before="0" w:beforeAutospacing="0" w:after="0" w:afterAutospacing="0"/>
                        <w:rPr>
                          <w:i/>
                        </w:rPr>
                      </w:pPr>
                      <w:r>
                        <w:rPr>
                          <w:rFonts w:ascii="Arial" w:eastAsia="Times New Roman" w:hAnsi="Arial" w:cs="Arial"/>
                          <w:sz w:val="20"/>
                          <w:szCs w:val="20"/>
                        </w:rPr>
                        <w:t xml:space="preserve">Plattenabstand </w:t>
                      </w:r>
                      <w:r>
                        <w:rPr>
                          <w:rFonts w:ascii="Arial" w:eastAsia="Times New Roman" w:hAnsi="Arial" w:cs="Arial"/>
                          <w:i/>
                          <w:sz w:val="20"/>
                          <w:szCs w:val="20"/>
                        </w:rPr>
                        <w:t>d</w:t>
                      </w:r>
                    </w:p>
                  </w:txbxContent>
                </v:textbox>
              </v:shape>
              <v:shape id="Textfeld 1" o:spid="_x0000_s1124" type="#_x0000_t202" style="position:absolute;left:15706;top:15494;width:6519;height:29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lmVsgA&#10;AADcAAAADwAAAGRycy9kb3ducmV2LnhtbESPQU8CMRSE7yb+h+aReJMuGmWzUohRSUhAicgBby/b&#10;5251+7q0BRZ+vSUx8TiZmW8yo0lnG7EnH4xjBYN+BoK4dNpwpWD9Mb3OQYSIrLFxTAqOFGAyvrwY&#10;YaHdgd9pv4qVSBAOBSqoY2wLKUNZk8XQdy1x8r6ctxiT9JXUHg8Jbht5k2X30qLhtFBjS081lT+r&#10;nVWw2G6Wd9/Pm3WTv51mr6b05vNlrtRVr3t8ABGpi//hv/ZMK7jNh3A+k46AHP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WWZWyAAAANwAAAAPAAAAAAAAAAAAAAAAAJgCAABk&#10;cnMvZG93bnJldi54bWxQSwUGAAAAAAQABAD1AAAAjQMAAAAA&#10;" fillcolor="white [3201]" stroked="f" strokeweight=".5pt">
                <v:fill opacity="0"/>
                <v:textbox>
                  <w:txbxContent>
                    <w:p w:rsidR="00AF1C6F" w:rsidRDefault="00AF1C6F" w:rsidP="00A83B66">
                      <w:pPr>
                        <w:pStyle w:val="StandardWeb"/>
                        <w:spacing w:before="0" w:beforeAutospacing="0" w:after="0" w:afterAutospacing="0"/>
                        <w:jc w:val="both"/>
                        <w:rPr>
                          <w:rFonts w:ascii="Arial" w:eastAsia="Times New Roman" w:hAnsi="Arial" w:cs="Arial"/>
                          <w:bCs/>
                          <w:sz w:val="22"/>
                          <w:szCs w:val="22"/>
                        </w:rPr>
                      </w:pPr>
                      <w:r>
                        <w:rPr>
                          <w:rFonts w:ascii="Arial" w:eastAsia="Times New Roman" w:hAnsi="Arial" w:cs="Arial"/>
                          <w:bCs/>
                          <w:sz w:val="22"/>
                          <w:szCs w:val="22"/>
                        </w:rPr>
                        <w:t>Lampe</w:t>
                      </w:r>
                    </w:p>
                  </w:txbxContent>
                </v:textbox>
              </v:shape>
              <v:line id="Gerade Verbindung 131" o:spid="_x0000_s1125" style="position:absolute;visibility:visible" from="31242,16446" to="31242,18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mlXcAAAADcAAAADwAAAGRycy9kb3ducmV2LnhtbERPy4rCMBTdC/5DuII7TX0wSm0qRRic&#10;VQer7i/NtS02N6XJ1Pr3k8XALA/nnRxH04qBetdYVrBaRiCIS6sbrhTcrp+LPQjnkTW2lknBmxwc&#10;0+kkwVjbF19oKHwlQgi7GBXU3nexlK6syaBb2o44cA/bG/QB9pXUPb5CuGnlOoo+pMGGQ0ONHZ1q&#10;Kp/Fj1GwPW8v13x309mQtePJfOfZ3eZKzWdjdgDhafT/4j/3l1aw2Ye14Uw4AjL9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eppV3AAAAA3AAAAA8AAAAAAAAAAAAAAAAA&#10;oQIAAGRycy9kb3ducmV2LnhtbFBLBQYAAAAABAAEAPkAAACOAwAAAAA=&#10;" strokecolor="black [3213]" strokeweight=".5pt">
                <v:stroke dashstyle="3 1" endarrow="open" endarrowwidth="narrow"/>
              </v:line>
              <v:shape id="Wolke 133" o:spid="_x0000_s1126" style="position:absolute;left:35328;top:19897;width:457;height:457;visibility:visible;v-text-anchor:middle"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ZpjMQA&#10;AADcAAAADwAAAGRycy9kb3ducmV2LnhtbESPT0vDQBTE74LfYXlCb/alCqWm3RZRlB6qxbSX3h7Z&#10;ZzaYfRuya/58e1cQPA4z8xtmsxtdo3ruQu1Fw2KegWIpvaml0nA+vdyuQIVIYqjxwhomDrDbXl9t&#10;KDd+kA/ui1ipBJGQkwYbY5sjhtKyozD3LUvyPn3nKCbZVWg6GhLcNXiXZUt0VEtasNTyk+Xyq/h2&#10;Gt6sPfbP76/TgBc6FDxhvXCo9exmfFyDijzG//Bfe2803K8e4PdMOgK4/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2aYzEAAAA3AAAAA8AAAAAAAAAAAAAAAAAmAIAAGRycy9k&#10;b3ducmV2LnhtbFBLBQYAAAAABAAEAPUAAACJAw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e36c0a [2409]" strokecolor="#5a5a5a [2109]" strokeweight="1pt">
                <v:stroke joinstyle="miter"/>
                <v:formulas/>
                <v:path arrowok="t" o:connecttype="custom" o:connectlocs="53,293;24,284;78,391;65,395;184,438;177,418;323,389;320,410;382,257;418,337;468,172;452,202;429,61;430,75;326,44;334,26;248,53;252,37;157,58;171,73;46,177;44,161" o:connectangles="0,0,0,0,0,0,0,0,0,0,0,0,0,0,0,0,0,0,0,0,0,0" textboxrect="0,0,43200,43200"/>
                <v:textbox>
                  <w:txbxContent>
                    <w:p w:rsidR="00AF1C6F" w:rsidRDefault="00AF1C6F" w:rsidP="00A83B66"/>
                  </w:txbxContent>
                </v:textbox>
              </v:shape>
              <v:shape id="Wolke 134" o:spid="_x0000_s1127" style="position:absolute;left:38630;top:18500;width:457;height:457;visibility:visible;v-text-anchor:middle"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VWzMEA&#10;AADcAAAADwAAAGRycy9kb3ducmV2LnhtbERPS0vDQBC+C/0PyxS82UkVRNNuS6koHtRi2ktvQ3aa&#10;Dc3Ohuyax793D4LHj++93o6uUT13ofaiYbnIQLGU3tRSaTgdX++eQIVIYqjxwhomDrDdzG7WlBs/&#10;yDf3RaxUCpGQkwYbY5sjhtKyo7DwLUviLr5zFBPsKjQdDSncNXifZY/oqJbUYKnlveXyWvw4DZ/W&#10;HvqXr7dpwDN9FDxhvXSo9e183K1ARR7jv/jP/W40PDyn+elMOgK4+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VVszBAAAA3AAAAA8AAAAAAAAAAAAAAAAAmAIAAGRycy9kb3du&#10;cmV2LnhtbFBLBQYAAAAABAAEAPUAAACGAw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e36c0a [2409]" strokecolor="#5a5a5a [2109]" strokeweight="1pt">
                <v:stroke joinstyle="miter"/>
                <v:formulas/>
                <v:path arrowok="t" o:connecttype="custom" o:connectlocs="53,293;24,284;78,391;65,395;184,438;177,418;323,389;320,410;382,257;418,337;468,172;452,202;429,61;430,75;326,44;334,26;248,53;252,37;157,58;171,73;46,177;44,161" o:connectangles="0,0,0,0,0,0,0,0,0,0,0,0,0,0,0,0,0,0,0,0,0,0" textboxrect="0,0,43200,43200"/>
                <v:textbox>
                  <w:txbxContent>
                    <w:p w:rsidR="00AF1C6F" w:rsidRDefault="00AF1C6F" w:rsidP="00A83B66"/>
                  </w:txbxContent>
                </v:textbox>
              </v:shape>
              <v:shape id="Wolke 135" o:spid="_x0000_s1128" style="position:absolute;left:32216;top:20278;width:457;height:457;visibility:visible;v-text-anchor:middle"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nzV8QA&#10;AADcAAAADwAAAGRycy9kb3ducmV2LnhtbESPT0vDQBTE74LfYXmCN/uSCqKx2yJKiwdrafTi7ZF9&#10;ZoPZtyG7zZ9v7xYEj8PM/IZZbSbXqoH70HjRkC8yUCyVN43UGj4/tjf3oEIkMdR6YQ0zB9isLy9W&#10;VBg/ypGHMtYqQSQUpMHG2BWIobLsKCx8x5K8b987ikn2NZqexgR3LS6z7A4dNZIWLHX8bLn6KU9O&#10;w97aw/DyvptH/KK3kmdscodaX19NT4+gIk/xP/zXfjUabh9yOJ9JRw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81fEAAAA3AAAAA8AAAAAAAAAAAAAAAAAmAIAAGRycy9k&#10;b3ducmV2LnhtbFBLBQYAAAAABAAEAPUAAACJAw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e36c0a [2409]" strokecolor="#5a5a5a [2109]" strokeweight="1pt">
                <v:stroke joinstyle="miter"/>
                <v:formulas/>
                <v:path arrowok="t" o:connecttype="custom" o:connectlocs="53,293;24,284;78,391;65,395;184,438;177,418;323,389;320,410;382,257;418,337;468,172;452,202;429,61;430,75;326,44;334,26;248,53;252,37;157,58;171,73;46,177;44,161" o:connectangles="0,0,0,0,0,0,0,0,0,0,0,0,0,0,0,0,0,0,0,0,0,0" textboxrect="0,0,43200,43200"/>
                <v:textbox>
                  <w:txbxContent>
                    <w:p w:rsidR="00AF1C6F" w:rsidRDefault="00AF1C6F" w:rsidP="00A83B66"/>
                  </w:txbxContent>
                </v:textbox>
              </v:shape>
              <v:shape id="Wolke 136" o:spid="_x0000_s1129" style="position:absolute;left:27263;top:21993;width:457;height:457;visibility:visible;v-text-anchor:middle"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ttIMQA&#10;AADcAAAADwAAAGRycy9kb3ducmV2LnhtbESPT0vDQBTE74LfYXmCt/alFaTGbosolh5ai9GLt0f2&#10;mQ1m34bsNn++vVsQPA4z8xtmvR1do3ruQu1Fw2KegWIpvaml0vD58TpbgQqRxFDjhTVMHGC7ub5a&#10;U278IO/cF7FSCSIhJw02xjZHDKVlR2HuW5bkffvOUUyyq9B0NCS4a3CZZffoqJa0YKnlZ8vlT3F2&#10;Go7WnvqXt9004BcdCp6wXjjU+vZmfHoEFXmM/+G/9t5ouHtYwuVMOgK4+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bSDEAAAA3AAAAA8AAAAAAAAAAAAAAAAAmAIAAGRycy9k&#10;b3ducmV2LnhtbFBLBQYAAAAABAAEAPUAAACJAw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e36c0a [2409]" strokecolor="#5a5a5a [2109]" strokeweight="1pt">
                <v:stroke joinstyle="miter"/>
                <v:formulas/>
                <v:path arrowok="t" o:connecttype="custom" o:connectlocs="53,293;24,284;78,391;65,395;184,438;177,418;323,389;320,410;382,257;418,337;468,172;452,202;429,61;430,75;326,44;334,26;248,53;252,37;157,58;171,73;46,177;44,161" o:connectangles="0,0,0,0,0,0,0,0,0,0,0,0,0,0,0,0,0,0,0,0,0,0" textboxrect="0,0,43200,43200"/>
                <v:textbox>
                  <w:txbxContent>
                    <w:p w:rsidR="00AF1C6F" w:rsidRDefault="00AF1C6F" w:rsidP="00A83B66"/>
                  </w:txbxContent>
                </v:textbox>
              </v:shape>
              <v:shape id="Wolke 137" o:spid="_x0000_s1130" style="position:absolute;left:33740;top:23580;width:457;height:457;visibility:visible;v-text-anchor:middle"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fIu8QA&#10;AADcAAAADwAAAGRycy9kb3ducmV2LnhtbESPT0vDQBTE74LfYXlCb+1LLUiN3RZRWjxYi9GLt0f2&#10;mQ1m34bsNn++vVsQPA4z8xtmsxtdo3ruQu1Fw3KRgWIpvaml0vD5sZ+vQYVIYqjxwhomDrDbXl9t&#10;KDd+kHfui1ipBJGQkwYbY5sjhtKyo7DwLUvyvn3nKCbZVWg6GhLcNXibZXfoqJa0YKnlJ8vlT3F2&#10;Go7Wnvrnt8M04Be9FjxhvXSo9exmfHwAFXmM/+G/9ovRsLpfweVMOgK4/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yLvEAAAA3AAAAA8AAAAAAAAAAAAAAAAAmAIAAGRycy9k&#10;b3ducmV2LnhtbFBLBQYAAAAABAAEAPUAAACJAw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e36c0a [2409]" strokecolor="#5a5a5a [2109]" strokeweight="1pt">
                <v:stroke joinstyle="miter"/>
                <v:formulas/>
                <v:path arrowok="t" o:connecttype="custom" o:connectlocs="53,293;24,284;78,391;65,395;184,438;177,418;323,389;320,410;382,257;418,337;468,172;452,202;429,61;430,75;326,44;334,26;248,53;252,37;157,58;171,73;46,177;44,161" o:connectangles="0,0,0,0,0,0,0,0,0,0,0,0,0,0,0,0,0,0,0,0,0,0" textboxrect="0,0,43200,43200"/>
                <v:textbox>
                  <w:txbxContent>
                    <w:p w:rsidR="00AF1C6F" w:rsidRDefault="00AF1C6F" w:rsidP="00A83B66"/>
                  </w:txbxContent>
                </v:textbox>
              </v:shape>
              <v:shape id="Wolke 138" o:spid="_x0000_s1131" style="position:absolute;left:36344;top:22564;width:457;height:457;visibility:visible;v-text-anchor:middle"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5Qz8QA&#10;AADcAAAADwAAAGRycy9kb3ducmV2LnhtbESPT0vDQBTE74LfYXlCb/alKmJjt0UUSw9aafTi7ZF9&#10;zYZm34bsNn++vSsIHoeZ+Q2z2oyuUT13ofaiYTHPQLGU3tRSafj6fL1+ABUiiaHGC2uYOMBmfXmx&#10;otz4QQ7cF7FSCSIhJw02xjZHDKVlR2HuW5bkHX3nKCbZVWg6GhLcNXiTZffoqJa0YKnlZ8vlqTg7&#10;De/WfvQv++004De9FTxhvXCo9exqfHoEFXmM/+G/9s5ouF3ewe+ZdARw/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UM/EAAAA3AAAAA8AAAAAAAAAAAAAAAAAmAIAAGRycy9k&#10;b3ducmV2LnhtbFBLBQYAAAAABAAEAPUAAACJAw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e36c0a [2409]" strokecolor="#5a5a5a [2109]" strokeweight="1pt">
                <v:stroke joinstyle="miter"/>
                <v:formulas/>
                <v:path arrowok="t" o:connecttype="custom" o:connectlocs="53,293;24,284;78,391;65,395;184,438;177,418;323,389;320,410;382,257;418,337;468,172;452,202;429,61;430,75;326,44;334,26;248,53;252,37;157,58;171,73;46,177;44,161" o:connectangles="0,0,0,0,0,0,0,0,0,0,0,0,0,0,0,0,0,0,0,0,0,0" textboxrect="0,0,43200,43200"/>
                <v:textbox>
                  <w:txbxContent>
                    <w:p w:rsidR="00AF1C6F" w:rsidRDefault="00AF1C6F" w:rsidP="00A83B66"/>
                  </w:txbxContent>
                </v:textbox>
              </v:shape>
              <v:shape id="Wolke 139" o:spid="_x0000_s1132" style="position:absolute;left:26501;top:17738;width:457;height:457;visibility:visible;v-text-anchor:middle"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L1VMQA&#10;AADcAAAADwAAAGRycy9kb3ducmV2LnhtbESPT0vDQBTE74LfYXlCb/alimJjt0UUSw9aafTi7ZF9&#10;zYZm34bsNn++vSsIHoeZ+Q2z2oyuUT13ofaiYTHPQLGU3tRSafj6fL1+ABUiiaHGC2uYOMBmfXmx&#10;otz4QQ7cF7FSCSIhJw02xjZHDKVlR2HuW5bkHX3nKCbZVWg6GhLcNXiTZffoqJa0YKnlZ8vlqTg7&#10;De/WfvQv++004De9FTxhvXCo9exqfHoEFXmM/+G/9s5ouF3ewe+ZdARw/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9VTEAAAA3AAAAA8AAAAAAAAAAAAAAAAAmAIAAGRycy9k&#10;b3ducmV2LnhtbFBLBQYAAAAABAAEAPUAAACJAw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e36c0a [2409]" strokecolor="#5a5a5a [2109]" strokeweight="1pt">
                <v:stroke joinstyle="miter"/>
                <v:formulas/>
                <v:path arrowok="t" o:connecttype="custom" o:connectlocs="53,293;24,284;78,391;65,395;184,438;177,418;323,389;320,410;382,257;418,337;468,172;452,202;429,61;430,75;326,44;334,26;248,53;252,37;157,58;171,73;46,177;44,161" o:connectangles="0,0,0,0,0,0,0,0,0,0,0,0,0,0,0,0,0,0,0,0,0,0" textboxrect="0,0,43200,43200"/>
                <v:textbox>
                  <w:txbxContent>
                    <w:p w:rsidR="00AF1C6F" w:rsidRDefault="00AF1C6F" w:rsidP="00A83B66"/>
                  </w:txbxContent>
                </v:textbox>
              </v:shape>
              <v:shape id="Wolke 140" o:spid="_x0000_s1133" style="position:absolute;left:36026;top:16532;width:457;height:457;visibility:visible;v-text-anchor:middle"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BrI8QA&#10;AADcAAAADwAAAGRycy9kb3ducmV2LnhtbESPT0vDQBTE74LfYXmCt/alFkqN3RZRWjxYi9GLt0f2&#10;mQ1m34bsNn++vVsQPA4z8xtmsxtdo3ruQu1Fw2KegWIpvaml0vD5sZ+tQYVIYqjxwhomDrDbXl9t&#10;KDd+kHfui1ipBJGQkwYbY5sjhtKyozD3LUvyvn3nKCbZVWg6GhLcNXiXZSt0VEtasNTyk+Xypzg7&#10;DUdrT/3z22Ea8IteC56wXjjU+vZmfHwAFXmM/+G/9ovRsLxfweVMOgK4/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wayPEAAAA3AAAAA8AAAAAAAAAAAAAAAAAmAIAAGRycy9k&#10;b3ducmV2LnhtbFBLBQYAAAAABAAEAPUAAACJAw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e36c0a [2409]" strokecolor="#5a5a5a [2109]" strokeweight="1pt">
                <v:stroke joinstyle="miter"/>
                <v:formulas/>
                <v:path arrowok="t" o:connecttype="custom" o:connectlocs="53,293;24,284;78,391;65,395;184,438;177,418;323,389;320,410;382,257;418,337;468,172;452,202;429,61;430,75;326,44;334,26;248,53;252,37;157,58;171,73;46,177;44,161" o:connectangles="0,0,0,0,0,0,0,0,0,0,0,0,0,0,0,0,0,0,0,0,0,0" textboxrect="0,0,43200,43200"/>
                <v:textbox>
                  <w:txbxContent>
                    <w:p w:rsidR="00AF1C6F" w:rsidRDefault="00AF1C6F" w:rsidP="00A83B66"/>
                  </w:txbxContent>
                </v:textbox>
              </v:shape>
              <v:shape id="Wolke 141" o:spid="_x0000_s1134" style="position:absolute;left:29168;top:19199;width:457;height:457;visibility:visible;v-text-anchor:middle"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zOuMQA&#10;AADcAAAADwAAAGRycy9kb3ducmV2LnhtbESPT0vDQBTE74LfYXlCb/alCmpjt0UUSw9aafTi7ZF9&#10;zYZm34bsNn++vSsIHoeZ+Q2z2oyuUT13ofaiYTHPQLGU3tRSafj6fL1+ABUiiaHGC2uYOMBmfXmx&#10;otz4QQ7cF7FSCSIhJw02xjZHDKVlR2HuW5bkHX3nKCbZVWg6GhLcNXiTZXfoqJa0YKnlZ8vlqTg7&#10;De/WfvQv++004De9FTxhvXCo9exqfHoEFXmM/+G/9s5ouF3ew++ZdARw/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8zrjEAAAA3AAAAA8AAAAAAAAAAAAAAAAAmAIAAGRycy9k&#10;b3ducmV2LnhtbFBLBQYAAAAABAAEAPUAAACJAw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e36c0a [2409]" strokecolor="#5a5a5a [2109]" strokeweight="1pt">
                <v:stroke joinstyle="miter"/>
                <v:formulas/>
                <v:path arrowok="t" o:connecttype="custom" o:connectlocs="53,293;24,284;78,391;65,395;184,438;177,418;323,389;320,410;382,257;418,337;468,172;452,202;429,61;430,75;326,44;334,26;248,53;252,37;157,58;171,73;46,177;44,161" o:connectangles="0,0,0,0,0,0,0,0,0,0,0,0,0,0,0,0,0,0,0,0,0,0" textboxrect="0,0,43200,43200"/>
                <v:textbox>
                  <w:txbxContent>
                    <w:p w:rsidR="00AF1C6F" w:rsidRDefault="00AF1C6F" w:rsidP="00A83B66"/>
                  </w:txbxContent>
                </v:textbox>
              </v:shape>
              <v:shape id="Wolke 142" o:spid="_x0000_s1135" style="position:absolute;left:32915;top:17421;width:457;height:457;visibility:visible;v-text-anchor:middle"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NaysEA&#10;AADcAAAADwAAAGRycy9kb3ducmV2LnhtbERPS0vDQBC+C/0PyxS82UkVRNNuS6koHtRi2ktvQ3aa&#10;Dc3Ohuyax793D4LHj++93o6uUT13ofaiYbnIQLGU3tRSaTgdX++eQIVIYqjxwhomDrDdzG7WlBs/&#10;yDf3RaxUCpGQkwYbY5sjhtKyo7DwLUviLr5zFBPsKjQdDSncNXifZY/oqJbUYKnlveXyWvw4DZ/W&#10;HvqXr7dpwDN9FDxhvXSo9e183K1ARR7jv/jP/W40PDyntelMOgK4+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jWsrBAAAA3AAAAA8AAAAAAAAAAAAAAAAAmAIAAGRycy9kb3du&#10;cmV2LnhtbFBLBQYAAAAABAAEAPUAAACGAw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e36c0a [2409]" strokecolor="#5a5a5a [2109]" strokeweight="1pt">
                <v:stroke joinstyle="miter"/>
                <v:formulas/>
                <v:path arrowok="t" o:connecttype="custom" o:connectlocs="53,293;24,284;78,391;65,395;184,438;177,418;323,389;320,410;382,257;418,337;468,172;452,202;429,61;430,75;326,44;334,26;248,53;252,37;157,58;171,73;46,177;44,161" o:connectangles="0,0,0,0,0,0,0,0,0,0,0,0,0,0,0,0,0,0,0,0,0,0" textboxrect="0,0,43200,43200"/>
                <v:textbox>
                  <w:txbxContent>
                    <w:p w:rsidR="00AF1C6F" w:rsidRDefault="00AF1C6F" w:rsidP="00A83B66"/>
                  </w:txbxContent>
                </v:textbox>
              </v:shape>
              <v:shape id="Wolke 143" o:spid="_x0000_s1136" style="position:absolute;left:30057;top:22755;width:457;height:457;visibility:visible;v-text-anchor:middle"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UcQA&#10;AADcAAAADwAAAGRycy9kb3ducmV2LnhtbESPT0vDQBTE70K/w/IK3tqXKkgbuy1FUTxYi9GLt0f2&#10;mQ3Nvg3ZNX++vVsQPA4z8xtmux9do3ruQu1Fw2qZgWIpvaml0vD58bRYgwqRxFDjhTVMHGC/m11t&#10;KTd+kHfui1ipBJGQkwYbY5sjhtKyo7D0LUvyvn3nKCbZVWg6GhLcNXiTZXfoqJa0YKnlB8vlufhx&#10;Go7WnvrHt+dpwC96LXjCeuVQ6+v5eLgHFXmM/+G/9ovRcLvZwOVMOgK4+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v/1HEAAAA3AAAAA8AAAAAAAAAAAAAAAAAmAIAAGRycy9k&#10;b3ducmV2LnhtbFBLBQYAAAAABAAEAPUAAACJAw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e36c0a [2409]" strokecolor="#5a5a5a [2109]" strokeweight="1pt">
                <v:stroke joinstyle="miter"/>
                <v:formulas/>
                <v:path arrowok="t" o:connecttype="custom" o:connectlocs="53,293;24,284;78,391;65,395;184,438;177,418;323,389;320,410;382,257;418,337;468,172;452,202;429,61;430,75;326,44;334,26;248,53;252,37;157,58;171,73;46,177;44,161" o:connectangles="0,0,0,0,0,0,0,0,0,0,0,0,0,0,0,0,0,0,0,0,0,0" textboxrect="0,0,43200,43200"/>
                <v:textbox>
                  <w:txbxContent>
                    <w:p w:rsidR="00AF1C6F" w:rsidRDefault="00AF1C6F" w:rsidP="00A83B66"/>
                  </w:txbxContent>
                </v:textbox>
              </v:shape>
              <v:line id="Gerade Verbindung 144" o:spid="_x0000_s1137" style="position:absolute;visibility:visible" from="30554,13160" to="30554,14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i8sMAAADcAAAADwAAAGRycy9kb3ducmV2LnhtbERPz2vCMBS+C/4P4Qm7abpRdFRjGYO5&#10;HYag04O3R/NsWpuX0kTb7a9fDoLHj+/3Kh9sI27U+cqxgudZAoK4cLriUsHh52P6CsIHZI2NY1Lw&#10;Sx7y9Xi0wky7nnd024dSxBD2GSowIbSZlL4wZNHPXEscubPrLIYIu1LqDvsYbhv5kiRzabHi2GCw&#10;pXdDxWV/tQq2C787LT6v3/3GzP3mmNbpn6uVepoMb0sQgYbwEN/dX1pBmsT58Uw8AnL9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cYvLDAAAA3AAAAA8AAAAAAAAAAAAA&#10;AAAAoQIAAGRycy9kb3ducmV2LnhtbFBLBQYAAAAABAAEAPkAAACRAwAAAAA=&#10;" strokecolor="black [3213]" strokeweight="1.75pt"/>
              <v:line id="Gerade Verbindung 145" o:spid="_x0000_s1138" style="position:absolute;visibility:visible" from="31778,13115" to="31778,14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DHacYAAADcAAAADwAAAGRycy9kb3ducmV2LnhtbESPT2vCQBTE74LfYXmF3nRjCSrRVYpQ&#10;66EU/Hfw9sg+s9Hs25BdTeyn7xYKHoeZ+Q0zX3a2EndqfOlYwWiYgCDOnS65UHDYfwymIHxA1lg5&#10;JgUP8rBc9HtzzLRreUv3XShEhLDPUIEJoc6k9Lkhi37oauLonV1jMUTZFFI32Ea4reRbkoylxZLj&#10;gsGaVoby6+5mFXxP/PY0+bx9tWsz9utjekl/3EWp15fufQYiUBee4f/2RitIkxH8nY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Qx2nGAAAA3AAAAA8AAAAAAAAA&#10;AAAAAAAAoQIAAGRycy9kb3ducmV2LnhtbFBLBQYAAAAABAAEAPkAAACUAwAAAAA=&#10;" strokecolor="black [3213]" strokeweight="1.75pt"/>
              <v:rect id="Rechteck 148" o:spid="_x0000_s1139" style="position:absolute;left:30797;top:12700;width:699;height:24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Pc18UA&#10;AADcAAAADwAAAGRycy9kb3ducmV2LnhtbESPQWsCMRSE74X+h/CEXopmFVt0NUopFHpSar14e2ye&#10;m8XNy5K8rtv++kYo9DjMzDfMejv4VvUUUxPYwHRSgCKugm24NnD8fBsvQCVBttgGJgPflGC7ub9b&#10;Y2nDlT+oP0itMoRTiQacSFdqnSpHHtMkdMTZO4foUbKMtbYRrxnuWz0rimftseG84LCjV0fV5fDl&#10;DSx/qr0sQvfkpDktaz/dnWP/aMzDaHhZgRIa5D/81363BubFDG5n8hH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s9zXxQAAANwAAAAPAAAAAAAAAAAAAAAAAJgCAABkcnMv&#10;ZG93bnJldi54bWxQSwUGAAAAAAQABAD1AAAAigMAAAAA&#10;" fillcolor="white [3212]" strokecolor="white [3212]" strokeweight="2pt"/>
              <v:shape id="Trapezoid 149" o:spid="_x0000_s1140" style="position:absolute;left:36195;top:7683;width:5079;height:4762;visibility:visible;mso-wrap-style:square;v-text-anchor:middle" coordsize="507999,476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obNMYA&#10;AADcAAAADwAAAGRycy9kb3ducmV2LnhtbESP3WrCQBSE7wu+w3IE7+pGbf2JriJCaAvmwp8HOGSP&#10;2Wj2bMhuNb59t1Do5TAz3zCrTWdrcafWV44VjIYJCOLC6YpLBedT9joH4QOyxtoxKXiSh82697LC&#10;VLsHH+h+DKWIEPYpKjAhNKmUvjBk0Q9dQxy9i2sthijbUuoWHxFuazlOkqm0WHFcMNjQzlBxO35b&#10;BVlmZtvTbpx/PMP1mu8XX6bK35Ua9LvtEkSgLvyH/9qfWsFbMoHfM/E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obNMYAAADcAAAADwAAAAAAAAAAAAAAAACYAgAAZHJz&#10;L2Rvd25yZXYueG1sUEsFBgAAAAAEAAQA9QAAAIsDAAAAAA==&#10;" path="m,476249l119062,,388937,,507999,476249,,476249xe" fillcolor="#d8d8d8 [2732]" strokecolor="black [3213]">
                <v:path arrowok="t" o:connecttype="custom" o:connectlocs="0,4762;1190,0;3889,0;5079,4762;0,4762" o:connectangles="0,0,0,0,0"/>
              </v:shape>
              <v:line id="Gerade Verbindung 150" o:spid="_x0000_s1141" style="position:absolute;visibility:visible" from="30797,6731" to="42227,6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STMUAAADcAAAADwAAAGRycy9kb3ducmV2LnhtbESPQWvCQBSE74X+h+UJvdWNRUTTbKQU&#10;qhVEbCq0x0f2NQnNvo3ZjYn/3hUEj8PMfMMky8HU4kStqywrmIwjEMS51RUXCg7fH89zEM4ja6wt&#10;k4IzOVimjw8Jxtr2/EWnzBciQNjFqKD0vomldHlJBt3YNsTB+7OtQR9kW0jdYh/gppYvUTSTBisO&#10;CyU29F5S/p91RsFqvePtDPP1cdFtfqjbL/rDr1fqaTS8vYLwNPh7+Nb+1Aqm0RSuZ8IRkO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LSTMUAAADcAAAADwAAAAAAAAAA&#10;AAAAAAChAgAAZHJzL2Rvd25yZXYueG1sUEsFBgAAAAAEAAQA+QAAAJMDAAAAAA==&#10;" strokecolor="#5a5a5a [2109]" strokeweight="6pt"/>
              <v:line id="Gerade Verbindung 151" o:spid="_x0000_s1142" style="position:absolute;visibility:visible" from="31200,6626" to="31242,12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5318YAAADcAAAADwAAAGRycy9kb3ducmV2LnhtbESPQWvCQBSE74L/YXlCb7qptFLTbESE&#10;1hZErBXa4yP7mgSzb9PsxsR/7wqCx2FmvmGSRW8qcaLGlZYVPE4iEMSZ1SXnCg7fb+MXEM4ja6ws&#10;k4IzOVikw0GCsbYdf9Fp73MRIOxiVFB4X8dSuqwgg25ia+Lg/dnGoA+yyaVusAtwU8lpFM2kwZLD&#10;QoE1rQrKjvvWKHhfb3kzw2z9P28/f6jdzbvDr1fqYdQvX0F46v09fGt/aAVP0TNcz4QjIN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d9fGAAAA3AAAAA8AAAAAAAAA&#10;AAAAAAAAoQIAAGRycy9kb3ducmV2LnhtbFBLBQYAAAAABAAEAPkAAACUAwAAAAA=&#10;" strokecolor="#5a5a5a [2109]" strokeweight="6pt"/>
              <v:line id="Gerade Verbindung 152" o:spid="_x0000_s1143" style="position:absolute;visibility:visible" from="38735,6350" to="38795,11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zpoMUAAADcAAAADwAAAGRycy9kb3ducmV2LnhtbESPQWvCQBSE70L/w/IK3nRTKUGjm1AK&#10;rRZErBXq8ZF9TUKzb2N2Y9J/7wpCj8PMfMOsssHU4kKtqywreJpGIIhzqysuFBy/3iZzEM4ja6wt&#10;k4I/cpClD6MVJtr2/EmXgy9EgLBLUEHpfZNI6fKSDLqpbYiD92Nbgz7ItpC6xT7ATS1nURRLgxWH&#10;hRIbei0p/z10RsH7esfbGPP1edF9fFO3X/THk1dq/Di8LEF4Gvx/+N7eaAXPUQy3M+EIyPQ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6zpoMUAAADcAAAADwAAAAAAAAAA&#10;AAAAAAChAgAAZHJzL2Rvd25yZXYueG1sUEsFBgAAAAAEAAQA+QAAAJMDAAAAAA==&#10;" strokecolor="#5a5a5a [2109]" strokeweight="6pt"/>
              <v:shape id="Träne 153" o:spid="_x0000_s1144" style="position:absolute;left:42544;top:5334;width:2095;height:3810;rotation:-6147801fd;visibility:visible;mso-wrap-style:square;v-text-anchor:middle" coordsize="209550,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ley8UA&#10;AADcAAAADwAAAGRycy9kb3ducmV2LnhtbESPQUsDMRSE74L/ITyhF7HZlmJlbVq0pVTw1K2gx8fm&#10;mSwmL0uSttt/3wiCx2FmvmEWq8E7caKYusAKJuMKBHEbdMdGwcdh+/AEImVkjS4wKbhQgtXy9maB&#10;tQ5n3tOpyUYUCKcaFdic+1rK1FrymMahJy7ed4gec5HRSB3xXODeyWlVPUqPHZcFiz2tLbU/zdEr&#10;+Nps360bzG63jqZxx8Pk/vXTKTW6G16eQWQa8n/4r/2mFcyqOfyeKUd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SV7LxQAAANwAAAAPAAAAAAAAAAAAAAAAAJgCAABkcnMv&#10;ZG93bnJldi54bWxQSwUGAAAAAAQABAD1AAAAigMAAAAA&#10;" path="m,190500c,85290,46909,,104775,l209550,r,190500c209550,295710,162641,381000,104775,381000,46909,381000,,295710,,190500xe" fillcolor="#a5a5a5 [2092]" strokecolor="black [3213]">
                <v:path arrowok="t" o:connecttype="custom" o:connectlocs="0,1905;1048,0;2095,0;2095,1905;1048,3810;0,1905" o:connectangles="0,0,0,0,0,0"/>
              </v:shape>
              <v:shape id="Trapezoid 155" o:spid="_x0000_s1145" style="position:absolute;left:36217;top:10223;width:5073;height:2238;visibility:visible;v-text-anchor:middle" coordsize="507365,2238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GlicIA&#10;AADcAAAADwAAAGRycy9kb3ducmV2LnhtbERPW2vCMBR+H+w/hDPwbSZOJ6UaxQmiwhC8IPh2aI5t&#10;sTmpTdT6783DYI8f3308bW0l7tT40rGGXleBIM6cKTnXcNgvPhMQPiAbrByThid5mE7e38aYGvfg&#10;Ld13IRcxhH2KGooQ6lRKnxVk0XddTRy5s2sshgibXJoGHzHcVvJLqaG0WHJsKLCmeUHZZXezGuxP&#10;/3q8JJvl90Fl5uTWnMx+WevORzsbgQjUhn/xn3tlNAxUXBvPxCMgJ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4aWJwgAAANwAAAAPAAAAAAAAAAAAAAAAAJgCAABkcnMvZG93&#10;bnJldi54bWxQSwUGAAAAAAQABAD1AAAAhwMAAAAA&#10;" adj="-11796480,,5400" path="m,223815l55954,,451411,r55954,223815l,223815xe" fillcolor="#e36c0a [2409]" strokecolor="black [3213]">
                <v:fill opacity="39321f"/>
                <v:stroke joinstyle="miter"/>
                <v:formulas/>
                <v:path arrowok="t" o:connecttype="custom" o:connectlocs="0,2238;559,0;4514,0;5073,2238;0,2238" o:connectangles="0,0,0,0,0" textboxrect="0,0,507365,223815"/>
                <v:textbox>
                  <w:txbxContent>
                    <w:p w:rsidR="00AF1C6F" w:rsidRDefault="00AF1C6F" w:rsidP="00A83B66"/>
                  </w:txbxContent>
                </v:textbox>
              </v:shape>
              <v:shape id="Wolke 156" o:spid="_x0000_s1146" style="position:absolute;left:30946;top:14881;width:451;height:450;visibility:visible;v-text-anchor:middle"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ns8QA&#10;AADcAAAADwAAAGRycy9kb3ducmV2LnhtbESPT0vDQBTE74LfYXmCN/tSEdG021IUSw9VMfbS2yP7&#10;mg3Nvg3Zbf58e1cQPA4z8xtmuR5do3ruQu1Fw3yWgWIpvaml0nD4frt7AhUiiaHGC2uYOMB6dX21&#10;pNz4Qb64L2KlEkRCThpsjG2OGErLjsLMtyzJO/nOUUyyq9B0NCS4a/A+yx7RUS1pwVLLL5bLc3Fx&#10;Gt6t/exfP7bTgEfaFzxhPXeo9e3NuFmAijzG//Bfe2c0PGTP8HsmHQF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Pp7PEAAAA3AAAAA8AAAAAAAAAAAAAAAAAmAIAAGRycy9k&#10;b3ducmV2LnhtbFBLBQYAAAAABAAEAPUAAACJAw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e36c0a [2409]" strokecolor="#5a5a5a [2109]" strokeweight="1pt">
                <v:stroke joinstyle="miter"/>
                <v:formulas/>
                <v:path arrowok="t" o:connecttype="custom" o:connectlocs="51,285;24,276;75,379;63,384;180,425;172,406;314,378;311,399;372,250;407,327;455,167;440,196;418,59;418,73;317,43;325,25;241,51;245,36;153,56;167,71;45,172;42,156" o:connectangles="0,0,0,0,0,0,0,0,0,0,0,0,0,0,0,0,0,0,0,0,0,0" textboxrect="0,0,43200,43200"/>
                <v:textbox>
                  <w:txbxContent>
                    <w:p w:rsidR="00AF1C6F" w:rsidRDefault="00AF1C6F" w:rsidP="00A83B66">
                      <w:pPr>
                        <w:pStyle w:val="StandardWeb"/>
                        <w:spacing w:before="0" w:beforeAutospacing="0" w:after="0" w:afterAutospacing="0"/>
                      </w:pPr>
                      <w:r>
                        <w:rPr>
                          <w:rFonts w:eastAsia="Times New Roman"/>
                        </w:rPr>
                        <w:t> </w:t>
                      </w:r>
                    </w:p>
                  </w:txbxContent>
                </v:textbox>
              </v:shape>
              <v:shape id="Wolke 157" o:spid="_x0000_s1147" style="position:absolute;left:30819;top:13674;width:451;height:451;visibility:visible;v-text-anchor:middle"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yY88EA&#10;AADcAAAADwAAAGRycy9kb3ducmV2LnhtbERPS0vDQBC+C/6HZQRvdhIpIrHbIorSg6009dLbkJ1m&#10;g9nZkF3z+Pfdg9Djx/debSbXqoH70HjRkC8yUCyVN43UGn6OHw/PoEIkMdR6YQ0zB9isb29WVBg/&#10;yoGHMtYqhUgoSIONsSsQQ2XZUVj4jiVxZ987ign2NZqexhTuWnzMsid01EhqsNTxm+Xqt/xzGnbW&#10;fg/v+895xBN9lTxjkzvU+v5uen0BFXmKV/G/e2s0LPM0P51JRw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smPPBAAAA3AAAAA8AAAAAAAAAAAAAAAAAmAIAAGRycy9kb3du&#10;cmV2LnhtbFBLBQYAAAAABAAEAPUAAACGAw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e36c0a [2409]" strokecolor="#5a5a5a [2109]" strokeweight="1pt">
                <v:stroke joinstyle="miter"/>
                <v:formulas/>
                <v:path arrowok="t" o:connecttype="custom" o:connectlocs="51,285;24,277;75,380;63,384;180,426;172,407;314,379;311,399;372,250;407,328;455,167;440,196;418,59;418,73;317,43;325,25;241,51;245,36;153,57;167,71;45,172;42,157" o:connectangles="0,0,0,0,0,0,0,0,0,0,0,0,0,0,0,0,0,0,0,0,0,0" textboxrect="0,0,43200,43200"/>
                <v:textbox>
                  <w:txbxContent>
                    <w:p w:rsidR="00AF1C6F" w:rsidRDefault="00AF1C6F" w:rsidP="00A83B66">
                      <w:pPr>
                        <w:pStyle w:val="StandardWeb"/>
                        <w:spacing w:before="0" w:beforeAutospacing="0" w:after="0" w:afterAutospacing="0"/>
                      </w:pPr>
                      <w:r>
                        <w:rPr>
                          <w:rFonts w:eastAsia="Times New Roman"/>
                        </w:rPr>
                        <w:t> </w:t>
                      </w:r>
                    </w:p>
                  </w:txbxContent>
                </v:textbox>
              </v:shape>
              <v:shape id="Wolke 158" o:spid="_x0000_s1148" style="position:absolute;left:31073;top:12912;width:451;height:451;visibility:visible;v-text-anchor:middle"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9aMQA&#10;AADcAAAADwAAAGRycy9kb3ducmV2LnhtbESPS2vDMBCE74X8B7GB3pq1SynFiRJKQ0oPfRC3l9wW&#10;a2OZWCtjqX78+6pQ6HGYmW+YzW5yrRq4D40XDfkqA8VSedNIreHr83DzACpEEkOtF9Ywc4DddnG1&#10;ocL4UY48lLFWCSKhIA02xq5ADJVlR2HlO5bknX3vKCbZ12h6GhPctXibZffoqJG0YKnjJ8vVpfx2&#10;Gt6s/Rj278/ziCd6LXnGJneo9fVyelyDijzF//Bf+8VouMtz+D2Tjg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gPWjEAAAA3AAAAA8AAAAAAAAAAAAAAAAAmAIAAGRycy9k&#10;b3ducmV2LnhtbFBLBQYAAAAABAAEAPUAAACJAw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e36c0a [2409]" strokecolor="#5a5a5a [2109]" strokeweight="1pt">
                <v:stroke joinstyle="miter"/>
                <v:formulas/>
                <v:path arrowok="t" o:connecttype="custom" o:connectlocs="51,285;24,277;75,380;63,384;180,426;172,407;314,379;311,399;372,250;407,328;455,167;440,196;418,59;418,73;317,43;325,25;241,51;245,36;153,57;167,71;45,172;42,157" o:connectangles="0,0,0,0,0,0,0,0,0,0,0,0,0,0,0,0,0,0,0,0,0,0" textboxrect="0,0,43200,43200"/>
                <v:textbox>
                  <w:txbxContent>
                    <w:p w:rsidR="00AF1C6F" w:rsidRDefault="00AF1C6F" w:rsidP="00A83B66">
                      <w:pPr>
                        <w:pStyle w:val="StandardWeb"/>
                        <w:spacing w:before="0" w:beforeAutospacing="0" w:after="0" w:afterAutospacing="0"/>
                      </w:pPr>
                      <w:r>
                        <w:rPr>
                          <w:rFonts w:eastAsia="Times New Roman"/>
                        </w:rPr>
                        <w:t> </w:t>
                      </w:r>
                    </w:p>
                  </w:txbxContent>
                </v:textbox>
              </v:shape>
              <v:shape id="Wolke 159" o:spid="_x0000_s1149" style="position:absolute;left:31010;top:14309;width:450;height:451;visibility:visible;v-text-anchor:middle"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jH8QA&#10;AADcAAAADwAAAGRycy9kb3ducmV2LnhtbESPT0vDQBTE74LfYXmCN/uSIiKx21KUFg9aMXrp7ZF9&#10;zYZm34bsmj/f3i0IHoeZ+Q2z2kyuVQP3ofGiIV9koFgqbxqpNXx/7e4eQYVIYqj1whpmDrBZX1+t&#10;qDB+lE8eylirBJFQkAYbY1cghsqyo7DwHUvyTr53FJPsazQ9jQnuWlxm2QM6aiQtWOr42XJ1Ln+c&#10;hndrP4aXw34e8UhvJc/Y5A61vr2Ztk+gIk/xP/zXfjUa7vMlXM6kI4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yox/EAAAA3AAAAA8AAAAAAAAAAAAAAAAAmAIAAGRycy9k&#10;b3ducmV2LnhtbFBLBQYAAAAABAAEAPUAAACJAw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e36c0a [2409]" strokecolor="#5a5a5a [2109]" strokeweight="1pt">
                <v:stroke joinstyle="miter"/>
                <v:formulas/>
                <v:path arrowok="t" o:connecttype="custom" o:connectlocs="51,285;23,277;75,380;63,384;179,426;172,407;313,379;310,399;371,250;406,328;454,167;439,196;417,59;417,73;316,43;324,25;241,51;245,36;152,57;166,71;45,172;42,157" o:connectangles="0,0,0,0,0,0,0,0,0,0,0,0,0,0,0,0,0,0,0,0,0,0" textboxrect="0,0,43200,43200"/>
                <v:textbox>
                  <w:txbxContent>
                    <w:p w:rsidR="00AF1C6F" w:rsidRDefault="00AF1C6F" w:rsidP="00A83B66">
                      <w:pPr>
                        <w:pStyle w:val="StandardWeb"/>
                        <w:spacing w:before="0" w:beforeAutospacing="0" w:after="0" w:afterAutospacing="0"/>
                      </w:pPr>
                      <w:r>
                        <w:rPr>
                          <w:rFonts w:eastAsia="Times New Roman"/>
                        </w:rPr>
                        <w:t> </w:t>
                      </w:r>
                    </w:p>
                  </w:txbxContent>
                </v:textbox>
              </v:shape>
              <v:shape id="Wolke 160" o:spid="_x0000_s1150" style="position:absolute;left:30248;top:15135;width:450;height:450;visibility:visible;v-text-anchor:middle"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4GhMQA&#10;AADcAAAADwAAAGRycy9kb3ducmV2LnhtbESPT0vDQBTE74LfYXmCN/uSKiKx2yJKiwdrafTi7ZF9&#10;ZoPZtyG7zZ9v7xYEj8PM/IZZbSbXqoH70HjRkC8yUCyVN43UGj4/tjcPoEIkMdR6YQ0zB9isLy9W&#10;VBg/ypGHMtYqQSQUpMHG2BWIobLsKCx8x5K8b987ikn2NZqexgR3LS6z7B4dNZIWLHX8bLn6KU9O&#10;w97aw/DyvptH/KK3kmdscodaX19NT4+gIk/xP/zXfjUa7vJbOJ9JRw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BoTEAAAA3AAAAA8AAAAAAAAAAAAAAAAAmAIAAGRycy9k&#10;b3ducmV2LnhtbFBLBQYAAAAABAAEAPUAAACJAw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e36c0a [2409]" strokecolor="#5a5a5a [2109]" strokeweight="1pt">
                <v:stroke joinstyle="miter"/>
                <v:formulas/>
                <v:path arrowok="t" o:connecttype="custom" o:connectlocs="51,285;23,276;75,379;63,384;179,425;172,406;313,378;310,399;371,250;406,327;454,167;439,196;417,59;417,73;316,43;324,25;241,51;245,36;152,56;166,71;45,172;42,156" o:connectangles="0,0,0,0,0,0,0,0,0,0,0,0,0,0,0,0,0,0,0,0,0,0" textboxrect="0,0,43200,43200"/>
                <v:textbox>
                  <w:txbxContent>
                    <w:p w:rsidR="00AF1C6F" w:rsidRDefault="00AF1C6F" w:rsidP="00A83B66">
                      <w:pPr>
                        <w:pStyle w:val="StandardWeb"/>
                        <w:spacing w:before="0" w:beforeAutospacing="0" w:after="0" w:afterAutospacing="0"/>
                      </w:pPr>
                      <w:r>
                        <w:rPr>
                          <w:rFonts w:eastAsia="Times New Roman"/>
                        </w:rPr>
                        <w:t> </w:t>
                      </w:r>
                    </w:p>
                  </w:txbxContent>
                </v:textbox>
              </v:shape>
              <v:shape id="Wolke 161" o:spid="_x0000_s1151" style="position:absolute;left:31518;top:15071;width:450;height:451;visibility:visible;v-text-anchor:middle"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ee8MQA&#10;AADcAAAADwAAAGRycy9kb3ducmV2LnhtbESPT0vDQBTE7wW/w/IEb+1LpBSJ3ZaiKB6sYvTS2yP7&#10;mg3Nvg3ZNX++vSsIHoeZ+Q2z3U+uVQP3ofGiIV9loFgqbxqpNXx9Pi3vQIVIYqj1whpmDrDfXS22&#10;VBg/ygcPZaxVgkgoSIONsSsQQ2XZUVj5jiV5Z987ikn2NZqexgR3Ld5m2QYdNZIWLHX8YLm6lN9O&#10;w9Ha9+Hx7Xke8USvJc/Y5A61vrmeDvegIk/xP/zXfjEa1vkafs+kI4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XnvDEAAAA3AAAAA8AAAAAAAAAAAAAAAAAmAIAAGRycy9k&#10;b3ducmV2LnhtbFBLBQYAAAAABAAEAPUAAACJAw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e36c0a [2409]" strokecolor="#5a5a5a [2109]" strokeweight="1pt">
                <v:stroke joinstyle="miter"/>
                <v:formulas/>
                <v:path arrowok="t" o:connecttype="custom" o:connectlocs="51,285;23,277;75,380;63,384;179,426;172,407;313,379;310,399;371,250;406,328;454,167;439,196;417,59;417,73;316,43;324,25;241,51;245,36;152,57;166,71;45,172;42,157" o:connectangles="0,0,0,0,0,0,0,0,0,0,0,0,0,0,0,0,0,0,0,0,0,0" textboxrect="0,0,43200,43200"/>
                <v:textbox>
                  <w:txbxContent>
                    <w:p w:rsidR="00AF1C6F" w:rsidRDefault="00AF1C6F" w:rsidP="00A83B66">
                      <w:pPr>
                        <w:pStyle w:val="StandardWeb"/>
                        <w:spacing w:before="0" w:beforeAutospacing="0" w:after="0" w:afterAutospacing="0"/>
                      </w:pPr>
                      <w:r>
                        <w:rPr>
                          <w:rFonts w:eastAsia="Times New Roman"/>
                        </w:rPr>
                        <w:t> </w:t>
                      </w:r>
                    </w:p>
                  </w:txbxContent>
                </v:textbox>
              </v:shape>
              <v:shape id="Wolke 162" o:spid="_x0000_s1152" style="position:absolute;left:30565;top:15770;width:451;height:450;visibility:visible;v-text-anchor:middle"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7a8QA&#10;AADcAAAADwAAAGRycy9kb3ducmV2LnhtbESPT0vDQBTE74LfYXmCN/uSoiKx2yJKiwdrafTi7ZF9&#10;ZoPZtyG7zZ9v7xYEj8PM/IZZbSbXqoH70HjRkC8yUCyVN43UGj4/tjcPoEIkMdR6YQ0zB9isLy9W&#10;VBg/ypGHMtYqQSQUpMHG2BWIobLsKCx8x5K8b987ikn2NZqexgR3LS6z7B4dNZIWLHX8bLn6KU9O&#10;w97aw/DyvptH/KK3kmdscodaX19NT4+gIk/xP/zXfjUabvM7OJ9JRw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bO2vEAAAA3AAAAA8AAAAAAAAAAAAAAAAAmAIAAGRycy9k&#10;b3ducmV2LnhtbFBLBQYAAAAABAAEAPUAAACJAw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e36c0a [2409]" strokecolor="#5a5a5a [2109]" strokeweight="1pt">
                <v:stroke joinstyle="miter"/>
                <v:formulas/>
                <v:path arrowok="t" o:connecttype="custom" o:connectlocs="51,285;24,276;75,379;63,384;180,425;172,406;314,378;311,399;372,250;407,327;455,167;440,196;418,59;418,73;317,43;325,25;241,51;245,36;153,56;167,71;45,172;42,156" o:connectangles="0,0,0,0,0,0,0,0,0,0,0,0,0,0,0,0,0,0,0,0,0,0" textboxrect="0,0,43200,43200"/>
                <v:textbox>
                  <w:txbxContent>
                    <w:p w:rsidR="00AF1C6F" w:rsidRDefault="00AF1C6F" w:rsidP="00A83B66">
                      <w:pPr>
                        <w:pStyle w:val="StandardWeb"/>
                        <w:spacing w:before="0" w:beforeAutospacing="0" w:after="0" w:afterAutospacing="0"/>
                      </w:pPr>
                      <w:r>
                        <w:rPr>
                          <w:rFonts w:eastAsia="Times New Roman"/>
                        </w:rPr>
                        <w:t> </w:t>
                      </w:r>
                    </w:p>
                  </w:txbxContent>
                </v:textbox>
              </v:shape>
              <v:shape id="Wolke 164" o:spid="_x0000_s1153" style="position:absolute;left:31518;top:15706;width:450;height:451;visibility:visible;v-text-anchor:middle"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mlHMQA&#10;AADcAAAADwAAAGRycy9kb3ducmV2LnhtbESPT0vDQBTE74LfYXmCN/sSkSKx21IUxYOtGL309si+&#10;ZkOzb0N2zZ9v3y0IHoeZ+Q2z2kyuVQP3ofGiIV9koFgqbxqpNfx8v949ggqRxFDrhTXMHGCzvr5a&#10;UWH8KF88lLFWCSKhIA02xq5ADJVlR2HhO5bkHX3vKCbZ12h6GhPctXifZUt01EhasNTxs+XqVP46&#10;DTtrP4eX/ds84oE+Sp6xyR1qfXszbZ9ARZ7if/iv/W40PORLuJxJRwDX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JpRzEAAAA3AAAAA8AAAAAAAAAAAAAAAAAmAIAAGRycy9k&#10;b3ducmV2LnhtbFBLBQYAAAAABAAEAPUAAACJAw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e36c0a [2409]" strokecolor="#5a5a5a [2109]" strokeweight="1pt">
                <v:stroke joinstyle="miter"/>
                <v:formulas/>
                <v:path arrowok="t" o:connecttype="custom" o:connectlocs="51,285;23,277;75,380;63,384;179,426;172,407;313,379;310,399;371,250;406,328;454,167;439,196;417,59;417,73;316,43;324,25;241,51;245,36;152,57;166,71;45,172;42,157" o:connectangles="0,0,0,0,0,0,0,0,0,0,0,0,0,0,0,0,0,0,0,0,0,0" textboxrect="0,0,43200,43200"/>
                <v:textbox>
                  <w:txbxContent>
                    <w:p w:rsidR="00AF1C6F" w:rsidRDefault="00AF1C6F" w:rsidP="00A83B66">
                      <w:pPr>
                        <w:pStyle w:val="StandardWeb"/>
                        <w:spacing w:before="0" w:beforeAutospacing="0" w:after="0" w:afterAutospacing="0"/>
                      </w:pPr>
                      <w:r>
                        <w:rPr>
                          <w:rFonts w:eastAsia="Times New Roman"/>
                        </w:rPr>
                        <w:t> </w:t>
                      </w:r>
                    </w:p>
                  </w:txbxContent>
                </v:textbox>
              </v:shape>
              <v:line id="Gerade Verbindung 165" o:spid="_x0000_s1154" style="position:absolute;flip:x;visibility:visible" from="29273,16532" to="30502,18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mYRMQAAADcAAAADwAAAGRycy9kb3ducmV2LnhtbESP3YrCMBSE7xd8h3AEbxZNK6KlGkVE&#10;ZZe9EH8e4NAc22JzUprU1rffCAt7OczMN8xq05tKPKlxpWUF8SQCQZxZXXKu4HY9jBMQziNrrCyT&#10;ghc52KwHHytMte34TM+Lz0WAsEtRQeF9nUrpsoIMuomtiYN3t41BH2STS91gF+CmktMomkuDJYeF&#10;AmvaFZQ9Lq1RkH/O3em468wUf/ayjduk+o4TpUbDfrsE4an3/+G/9pdWMIsX8D4Tjo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qZhExAAAANwAAAAPAAAAAAAAAAAA&#10;AAAAAKECAABkcnMvZG93bnJldi54bWxQSwUGAAAAAAQABAD5AAAAkgMAAAAA&#10;" strokecolor="black [3213]" strokeweight=".5pt">
                <v:stroke dashstyle="3 1" endarrow="open" endarrowwidth="narrow"/>
              </v:line>
              <v:line id="Gerade Verbindung 166" o:spid="_x0000_s1155" style="position:absolute;visibility:visible" from="31962,16341" to="33083,18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n9v78AAADcAAAADwAAAGRycy9kb3ducmV2LnhtbERPS4vCMBC+L/gfwgje1tRF1qUapQii&#10;py4+9j40Y1tsJqXJ1vrvnYPg8eN7rzaDa1RPXag9G5hNE1DEhbc1lwYu593nD6gQkS02nsnAgwJs&#10;1qOPFabW3/lI/SmWSkI4pGigirFNtQ5FRQ7D1LfEwl195zAK7EptO7xLuGv0V5J8a4c1S0OFLW0r&#10;Km6nf2dgvp8fz/niYrM+a4at+82zP58bMxkP2RJUpCG+xS/3wYpvJmvljBwBvX4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wn9v78AAADcAAAADwAAAAAAAAAAAAAAAACh&#10;AgAAZHJzL2Rvd25yZXYueG1sUEsFBgAAAAAEAAQA+QAAAI0DAAAAAA==&#10;" strokecolor="black [3213]" strokeweight=".5pt">
                <v:stroke dashstyle="3 1" endarrow="open" endarrowwidth="narrow"/>
              </v:line>
              <v:line id="Gerade Verbindung 167" o:spid="_x0000_s1156" style="position:absolute;flip:x;visibility:visible" from="30226,16532" to="30883,18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qprcQAAADcAAAADwAAAGRycy9kb3ducmV2LnhtbESP3YrCMBSE7xd8h3AEbxZNKyK1GkVE&#10;ZZe9EH8e4NAc22JzUprU1rffCAt7OczMN8xq05tKPKlxpWUF8SQCQZxZXXKu4HY9jBMQziNrrCyT&#10;ghc52KwHHytMte34TM+Lz0WAsEtRQeF9nUrpsoIMuomtiYN3t41BH2STS91gF+CmktMomkuDJYeF&#10;AmvaFZQ9Lq1RkH/O3em468wUf/ayjduk+o4TpUbDfrsE4an3/+G/9pdWMIsX8D4Tjo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eqmtxAAAANwAAAAPAAAAAAAAAAAA&#10;AAAAAKECAABkcnMvZG93bnJldi54bWxQSwUGAAAAAAQABAD5AAAAkgMAAAAA&#10;" strokecolor="black [3213]" strokeweight=".5pt">
                <v:stroke dashstyle="3 1" endarrow="open" endarrowwidth="narrow"/>
              </v:line>
              <v:line id="Gerade Verbindung 168" o:spid="_x0000_s1157" style="position:absolute;visibility:visible" from="31645,16468" to="32194,18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M7BL8AAADcAAAADwAAAGRycy9kb3ducmV2LnhtbERPS4vCMBC+C/6HMMLeNFXEXapRiiC7&#10;p4qPvQ/N2BabSWli7f575yDs8eN7b3aDa1RPXag9G5jPElDEhbc1lwaul8P0C1SIyBYbz2TgjwLs&#10;tuPRBlPrn3yi/hxLJSEcUjRQxdimWoeiIodh5lti4W6+cxgFdqW2HT4l3DV6kSQr7bBmaaiwpX1F&#10;xf38cAaW38vTJf+82qzPmmHvjnn263NjPiZDtgYVaYj/4rf7x4pvIfPljBwBvX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xM7BL8AAADcAAAADwAAAAAAAAAAAAAAAACh&#10;AgAAZHJzL2Rvd25yZXYueG1sUEsFBgAAAAAEAAQA+QAAAI0DAAAAAA==&#10;" strokecolor="black [3213]" strokeweight=".5pt">
                <v:stroke dashstyle="3 1" endarrow="open" endarrowwidth="narrow"/>
              </v:line>
              <v:line id="Gerade Verbindung 169" o:spid="_x0000_s1158" style="position:absolute;flip:x;visibility:visible" from="28575,16087" to="30248,17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BvFsQAAADcAAAADwAAAGRycy9kb3ducmV2LnhtbESP3YrCMBSE7xd8h3AEbxZNW0RKNYqI&#10;isteLP48wKE5tsXmpDSprW+/ERb2cpiZb5jVZjC1eFLrKssK4lkEgji3uuJCwe16mKYgnEfWWFsm&#10;BS9ysFmPPlaYadvzmZ4XX4gAYZehgtL7JpPS5SUZdDPbEAfvbluDPsi2kLrFPsBNLZMoWkiDFYeF&#10;EhvalZQ/Lp1RUHwu3M9x15sEv/eyi7u0/opTpSbjYbsE4Wnw/+G/9kkrmCcxvM+EI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YG8WxAAAANwAAAAPAAAAAAAAAAAA&#10;AAAAAKECAABkcnMvZG93bnJldi54bWxQSwUGAAAAAAQABAD5AAAAkgMAAAAA&#10;" strokecolor="black [3213]" strokeweight=".5pt">
                <v:stroke dashstyle="3 1" endarrow="open" endarrowwidth="narrow"/>
              </v:line>
              <v:line id="Gerade Verbindung 170" o:spid="_x0000_s1159" style="position:absolute;visibility:visible" from="32407,16087" to="33845,17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0A6MIAAADcAAAADwAAAGRycy9kb3ducmV2LnhtbESPT4vCMBTE78J+h/AW9qbpFlHpmpYi&#10;LO6p4p+9P5pnW2xeShNr/fZGEDwOM78ZZp2NphUD9a6xrOB7FoEgLq1uuFJwOv5OVyCcR9bYWiYF&#10;d3KQpR+TNSba3nhPw8FXIpSwS1BB7X2XSOnKmgy6me2Ig3e2vUEfZF9J3eMtlJtWxlG0kAYbDgs1&#10;drSpqbwcrkbBfDvfH4vlSedD3o4bsyvyf1so9fU55j8gPI3+HX7RfzpwcQzPM+EIyPQ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I0A6MIAAADcAAAADwAAAAAAAAAAAAAA&#10;AAChAgAAZHJzL2Rvd25yZXYueG1sUEsFBgAAAAAEAAQA+QAAAJADAAAAAA==&#10;" strokecolor="black [3213]" strokeweight=".5pt">
                <v:stroke dashstyle="3 1" endarrow="open" endarrowwidth="narrow"/>
              </v:line>
              <v:shapetype id="_x0000_t109" coordsize="21600,21600" o:spt="109" path="m,l,21600r21600,l21600,xe">
                <v:stroke joinstyle="miter"/>
                <v:path gradientshapeok="t" o:connecttype="rect"/>
              </v:shapetype>
              <v:shape id="Flussdiagramm: Prozess 172" o:spid="_x0000_s1160" type="#_x0000_t109" style="position:absolute;left:44323;top:18732;width:6731;height:20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8QvsQA&#10;AADcAAAADwAAAGRycy9kb3ducmV2LnhtbESPQUvEMBSE74L/ITzBm5u6ii616aILy0pvVncXb8/m&#10;mRabl5Jk2/rvjSB4HGbmG6ZYz7YXI/nQOVZwvchAEDdOd2wUvL1ur1YgQkTW2DsmBd8UYF2enxWY&#10;azfxC411NCJBOOSooI1xyKUMTUsWw8INxMn7dN5iTNIbqT1OCW57ucyyO2mx47TQ4kCblpqv+mQV&#10;DM374amqKzKzjOPe1McPf79T6vJifnwAEWmO/+G/9rNWcLu8gd8z6QjI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fEL7EAAAA3AAAAA8AAAAAAAAAAAAAAAAAmAIAAGRycy9k&#10;b3ducmV2LnhtbFBLBQYAAAAABAAEAPUAAACJAwAAAAA=&#10;" fillcolor="gray [1629]" strokecolor="black [3213]"/>
              <v:shape id="Flussdiagramm: Prozess 173" o:spid="_x0000_s1161" type="#_x0000_t109" style="position:absolute;left:41868;top:18373;width:2455;height:27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aIysQA&#10;AADcAAAADwAAAGRycy9kb3ducmV2LnhtbESPQWsCMRSE74L/IbyCt5qtiC2rUaogFm9uW8Xb6+Y1&#10;u3TzsiTpuv57Uyh4HGbmG2ax6m0jOvKhdqzgaZyBIC6drtko+HjfPr6ACBFZY+OYFFwpwGo5HCww&#10;1+7CB+qKaESCcMhRQRVjm0sZyooshrFriZP37bzFmKQ3Unu8JLht5CTLZtJizWmhwpY2FZU/xa9V&#10;0Jbn43pf7Mn0Mnafpjh9+eedUqOH/nUOIlIf7+H/9ptWMJ1M4e9MOg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2iMrEAAAA3AAAAA8AAAAAAAAAAAAAAAAAmAIAAGRycy9k&#10;b3ducmV2LnhtbFBLBQYAAAAABAAEAPUAAACJAwAAAAA=&#10;" fillcolor="gray [1629]" strokecolor="black [3213]">
                <v:textbox>
                  <w:txbxContent>
                    <w:p w:rsidR="00AF1C6F" w:rsidRDefault="00AF1C6F" w:rsidP="00A83B66"/>
                  </w:txbxContent>
                </v:textbox>
              </v:shape>
              <v:shape id="Flussdiagramm: Prozess 174" o:spid="_x0000_s1162" type="#_x0000_t109" style="position:absolute;left:51054;top:19135;width:1270;height:13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otUcUA&#10;AADcAAAADwAAAGRycy9kb3ducmV2LnhtbESPT0vEMBTE74LfITzBm5u6+GepTRddWFZ6s7q7eHs2&#10;z7TYvJQk29ZvbwTB4zAzv2GK9Wx7MZIPnWMF14sMBHHjdMdGwdvr9moFIkRkjb1jUvBNAdbl+VmB&#10;uXYTv9BYRyMShEOOCtoYh1zK0LRkMSzcQJy8T+ctxiS9kdrjlOC2l8ssu5MWO04LLQ60aan5qk9W&#10;wdC8H56quiIzyzjuTX388Pc7pS4v5scHEJHm+B/+az9rBTfLW/g9k4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Oi1RxQAAANwAAAAPAAAAAAAAAAAAAAAAAJgCAABkcnMv&#10;ZG93bnJldi54bWxQSwUGAAAAAAQABAD1AAAAigMAAAAA&#10;" fillcolor="gray [1629]" strokecolor="black [3213]">
                <v:textbox>
                  <w:txbxContent>
                    <w:p w:rsidR="00AF1C6F" w:rsidRDefault="00AF1C6F" w:rsidP="00A83B66"/>
                  </w:txbxContent>
                </v:textbox>
              </v:shape>
              <v:shape id="Flussdiagramm: Prozess 175" o:spid="_x0000_s1163" type="#_x0000_t109" style="position:absolute;left:16659;top:17780;width:4169;height:330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SiB8UA&#10;AADcAAAADwAAAGRycy9kb3ducmV2LnhtbESPQWsCMRSE74X+h/AK3mrWRaRujSKCILQ96C5tj4/k&#10;udl287JsUl3/vREKHoeZ+YZZrAbXihP1ofGsYDLOQBBrbxquFVTl9vkFRIjIBlvPpOBCAVbLx4cF&#10;FsafeU+nQ6xFgnAoUIGNsSukDNqSwzD2HXHyjr53GJPsa2l6PCe4a2WeZTPpsOG0YLGjjSX9e/hz&#10;CvSWPz++qvf8WLbh++fyZsu53is1ehrWryAiDfEe/m/vjIJpPoPbmXQ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ZKIHxQAAANwAAAAPAAAAAAAAAAAAAAAAAJgCAABkcnMv&#10;ZG93bnJldi54bWxQSwUGAAAAAAQABAD1AAAAigMAAAAA&#10;" filled="f" strokecolor="black [3213]">
                <v:textbox>
                  <w:txbxContent>
                    <w:p w:rsidR="00AF1C6F" w:rsidRDefault="00AF1C6F" w:rsidP="00A83B66"/>
                  </w:txbxContent>
                </v:textbox>
              </v:shape>
              <v:oval id="Ellipse 176" o:spid="_x0000_s1164" style="position:absolute;left:17526;top:18478;width:1968;height:196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NTv8MA&#10;AADcAAAADwAAAGRycy9kb3ducmV2LnhtbESPzWrDMBCE74W+g9hCb43cJOTHsRJKwU2vSfoAW2v9&#10;g6WVsOTEefuqUOhxmJlvmOIwWSOuNITOsYLXWQaCuHK640bB16V82YAIEVmjcUwK7hTgsH98KDDX&#10;7sYnup5jIxKEQ44K2hh9LmWoWrIYZs4TJ692g8WY5NBIPeAtwa2R8yxbSYsdp4UWPb23VPXn0SaK&#10;qf1x0/cf5cJv724cv82iXCv1/DS97UBEmuJ/+K/9qRUs52v4PZOO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NTv8MAAADcAAAADwAAAAAAAAAAAAAAAACYAgAAZHJzL2Rv&#10;d25yZXYueG1sUEsFBgAAAAAEAAQA9QAAAIgDAAAAAA==&#10;" fillcolor="yellow" strokecolor="black [3213]"/>
              <v:line id="Gerade Verbindung 177" o:spid="_x0000_s1165" style="position:absolute;visibility:visible" from="17814,18766" to="19206,20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3/msMAAADcAAAADwAAAGRycy9kb3ducmV2LnhtbERPz2vCMBS+D/wfwhO8zdSyWemMUgRh&#10;utPUseujeWurzUtJYq3765fDwOPH93u5HkwrenK+saxgNk1AEJdWN1wpOB23zwsQPiBrbC2Tgjt5&#10;WK9GT0vMtb3xJ/WHUIkYwj5HBXUIXS6lL2sy6Ke2I47cj3UGQ4SuktrhLYabVqZJMpcGG44NNXa0&#10;qam8HK5GwaLcn12RFbvZ61eX/fbpx3z7nSk1GQ/FG4hAQ3iI/93vWsFLGtfG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N/5rDAAAA3AAAAA8AAAAAAAAAAAAA&#10;AAAAoQIAAGRycy9kb3ducmV2LnhtbFBLBQYAAAAABAAEAPkAAACRAwAAAAA=&#10;" strokecolor="black [3213]"/>
              <v:line id="Gerade Verbindung 178" o:spid="_x0000_s1166" style="position:absolute;flip:x;visibility:visible" from="17814,18766" to="19206,20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EadcQAAADcAAAADwAAAGRycy9kb3ducmV2LnhtbESP0WoCMRRE3wv9h3ALvtWsYqWuRqmC&#10;IH0RrR9w2Vw3i5ubbRJ13a83guDjMDNnmNmitbW4kA+VYwWDfgaCuHC64lLB4W/9+Q0iRGSNtWNS&#10;cKMAi/n72wxz7a68o8s+liJBOOSowMTY5FKGwpDF0HcNcfKOzluMSfpSao/XBLe1HGbZWFqsOC0Y&#10;bGhlqDjtz1ZB3cVDN1muTJf9j256ux07//WrVO+j/ZmCiNTGV/jZ3mgFo+EEHmfSEZ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MRp1xAAAANwAAAAPAAAAAAAAAAAA&#10;AAAAAKECAABkcnMvZG93bnJldi54bWxQSwUGAAAAAAQABAD5AAAAkgMAAAAA&#10;" strokecolor="black [3213]"/>
              <v:line id="Gerade Verbindung 179" o:spid="_x0000_s1167" style="position:absolute;flip:y;visibility:visible" from="19396,18351" to="24384,19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VcUMEAAADcAAAADwAAAGRycy9kb3ducmV2LnhtbERPy4rCMBTdC/5DuIIb0bSOSKlGEVGZ&#10;wYX4+IBLc22LzU1pUlv/frIYmOXhvNfb3lTiTY0rLSuIZxEI4szqknMFj/txmoBwHlljZZkUfMjB&#10;djMcrDHVtuMrvW8+FyGEXYoKCu/rVEqXFWTQzWxNHLinbQz6AJtc6ga7EG4qOY+ipTRYcmgosKZ9&#10;Qdnr1hoF+WTpLqd9Z+Z4Psg2bpPqJ06UGo/63QqEp97/i//c31rB4ivMD2fCEZC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9VxQwQAAANwAAAAPAAAAAAAAAAAAAAAA&#10;AKECAABkcnMvZG93bnJldi54bWxQSwUGAAAAAAQABAD5AAAAjwMAAAAA&#10;" strokecolor="black [3213]" strokeweight=".5pt">
                <v:stroke dashstyle="3 1" endarrow="open" endarrowwidth="narrow"/>
              </v:line>
              <v:line id="Gerade Verbindung 181" o:spid="_x0000_s1168" style="position:absolute;flip:y;visibility:visible" from="19494,19367" to="24320,19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n5y8UAAADcAAAADwAAAGRycy9kb3ducmV2LnhtbESP0WqDQBRE3wv5h+UW8lLqalpEjJsQ&#10;Qhta+hBi+gEX90al7l1x12j+Plso9HGYmTNMsZ1NJ640uNaygiSKQRBXVrdcK/g+vz9nIJxH1thZ&#10;JgU3crDdLB4KzLWd+ETX0tciQNjlqKDxvs+ldFVDBl1ke+LgXexg0Ac51FIPOAW46eQqjlNpsOWw&#10;0GBP+4aqn3I0Cuqn1B0P+8ms8OtNjsmYdZ9JptTycd6tQXia/X/4r/2hFby+JPB7JhwB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7n5y8UAAADcAAAADwAAAAAAAAAA&#10;AAAAAAChAgAAZHJzL2Rvd25yZXYueG1sUEsFBgAAAAAEAAQA+QAAAJMDAAAAAA==&#10;" strokecolor="black [3213]" strokeweight=".5pt">
                <v:stroke dashstyle="3 1" endarrow="open" endarrowwidth="narrow"/>
              </v:line>
              <v:line id="Gerade Verbindung 182" o:spid="_x0000_s1169" style="position:absolute;visibility:visible" from="19453,19865" to="24320,20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SWNcEAAADcAAAADwAAAGRycy9kb3ducmV2LnhtbESPS6vCMBSE9xf8D+EI7q6pD65SjVIE&#10;0VXF1/7QHNtic1KaWOu/N4Jwl8PMN8Ms152pREuNKy0rGA0jEMSZ1SXnCi7n7e8chPPIGivLpOBF&#10;Dtar3s8SY22ffKT25HMRStjFqKDwvo6ldFlBBt3Q1sTBu9nGoA+yyaVu8BnKTSXHUfQnDZYcFgqs&#10;aVNQdj89jILpbno8p7OLTtqk6jbmkCZXmyo16HfJAoSnzv+Hv/ReB24yhs+ZcATk6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1VJY1wQAAANwAAAAPAAAAAAAAAAAAAAAA&#10;AKECAABkcnMvZG93bnJldi54bWxQSwUGAAAAAAQABAD5AAAAjwMAAAAA&#10;" strokecolor="black [3213]" strokeweight=".5pt">
                <v:stroke dashstyle="3 1" endarrow="open" endarrowwidth="narrow"/>
              </v:line>
              <v:line id="Gerade Verbindung 183" o:spid="_x0000_s1170" style="position:absolute;flip:y;visibility:visible" from="25104,23114" to="29718,23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fCJ8QAAADcAAAADwAAAGRycy9kb3ducmV2LnhtbESP3YrCMBSE74V9h3AW9kY0rYqUapRF&#10;dhfFC/HnAQ7NsS02J6VJbfftjSB4OczMN8xy3ZtK3KlxpWUF8TgCQZxZXXKu4HL+HSUgnEfWWFkm&#10;Bf/kYL36GCwx1bbjI91PPhcBwi5FBYX3dSqlywoy6Ma2Jg7e1TYGfZBNLnWDXYCbSk6iaC4NlhwW&#10;CqxpU1B2O7VGQT6cu8PfpjMT3P/INm6TahcnSn199t8LEJ56/w6/2lutYDadwvNMOAJ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J8InxAAAANwAAAAPAAAAAAAAAAAA&#10;AAAAAKECAABkcnMvZG93bnJldi54bWxQSwUGAAAAAAQABAD5AAAAkgMAAAAA&#10;" strokecolor="black [3213]" strokeweight=".5pt">
                <v:stroke dashstyle="3 1" endarrow="open" endarrowwidth="narrow"/>
              </v:line>
              <v:line id="Gerade Verbindung 184" o:spid="_x0000_s1171" style="position:absolute;flip:y;visibility:visible" from="25104,22415" to="27178,23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5aU8QAAADcAAAADwAAAGRycy9kb3ducmV2LnhtbESP0YrCMBRE3wX/IVzBF9G0rkipRhFR&#10;WdmHZdUPuDTXttjclCa19e83C8I+DjNzhllve1OJJzWutKwgnkUgiDOrS84V3K7HaQLCeWSNlWVS&#10;8CIH281wsMZU245/6HnxuQgQdikqKLyvUyldVpBBN7M1cfDutjHog2xyqRvsAtxUch5FS2mw5LBQ&#10;YE37grLHpTUK8snSfZ/2nZnj10G2cZtU5zhRajzqdysQnnr/H363P7WCxccC/s6EI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zlpTxAAAANwAAAAPAAAAAAAAAAAA&#10;AAAAAKECAABkcnMvZG93bnJldi54bWxQSwUGAAAAAAQABAD5AAAAkgMAAAAA&#10;" strokecolor="black [3213]" strokeweight=".5pt">
                <v:stroke dashstyle="3 1" endarrow="open" endarrowwidth="narrow"/>
              </v:line>
              <v:shape id="Textfeld 1" o:spid="_x0000_s1172" type="#_x0000_t202" style="position:absolute;left:33550;top:3959;width:8931;height:29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JZOMgA&#10;AADcAAAADwAAAGRycy9kb3ducmV2LnhtbESPT2sCMRTE74LfITyhN83a1iKrUaR/QGit1HrQ22Pz&#10;3I3dvGyTVLf99E2h4HGYmd8w03lra3EiH4xjBcNBBoK4cNpwqWD7/tQfgwgRWWPtmBR8U4D5rNuZ&#10;Yq7dmd/otImlSBAOOSqoYmxyKUNRkcUwcA1x8g7OW4xJ+lJqj+cEt7W8zrI7adFwWqiwofuKio/N&#10;l1Xw8rlbj44Pu209fv1Zrkzhzf7xWamrXruYgIjUxkv4v73UCm5vRvB3Jh0BOfs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0lk4yAAAANwAAAAPAAAAAAAAAAAAAAAAAJgCAABk&#10;cnMvZG93bnJldi54bWxQSwUGAAAAAAQABAD1AAAAjQMAAAAA&#10;" fillcolor="white [3201]" stroked="f" strokeweight=".5pt">
                <v:fill opacity="0"/>
                <v:textbox>
                  <w:txbxContent>
                    <w:p w:rsidR="00AF1C6F" w:rsidRDefault="00AF1C6F" w:rsidP="00A83B66">
                      <w:pPr>
                        <w:pStyle w:val="StandardWeb"/>
                        <w:spacing w:before="0" w:beforeAutospacing="0" w:after="0" w:afterAutospacing="0"/>
                        <w:jc w:val="both"/>
                      </w:pPr>
                      <w:r>
                        <w:rPr>
                          <w:rFonts w:ascii="Arial" w:eastAsia="Times New Roman" w:hAnsi="Arial" w:cs="Arial"/>
                          <w:sz w:val="22"/>
                          <w:szCs w:val="22"/>
                        </w:rPr>
                        <w:t>Zerstäuber</w:t>
                      </w:r>
                    </w:p>
                  </w:txbxContent>
                </v:textbox>
              </v:shape>
            </v:group>
            <w10:wrap type="none"/>
            <w10:anchorlock/>
          </v:group>
        </w:pict>
      </w:r>
      <w:r w:rsidR="006E28D6" w:rsidRPr="006E28D6">
        <w:rPr>
          <w:rFonts w:cs="Arial"/>
          <w:b/>
          <w:sz w:val="22"/>
          <w:szCs w:val="22"/>
        </w:rPr>
        <w:t xml:space="preserve"> </w:t>
      </w:r>
      <w:r w:rsidR="006E28D6" w:rsidRPr="006771A0">
        <w:rPr>
          <w:rFonts w:cs="Arial"/>
          <w:b/>
          <w:sz w:val="22"/>
          <w:szCs w:val="22"/>
        </w:rPr>
        <w:t>Abbildung 2:</w:t>
      </w:r>
      <w:r w:rsidR="006E28D6" w:rsidRPr="006771A0">
        <w:rPr>
          <w:rFonts w:cs="Arial"/>
          <w:sz w:val="22"/>
          <w:szCs w:val="22"/>
        </w:rPr>
        <w:t xml:space="preserve"> Versuchsaufbau</w:t>
      </w:r>
      <w:r w:rsidR="006E28D6" w:rsidRPr="006771A0">
        <w:rPr>
          <w:rStyle w:val="Arial11"/>
          <w:szCs w:val="22"/>
        </w:rPr>
        <w:t xml:space="preserve"> zum vereinfachten </w:t>
      </w:r>
      <w:proofErr w:type="spellStart"/>
      <w:r w:rsidR="006E28D6" w:rsidRPr="006771A0">
        <w:rPr>
          <w:rStyle w:val="Arial11"/>
          <w:szCs w:val="22"/>
        </w:rPr>
        <w:t>Millikanversuch</w:t>
      </w:r>
      <w:proofErr w:type="spellEnd"/>
      <w:r w:rsidR="006E28D6" w:rsidRPr="006771A0">
        <w:rPr>
          <w:rStyle w:val="Arial11"/>
          <w:szCs w:val="22"/>
        </w:rPr>
        <w:t xml:space="preserve"> </w:t>
      </w:r>
    </w:p>
    <w:p w:rsidR="005C6DC8" w:rsidRDefault="00E84212" w:rsidP="00F04EA8">
      <w:pPr>
        <w:spacing w:before="120" w:after="60" w:line="276" w:lineRule="auto"/>
        <w:ind w:left="425" w:hanging="425"/>
        <w:rPr>
          <w:rFonts w:cs="Arial"/>
          <w:bCs/>
          <w:sz w:val="22"/>
          <w:szCs w:val="22"/>
        </w:rPr>
      </w:pPr>
      <w:r>
        <w:rPr>
          <w:rFonts w:cs="Arial"/>
          <w:bCs/>
          <w:sz w:val="22"/>
          <w:szCs w:val="22"/>
        </w:rPr>
        <w:t xml:space="preserve"> </w:t>
      </w:r>
      <w:r w:rsidR="006E28D6">
        <w:rPr>
          <w:rFonts w:cs="Arial"/>
          <w:bCs/>
          <w:sz w:val="22"/>
          <w:szCs w:val="22"/>
        </w:rPr>
        <w:tab/>
        <w:t>Im Prinzip ist der Aufbau</w:t>
      </w:r>
      <w:r w:rsidR="00525E92">
        <w:rPr>
          <w:rFonts w:cs="Arial"/>
          <w:bCs/>
          <w:sz w:val="22"/>
          <w:szCs w:val="22"/>
        </w:rPr>
        <w:t xml:space="preserve"> </w:t>
      </w:r>
      <w:r>
        <w:rPr>
          <w:rFonts w:cs="Arial"/>
          <w:bCs/>
          <w:sz w:val="22"/>
          <w:szCs w:val="22"/>
        </w:rPr>
        <w:t>dem des „Wattebausch-Versuchs“ sehr ähnlich. Zwischen den beiden horizontal angeordneten, parallel verlaufenden Metallplatten von einigen Zentim</w:t>
      </w:r>
      <w:r>
        <w:rPr>
          <w:rFonts w:cs="Arial"/>
          <w:bCs/>
          <w:sz w:val="22"/>
          <w:szCs w:val="22"/>
        </w:rPr>
        <w:t>e</w:t>
      </w:r>
      <w:r w:rsidR="00A83B66">
        <w:rPr>
          <w:rFonts w:cs="Arial"/>
          <w:bCs/>
          <w:sz w:val="22"/>
          <w:szCs w:val="22"/>
        </w:rPr>
        <w:t>tern Abstand befindet sich bei diesem</w:t>
      </w:r>
      <w:r>
        <w:rPr>
          <w:rFonts w:cs="Arial"/>
          <w:bCs/>
          <w:sz w:val="22"/>
          <w:szCs w:val="22"/>
        </w:rPr>
        <w:t xml:space="preserve"> </w:t>
      </w:r>
      <w:proofErr w:type="spellStart"/>
      <w:r>
        <w:rPr>
          <w:rFonts w:cs="Arial"/>
          <w:bCs/>
          <w:sz w:val="22"/>
          <w:szCs w:val="22"/>
        </w:rPr>
        <w:t>Millikanversuch</w:t>
      </w:r>
      <w:proofErr w:type="spellEnd"/>
      <w:r>
        <w:rPr>
          <w:rFonts w:cs="Arial"/>
          <w:bCs/>
          <w:sz w:val="22"/>
          <w:szCs w:val="22"/>
        </w:rPr>
        <w:t xml:space="preserve"> </w:t>
      </w:r>
      <w:r w:rsidR="00BC6301">
        <w:rPr>
          <w:rFonts w:cs="Arial"/>
          <w:bCs/>
          <w:sz w:val="22"/>
          <w:szCs w:val="22"/>
        </w:rPr>
        <w:t>aber</w:t>
      </w:r>
      <w:r>
        <w:rPr>
          <w:rFonts w:cs="Arial"/>
          <w:bCs/>
          <w:sz w:val="22"/>
          <w:szCs w:val="22"/>
        </w:rPr>
        <w:t xml:space="preserve"> kein Watt</w:t>
      </w:r>
      <w:r w:rsidR="00BC6301">
        <w:rPr>
          <w:rFonts w:cs="Arial"/>
          <w:bCs/>
          <w:sz w:val="22"/>
          <w:szCs w:val="22"/>
        </w:rPr>
        <w:t>e</w:t>
      </w:r>
      <w:r>
        <w:rPr>
          <w:rFonts w:cs="Arial"/>
          <w:bCs/>
          <w:sz w:val="22"/>
          <w:szCs w:val="22"/>
        </w:rPr>
        <w:t xml:space="preserve">bausch. Stattdessen werden durch eine Bohrung in der oberen Platte mit Hilfe eines Zerstäubers sehr kleine (elektrisch geladene) Öltröpfchen zwischen die Platten gebracht. Die Öltröpfchen können im Licht einer Lampe </w:t>
      </w:r>
      <w:r w:rsidR="000D54AB">
        <w:rPr>
          <w:rFonts w:cs="Arial"/>
          <w:bCs/>
          <w:sz w:val="22"/>
          <w:szCs w:val="22"/>
        </w:rPr>
        <w:t xml:space="preserve">und </w:t>
      </w:r>
      <w:r>
        <w:rPr>
          <w:rFonts w:cs="Arial"/>
          <w:bCs/>
          <w:sz w:val="22"/>
          <w:szCs w:val="22"/>
        </w:rPr>
        <w:t>mit Hilfe eines Mikroskops beobachtet werden. Die beiden Pla</w:t>
      </w:r>
      <w:r>
        <w:rPr>
          <w:rFonts w:cs="Arial"/>
          <w:bCs/>
          <w:sz w:val="22"/>
          <w:szCs w:val="22"/>
        </w:rPr>
        <w:t>t</w:t>
      </w:r>
      <w:r>
        <w:rPr>
          <w:rFonts w:cs="Arial"/>
          <w:bCs/>
          <w:sz w:val="22"/>
          <w:szCs w:val="22"/>
        </w:rPr>
        <w:t>ten sind wieder mit den beiden Polen einer regelbare</w:t>
      </w:r>
      <w:r w:rsidR="002A7FDF">
        <w:rPr>
          <w:rFonts w:cs="Arial"/>
          <w:bCs/>
          <w:sz w:val="22"/>
          <w:szCs w:val="22"/>
        </w:rPr>
        <w:t>n Hochspannungsquelle verbund</w:t>
      </w:r>
      <w:r w:rsidR="00534EB1">
        <w:rPr>
          <w:rFonts w:cs="Arial"/>
          <w:bCs/>
          <w:sz w:val="22"/>
          <w:szCs w:val="22"/>
        </w:rPr>
        <w:t>en</w:t>
      </w:r>
      <w:r w:rsidR="006771A0">
        <w:rPr>
          <w:rFonts w:cs="Arial"/>
          <w:bCs/>
          <w:sz w:val="22"/>
          <w:szCs w:val="22"/>
        </w:rPr>
        <w:t>.</w:t>
      </w:r>
      <w:r w:rsidR="005C6DC8">
        <w:rPr>
          <w:rFonts w:cs="Arial"/>
          <w:bCs/>
          <w:sz w:val="22"/>
          <w:szCs w:val="22"/>
        </w:rPr>
        <w:t xml:space="preserve"> </w:t>
      </w:r>
    </w:p>
    <w:p w:rsidR="00FE20FB" w:rsidRPr="00644025" w:rsidRDefault="00D1331E" w:rsidP="00644025">
      <w:pPr>
        <w:spacing w:before="60" w:line="276" w:lineRule="auto"/>
        <w:ind w:left="425"/>
        <w:rPr>
          <w:rFonts w:cs="Arial"/>
          <w:sz w:val="22"/>
          <w:szCs w:val="22"/>
        </w:rPr>
      </w:pPr>
      <w:r w:rsidRPr="00180AA4">
        <w:rPr>
          <w:rFonts w:cs="Arial"/>
          <w:noProof/>
          <w:sz w:val="22"/>
          <w:szCs w:val="22"/>
        </w:rPr>
        <w:t>Soll der für eine quantitative Messung und Auswertung des Versuchs zwingend erforder</w:t>
      </w:r>
      <w:r w:rsidR="00180AA4">
        <w:rPr>
          <w:rFonts w:cs="Arial"/>
          <w:noProof/>
          <w:sz w:val="22"/>
          <w:szCs w:val="22"/>
        </w:rPr>
        <w:t>-</w:t>
      </w:r>
      <w:r w:rsidRPr="00180AA4">
        <w:rPr>
          <w:rFonts w:cs="Arial"/>
          <w:noProof/>
          <w:sz w:val="22"/>
          <w:szCs w:val="22"/>
        </w:rPr>
        <w:t xml:space="preserve">liche Tröpchenradius </w:t>
      </w:r>
      <w:r w:rsidRPr="00180AA4">
        <w:rPr>
          <w:rFonts w:cs="Arial"/>
          <w:position w:val="-4"/>
          <w:sz w:val="22"/>
          <w:szCs w:val="22"/>
        </w:rPr>
        <w:object w:dxaOrig="180" w:dyaOrig="200">
          <v:shape id="_x0000_i1027" type="#_x0000_t75" style="width:9.5pt;height:9.5pt" o:ole="">
            <v:imagedata r:id="rId16" o:title=""/>
          </v:shape>
          <o:OLEObject Type="Embed" ProgID="Equation.3" ShapeID="_x0000_i1027" DrawAspect="Content" ObjectID="_1534075224" r:id="rId17"/>
        </w:object>
      </w:r>
      <w:r w:rsidRPr="00180AA4">
        <w:rPr>
          <w:rFonts w:cs="Arial"/>
          <w:noProof/>
          <w:sz w:val="22"/>
          <w:szCs w:val="22"/>
        </w:rPr>
        <w:t xml:space="preserve"> nicht einfach vorgegeben, sondern gemessen werden, so muss der in Abbildung 2 skizzierte Versachsaufbau um eine Stoppuhr und </w:t>
      </w:r>
      <w:r w:rsidRPr="00180AA4">
        <w:rPr>
          <w:rFonts w:eastAsiaTheme="minorEastAsia" w:cs="Arial"/>
          <w:bCs/>
          <w:sz w:val="22"/>
          <w:szCs w:val="22"/>
        </w:rPr>
        <w:t>ein</w:t>
      </w:r>
      <w:r w:rsidR="00180AA4">
        <w:rPr>
          <w:rFonts w:eastAsiaTheme="minorEastAsia" w:cs="Arial"/>
          <w:bCs/>
          <w:sz w:val="22"/>
          <w:szCs w:val="22"/>
        </w:rPr>
        <w:t>e</w:t>
      </w:r>
      <w:r w:rsidRPr="00180AA4">
        <w:rPr>
          <w:rFonts w:eastAsiaTheme="minorEastAsia" w:cs="Arial"/>
          <w:bCs/>
          <w:sz w:val="22"/>
          <w:szCs w:val="22"/>
        </w:rPr>
        <w:t xml:space="preserve"> im Okular des Mikr</w:t>
      </w:r>
      <w:r w:rsidRPr="00180AA4">
        <w:rPr>
          <w:rFonts w:eastAsiaTheme="minorEastAsia" w:cs="Arial"/>
          <w:bCs/>
          <w:sz w:val="22"/>
          <w:szCs w:val="22"/>
        </w:rPr>
        <w:t>o</w:t>
      </w:r>
      <w:r w:rsidR="00180AA4">
        <w:rPr>
          <w:rFonts w:eastAsiaTheme="minorEastAsia" w:cs="Arial"/>
          <w:bCs/>
          <w:sz w:val="22"/>
          <w:szCs w:val="22"/>
        </w:rPr>
        <w:t>skops befindliche</w:t>
      </w:r>
      <w:r w:rsidRPr="00180AA4">
        <w:rPr>
          <w:rFonts w:eastAsiaTheme="minorEastAsia" w:cs="Arial"/>
          <w:bCs/>
          <w:sz w:val="22"/>
          <w:szCs w:val="22"/>
        </w:rPr>
        <w:t xml:space="preserve"> Mikrometerskala ergänzt werden</w:t>
      </w:r>
      <w:r w:rsidR="00DB733A">
        <w:rPr>
          <w:rFonts w:eastAsiaTheme="minorEastAsia" w:cs="Arial"/>
          <w:bCs/>
          <w:sz w:val="22"/>
          <w:szCs w:val="22"/>
        </w:rPr>
        <w:t>.</w:t>
      </w:r>
      <w:r w:rsidRPr="00180AA4">
        <w:rPr>
          <w:rFonts w:eastAsiaTheme="minorEastAsia" w:cs="Arial"/>
          <w:bCs/>
          <w:sz w:val="22"/>
          <w:szCs w:val="22"/>
        </w:rPr>
        <w:t xml:space="preserve"> </w:t>
      </w:r>
      <w:r w:rsidR="00DB733A">
        <w:rPr>
          <w:rFonts w:eastAsiaTheme="minorEastAsia" w:cs="Arial"/>
          <w:bCs/>
          <w:sz w:val="22"/>
          <w:szCs w:val="22"/>
        </w:rPr>
        <w:t>D</w:t>
      </w:r>
      <w:r w:rsidR="00180AA4">
        <w:rPr>
          <w:rFonts w:eastAsiaTheme="minorEastAsia" w:cs="Arial"/>
          <w:bCs/>
          <w:sz w:val="22"/>
          <w:szCs w:val="22"/>
        </w:rPr>
        <w:t>amit</w:t>
      </w:r>
      <w:r w:rsidR="00180AA4">
        <w:rPr>
          <w:rFonts w:cs="Arial"/>
          <w:noProof/>
          <w:sz w:val="22"/>
          <w:szCs w:val="22"/>
        </w:rPr>
        <w:t xml:space="preserve"> </w:t>
      </w:r>
      <w:r w:rsidR="00DB733A">
        <w:rPr>
          <w:rFonts w:cs="Arial"/>
          <w:noProof/>
          <w:sz w:val="22"/>
          <w:szCs w:val="22"/>
        </w:rPr>
        <w:t xml:space="preserve">kann dann </w:t>
      </w:r>
      <w:r w:rsidRPr="00180AA4">
        <w:rPr>
          <w:rFonts w:cs="Arial"/>
          <w:noProof/>
          <w:sz w:val="22"/>
          <w:szCs w:val="22"/>
        </w:rPr>
        <w:t xml:space="preserve">die Geschwindigkeit der </w:t>
      </w:r>
      <w:r w:rsidRPr="00180AA4">
        <w:rPr>
          <w:rFonts w:cs="Arial"/>
          <w:sz w:val="22"/>
          <w:szCs w:val="22"/>
        </w:rPr>
        <w:t xml:space="preserve">Tröpfchen während der gleichförmigen Fallbewegung </w:t>
      </w:r>
      <w:r w:rsidR="00180AA4">
        <w:rPr>
          <w:rFonts w:cs="Arial"/>
          <w:sz w:val="22"/>
          <w:szCs w:val="22"/>
        </w:rPr>
        <w:t>(</w:t>
      </w:r>
      <w:r w:rsidR="00DB733A">
        <w:rPr>
          <w:rFonts w:cs="Arial"/>
          <w:sz w:val="22"/>
          <w:szCs w:val="22"/>
        </w:rPr>
        <w:t>ohne</w:t>
      </w:r>
      <w:r w:rsidRPr="00180AA4">
        <w:rPr>
          <w:rFonts w:cs="Arial"/>
          <w:sz w:val="22"/>
          <w:szCs w:val="22"/>
        </w:rPr>
        <w:t xml:space="preserve"> Kondensatorfeld</w:t>
      </w:r>
      <w:r w:rsidR="00180AA4">
        <w:rPr>
          <w:rFonts w:cs="Arial"/>
          <w:sz w:val="22"/>
          <w:szCs w:val="22"/>
        </w:rPr>
        <w:t>)</w:t>
      </w:r>
      <w:r w:rsidRPr="00180AA4">
        <w:rPr>
          <w:rFonts w:cs="Arial"/>
          <w:sz w:val="22"/>
          <w:szCs w:val="22"/>
        </w:rPr>
        <w:t xml:space="preserve"> bestim</w:t>
      </w:r>
      <w:r w:rsidR="00DB733A">
        <w:rPr>
          <w:rFonts w:cs="Arial"/>
          <w:sz w:val="22"/>
          <w:szCs w:val="22"/>
        </w:rPr>
        <w:t>mt</w:t>
      </w:r>
      <w:r w:rsidRPr="00180AA4">
        <w:rPr>
          <w:rFonts w:cs="Arial"/>
          <w:sz w:val="22"/>
          <w:szCs w:val="22"/>
        </w:rPr>
        <w:t xml:space="preserve"> </w:t>
      </w:r>
      <w:r w:rsidR="00DB733A">
        <w:rPr>
          <w:rFonts w:cs="Arial"/>
          <w:sz w:val="22"/>
          <w:szCs w:val="22"/>
        </w:rPr>
        <w:t xml:space="preserve">werden </w:t>
      </w:r>
      <w:r w:rsidR="00254F4A">
        <w:rPr>
          <w:rFonts w:cs="Arial"/>
          <w:sz w:val="22"/>
          <w:szCs w:val="22"/>
        </w:rPr>
        <w:t>(siehe dazu Abschnitt</w:t>
      </w:r>
      <w:r w:rsidR="00DB733A">
        <w:rPr>
          <w:rFonts w:cs="Arial"/>
          <w:sz w:val="22"/>
          <w:szCs w:val="22"/>
        </w:rPr>
        <w:t xml:space="preserve"> 5 d sowie das für die Schülerinnen und Schüler bestimmte Dokument </w:t>
      </w:r>
      <w:r w:rsidR="00DB733A" w:rsidRPr="00F25F5A">
        <w:rPr>
          <w:rFonts w:cs="Arial"/>
          <w:bCs/>
          <w:color w:val="0000FF"/>
          <w:sz w:val="22"/>
          <w:szCs w:val="22"/>
        </w:rPr>
        <w:t>„EL-5</w:t>
      </w:r>
      <w:r w:rsidR="00DB733A">
        <w:rPr>
          <w:rFonts w:cs="Arial"/>
          <w:bCs/>
          <w:color w:val="0000FF"/>
          <w:sz w:val="22"/>
          <w:szCs w:val="22"/>
        </w:rPr>
        <w:t xml:space="preserve"> </w:t>
      </w:r>
      <w:r w:rsidR="00DB733A" w:rsidRPr="00F25F5A">
        <w:rPr>
          <w:rFonts w:cs="Arial"/>
          <w:bCs/>
          <w:color w:val="0000FF"/>
          <w:sz w:val="22"/>
          <w:szCs w:val="22"/>
        </w:rPr>
        <w:t xml:space="preserve">Bestimmung der Ladung des </w:t>
      </w:r>
      <w:proofErr w:type="spellStart"/>
      <w:r w:rsidR="00DB733A" w:rsidRPr="00F25F5A">
        <w:rPr>
          <w:rFonts w:cs="Arial"/>
          <w:bCs/>
          <w:color w:val="0000FF"/>
          <w:sz w:val="22"/>
          <w:szCs w:val="22"/>
        </w:rPr>
        <w:t>Elektrons</w:t>
      </w:r>
      <w:r w:rsidR="00DB733A">
        <w:rPr>
          <w:rFonts w:cs="Arial"/>
          <w:bCs/>
          <w:color w:val="0000FF"/>
          <w:sz w:val="22"/>
          <w:szCs w:val="22"/>
        </w:rPr>
        <w:softHyphen/>
      </w:r>
      <w:r w:rsidR="00DB733A" w:rsidRPr="00F25F5A">
        <w:rPr>
          <w:rFonts w:cs="Arial"/>
          <w:bCs/>
          <w:color w:val="0000FF"/>
          <w:sz w:val="22"/>
          <w:szCs w:val="22"/>
        </w:rPr>
        <w:t>_Modellversuch</w:t>
      </w:r>
      <w:proofErr w:type="spellEnd"/>
      <w:r w:rsidR="00DB733A" w:rsidRPr="00F25F5A">
        <w:rPr>
          <w:rFonts w:cs="Arial"/>
          <w:bCs/>
          <w:color w:val="0000FF"/>
          <w:sz w:val="22"/>
          <w:szCs w:val="22"/>
        </w:rPr>
        <w:t>“</w:t>
      </w:r>
      <w:r w:rsidR="00D97F30">
        <w:rPr>
          <w:rFonts w:cs="Arial"/>
          <w:bCs/>
          <w:color w:val="0000FF"/>
          <w:sz w:val="22"/>
          <w:szCs w:val="22"/>
        </w:rPr>
        <w:t>.</w:t>
      </w:r>
      <w:r w:rsidR="00D97F30">
        <w:rPr>
          <w:rFonts w:cs="Arial"/>
          <w:bCs/>
          <w:sz w:val="22"/>
          <w:szCs w:val="22"/>
        </w:rPr>
        <w:t xml:space="preserve"> </w:t>
      </w:r>
      <w:r w:rsidRPr="00180AA4">
        <w:rPr>
          <w:rFonts w:cs="Arial"/>
          <w:sz w:val="22"/>
          <w:szCs w:val="22"/>
        </w:rPr>
        <w:t xml:space="preserve">Allerdings sind dann auch das </w:t>
      </w:r>
      <w:proofErr w:type="spellStart"/>
      <w:r w:rsidR="00254F4A">
        <w:rPr>
          <w:rFonts w:cs="Arial"/>
          <w:sz w:val="22"/>
          <w:szCs w:val="22"/>
        </w:rPr>
        <w:t>Stokes’sche</w:t>
      </w:r>
      <w:proofErr w:type="spellEnd"/>
      <w:r w:rsidRPr="00180AA4">
        <w:rPr>
          <w:rFonts w:cs="Arial"/>
          <w:sz w:val="22"/>
          <w:szCs w:val="22"/>
        </w:rPr>
        <w:t xml:space="preserve"> Reibungsge</w:t>
      </w:r>
      <w:r w:rsidR="00254F4A">
        <w:rPr>
          <w:rFonts w:cs="Arial"/>
          <w:sz w:val="22"/>
          <w:szCs w:val="22"/>
        </w:rPr>
        <w:t>setz</w:t>
      </w:r>
      <w:r w:rsidRPr="00180AA4">
        <w:rPr>
          <w:rFonts w:cs="Arial"/>
          <w:sz w:val="22"/>
          <w:szCs w:val="22"/>
        </w:rPr>
        <w:t xml:space="preserve"> und der Be</w:t>
      </w:r>
      <w:r w:rsidR="00F04EA8">
        <w:rPr>
          <w:rFonts w:cs="Arial"/>
          <w:sz w:val="22"/>
          <w:szCs w:val="22"/>
        </w:rPr>
        <w:t>griff der</w:t>
      </w:r>
      <w:r w:rsidRPr="00180AA4">
        <w:rPr>
          <w:rFonts w:cs="Arial"/>
          <w:sz w:val="22"/>
          <w:szCs w:val="22"/>
        </w:rPr>
        <w:t xml:space="preserve"> „</w:t>
      </w:r>
      <w:r w:rsidRPr="00180AA4">
        <w:rPr>
          <w:rFonts w:cs="Arial"/>
          <w:bCs/>
          <w:sz w:val="22"/>
          <w:szCs w:val="22"/>
        </w:rPr>
        <w:t xml:space="preserve">dynamischen Zähigkeit </w:t>
      </w:r>
      <w:r w:rsidRPr="00180AA4">
        <w:rPr>
          <w:rFonts w:cs="Arial"/>
          <w:position w:val="-10"/>
          <w:sz w:val="22"/>
          <w:szCs w:val="22"/>
        </w:rPr>
        <w:object w:dxaOrig="192" w:dyaOrig="264">
          <v:shape id="_x0000_i1028" type="#_x0000_t75" style="width:9.5pt;height:12.9pt" o:ole="">
            <v:imagedata r:id="rId18" o:title=""/>
          </v:shape>
          <o:OLEObject Type="Embed" ProgID="Equation.3" ShapeID="_x0000_i1028" DrawAspect="Content" ObjectID="_1534075225" r:id="rId19"/>
        </w:object>
      </w:r>
      <w:r w:rsidRPr="00180AA4">
        <w:rPr>
          <w:rFonts w:cs="Arial"/>
          <w:sz w:val="22"/>
          <w:szCs w:val="22"/>
        </w:rPr>
        <w:t>“</w:t>
      </w:r>
      <w:r w:rsidR="00180AA4">
        <w:rPr>
          <w:rFonts w:cs="Arial"/>
          <w:sz w:val="22"/>
          <w:szCs w:val="22"/>
        </w:rPr>
        <w:t xml:space="preserve"> erforderlich</w:t>
      </w:r>
      <w:r w:rsidRPr="00180AA4">
        <w:rPr>
          <w:rFonts w:cs="Arial"/>
          <w:sz w:val="22"/>
          <w:szCs w:val="22"/>
        </w:rPr>
        <w:t xml:space="preserve">, </w:t>
      </w:r>
      <w:r w:rsidR="00180AA4">
        <w:rPr>
          <w:rFonts w:cs="Arial"/>
          <w:sz w:val="22"/>
          <w:szCs w:val="22"/>
        </w:rPr>
        <w:t xml:space="preserve">- </w:t>
      </w:r>
      <w:r w:rsidRPr="00180AA4">
        <w:rPr>
          <w:rFonts w:cs="Arial"/>
          <w:sz w:val="22"/>
          <w:szCs w:val="22"/>
        </w:rPr>
        <w:t>was jedoch vom Kernlehrplan nicht gefordert wird</w:t>
      </w:r>
      <w:r w:rsidR="00180AA4">
        <w:rPr>
          <w:rFonts w:cs="Arial"/>
          <w:sz w:val="22"/>
          <w:szCs w:val="22"/>
        </w:rPr>
        <w:t xml:space="preserve"> und somit rein optionalen Charakter hat</w:t>
      </w:r>
      <w:r w:rsidRPr="00180AA4">
        <w:rPr>
          <w:rFonts w:cs="Arial"/>
          <w:sz w:val="22"/>
          <w:szCs w:val="22"/>
        </w:rPr>
        <w:t xml:space="preserve">. </w:t>
      </w:r>
    </w:p>
    <w:p w:rsidR="008D473A" w:rsidRDefault="000C13BD" w:rsidP="00A020DE">
      <w:pPr>
        <w:spacing w:line="276" w:lineRule="auto"/>
        <w:ind w:left="425" w:hanging="425"/>
        <w:rPr>
          <w:noProof/>
          <w:sz w:val="22"/>
          <w:szCs w:val="22"/>
        </w:rPr>
      </w:pPr>
      <w:r>
        <w:rPr>
          <w:noProof/>
          <w:sz w:val="22"/>
          <w:szCs w:val="22"/>
        </w:rPr>
        <w:tab/>
      </w:r>
      <w:r w:rsidR="001A7757" w:rsidRPr="00F04EA8">
        <w:rPr>
          <w:noProof/>
          <w:sz w:val="22"/>
          <w:szCs w:val="22"/>
        </w:rPr>
        <w:t xml:space="preserve">Da von </w:t>
      </w:r>
      <w:r w:rsidR="00C0022C" w:rsidRPr="00F04EA8">
        <w:rPr>
          <w:noProof/>
          <w:sz w:val="22"/>
          <w:szCs w:val="22"/>
        </w:rPr>
        <w:t>den verschiedenen Lehrmittelherstellern zahlreiche unterschi</w:t>
      </w:r>
      <w:r w:rsidR="00A12B81">
        <w:rPr>
          <w:noProof/>
          <w:sz w:val="22"/>
          <w:szCs w:val="22"/>
        </w:rPr>
        <w:t>e</w:t>
      </w:r>
      <w:r w:rsidR="00C0022C" w:rsidRPr="00F04EA8">
        <w:rPr>
          <w:noProof/>
          <w:sz w:val="22"/>
          <w:szCs w:val="22"/>
        </w:rPr>
        <w:t>dliche Versuchs</w:t>
      </w:r>
      <w:r w:rsidR="002A7FDF" w:rsidRPr="00F04EA8">
        <w:rPr>
          <w:noProof/>
          <w:sz w:val="22"/>
          <w:szCs w:val="22"/>
        </w:rPr>
        <w:t>a</w:t>
      </w:r>
      <w:r w:rsidR="00C0022C" w:rsidRPr="00F04EA8">
        <w:rPr>
          <w:noProof/>
          <w:sz w:val="22"/>
          <w:szCs w:val="22"/>
        </w:rPr>
        <w:t>uf</w:t>
      </w:r>
      <w:r w:rsidR="00A020DE">
        <w:rPr>
          <w:noProof/>
          <w:sz w:val="22"/>
          <w:szCs w:val="22"/>
        </w:rPr>
        <w:t>-</w:t>
      </w:r>
      <w:r w:rsidR="00C0022C" w:rsidRPr="00F04EA8">
        <w:rPr>
          <w:noProof/>
          <w:sz w:val="22"/>
          <w:szCs w:val="22"/>
        </w:rPr>
        <w:t xml:space="preserve">bauten </w:t>
      </w:r>
      <w:r w:rsidR="002A7FDF" w:rsidRPr="00F04EA8">
        <w:rPr>
          <w:noProof/>
          <w:sz w:val="22"/>
          <w:szCs w:val="22"/>
        </w:rPr>
        <w:t>angeboten werden</w:t>
      </w:r>
      <w:r w:rsidR="007570F6" w:rsidRPr="00F04EA8">
        <w:rPr>
          <w:noProof/>
          <w:sz w:val="22"/>
          <w:szCs w:val="22"/>
        </w:rPr>
        <w:t xml:space="preserve">, </w:t>
      </w:r>
      <w:r w:rsidR="00A020DE">
        <w:rPr>
          <w:noProof/>
          <w:sz w:val="22"/>
          <w:szCs w:val="22"/>
        </w:rPr>
        <w:t>soll</w:t>
      </w:r>
      <w:r w:rsidR="006771A0" w:rsidRPr="00F04EA8">
        <w:rPr>
          <w:noProof/>
          <w:sz w:val="22"/>
          <w:szCs w:val="22"/>
        </w:rPr>
        <w:t xml:space="preserve"> </w:t>
      </w:r>
      <w:r w:rsidR="007570F6" w:rsidRPr="00F04EA8">
        <w:rPr>
          <w:noProof/>
          <w:sz w:val="22"/>
          <w:szCs w:val="22"/>
        </w:rPr>
        <w:t xml:space="preserve">hier nur </w:t>
      </w:r>
      <w:r w:rsidR="00E06B35" w:rsidRPr="00F04EA8">
        <w:rPr>
          <w:noProof/>
          <w:sz w:val="22"/>
          <w:szCs w:val="22"/>
        </w:rPr>
        <w:t>auf die</w:t>
      </w:r>
      <w:r w:rsidR="007570F6" w:rsidRPr="00F04EA8">
        <w:rPr>
          <w:noProof/>
          <w:sz w:val="22"/>
          <w:szCs w:val="22"/>
        </w:rPr>
        <w:t xml:space="preserve"> </w:t>
      </w:r>
      <w:r w:rsidR="00E06B35" w:rsidRPr="00F04EA8">
        <w:rPr>
          <w:noProof/>
          <w:sz w:val="22"/>
          <w:szCs w:val="22"/>
        </w:rPr>
        <w:t>in Abschnitt 3 (exemplarisch) angegebenen Links zu den</w:t>
      </w:r>
      <w:r w:rsidR="00C10DCC" w:rsidRPr="00F04EA8">
        <w:rPr>
          <w:noProof/>
          <w:sz w:val="22"/>
          <w:szCs w:val="22"/>
        </w:rPr>
        <w:t xml:space="preserve"> Be</w:t>
      </w:r>
      <w:r w:rsidR="00A020DE">
        <w:rPr>
          <w:noProof/>
          <w:sz w:val="22"/>
          <w:szCs w:val="22"/>
        </w:rPr>
        <w:t>triebsanweisungen einiger</w:t>
      </w:r>
      <w:r w:rsidR="00E06B35" w:rsidRPr="00F04EA8">
        <w:rPr>
          <w:noProof/>
          <w:sz w:val="22"/>
          <w:szCs w:val="22"/>
        </w:rPr>
        <w:t xml:space="preserve"> Anordnungen hingewiesen</w:t>
      </w:r>
      <w:r w:rsidR="006771A0" w:rsidRPr="00F04EA8">
        <w:rPr>
          <w:noProof/>
          <w:sz w:val="22"/>
          <w:szCs w:val="22"/>
        </w:rPr>
        <w:t xml:space="preserve"> werden.</w:t>
      </w:r>
    </w:p>
    <w:p w:rsidR="004A1BF3" w:rsidRDefault="008D473A" w:rsidP="004A1BF3">
      <w:pPr>
        <w:spacing w:after="120" w:line="276" w:lineRule="auto"/>
        <w:ind w:left="425" w:hanging="425"/>
        <w:rPr>
          <w:noProof/>
          <w:sz w:val="22"/>
          <w:szCs w:val="22"/>
        </w:rPr>
      </w:pPr>
      <w:r>
        <w:rPr>
          <w:noProof/>
          <w:sz w:val="22"/>
          <w:szCs w:val="22"/>
        </w:rPr>
        <w:tab/>
      </w:r>
      <w:r w:rsidR="00C10DCC" w:rsidRPr="001A7757">
        <w:rPr>
          <w:noProof/>
          <w:sz w:val="22"/>
          <w:szCs w:val="22"/>
        </w:rPr>
        <w:t xml:space="preserve">Im Allgemeinen sind gute Ergebnisse mit den </w:t>
      </w:r>
      <w:r w:rsidR="002A7FDF">
        <w:rPr>
          <w:noProof/>
          <w:sz w:val="22"/>
          <w:szCs w:val="22"/>
        </w:rPr>
        <w:t>angebotenen Anordnungen nicht ohne er</w:t>
      </w:r>
      <w:r w:rsidR="00A020DE">
        <w:rPr>
          <w:noProof/>
          <w:sz w:val="22"/>
          <w:szCs w:val="22"/>
        </w:rPr>
        <w:t>-</w:t>
      </w:r>
      <w:r w:rsidR="002A7FDF">
        <w:rPr>
          <w:noProof/>
          <w:sz w:val="22"/>
          <w:szCs w:val="22"/>
        </w:rPr>
        <w:t xml:space="preserve">heblichen Zeitaufwand und </w:t>
      </w:r>
      <w:r w:rsidR="00644025">
        <w:rPr>
          <w:noProof/>
          <w:sz w:val="22"/>
          <w:szCs w:val="22"/>
        </w:rPr>
        <w:t xml:space="preserve">ohne </w:t>
      </w:r>
      <w:r w:rsidR="002A7FDF">
        <w:rPr>
          <w:noProof/>
          <w:sz w:val="22"/>
          <w:szCs w:val="22"/>
        </w:rPr>
        <w:t>ein hohes Maß an experimentellem Geschick zu erzielen.</w:t>
      </w:r>
      <w:r w:rsidR="000C213C">
        <w:rPr>
          <w:noProof/>
          <w:sz w:val="22"/>
          <w:szCs w:val="22"/>
        </w:rPr>
        <w:t xml:space="preserve"> Oft wird sich daher nach der Erarbeitung des Funktio</w:t>
      </w:r>
      <w:r w:rsidR="00A020DE">
        <w:rPr>
          <w:noProof/>
          <w:sz w:val="22"/>
          <w:szCs w:val="22"/>
        </w:rPr>
        <w:t>nsprinzips die Nutzung eines Si</w:t>
      </w:r>
      <w:r w:rsidR="000C213C">
        <w:rPr>
          <w:noProof/>
          <w:sz w:val="22"/>
          <w:szCs w:val="22"/>
        </w:rPr>
        <w:t>mula</w:t>
      </w:r>
      <w:r w:rsidR="00A020DE">
        <w:rPr>
          <w:noProof/>
          <w:sz w:val="22"/>
          <w:szCs w:val="22"/>
        </w:rPr>
        <w:t>-</w:t>
      </w:r>
      <w:r w:rsidR="000C213C">
        <w:rPr>
          <w:noProof/>
          <w:sz w:val="22"/>
          <w:szCs w:val="22"/>
        </w:rPr>
        <w:t>tionsprogramms / RCLs anbieten, eine reale Versuchsapparatur sollte jedoch möglichs zur Unterstützung der Anschauung und zu qualitativen Messungen zur Verfügung stehen.</w:t>
      </w:r>
    </w:p>
    <w:p w:rsidR="004A1BF3" w:rsidRDefault="004A1BF3" w:rsidP="004A1BF3">
      <w:pPr>
        <w:spacing w:line="276" w:lineRule="auto"/>
        <w:ind w:left="425" w:hanging="425"/>
        <w:rPr>
          <w:noProof/>
          <w:sz w:val="22"/>
          <w:szCs w:val="22"/>
        </w:rPr>
      </w:pPr>
      <w:r>
        <w:rPr>
          <w:noProof/>
          <w:sz w:val="22"/>
          <w:szCs w:val="22"/>
        </w:rPr>
        <w:tab/>
        <w:t>Zwei Beispiele für entsprechende Simulationsprogramme sind verfügbar unter:</w:t>
      </w:r>
    </w:p>
    <w:p w:rsidR="004A1BF3" w:rsidRPr="004A1BF3" w:rsidRDefault="004C5B36" w:rsidP="004A1BF3">
      <w:pPr>
        <w:pStyle w:val="Listenabsatz"/>
        <w:numPr>
          <w:ilvl w:val="0"/>
          <w:numId w:val="40"/>
        </w:numPr>
        <w:spacing w:after="60"/>
        <w:ind w:left="851" w:hanging="284"/>
        <w:contextualSpacing w:val="0"/>
        <w:jc w:val="left"/>
        <w:rPr>
          <w:rStyle w:val="Hyperlink"/>
        </w:rPr>
      </w:pPr>
      <w:hyperlink r:id="rId20" w:history="1">
        <w:r w:rsidR="00BC6301">
          <w:rPr>
            <w:rStyle w:val="Hyperlink"/>
            <w:rFonts w:cs="Arial"/>
            <w:sz w:val="22"/>
            <w:szCs w:val="22"/>
          </w:rPr>
          <w:t>http://webphysics.davidson.edu/applets/pqp_preview/contents/pqp_errata/cd_errata_fixes/section4_5.html</w:t>
        </w:r>
      </w:hyperlink>
    </w:p>
    <w:p w:rsidR="004A1BF3" w:rsidRPr="004A1BF3" w:rsidRDefault="004A1BF3" w:rsidP="004A1BF3">
      <w:pPr>
        <w:pStyle w:val="Listenabsatz"/>
        <w:ind w:left="851"/>
        <w:contextualSpacing w:val="0"/>
        <w:jc w:val="left"/>
        <w:rPr>
          <w:rStyle w:val="Hyperlink"/>
        </w:rPr>
      </w:pPr>
      <w:r w:rsidRPr="004A1BF3">
        <w:rPr>
          <w:rStyle w:val="Hyperlink"/>
          <w:rFonts w:cs="Arial"/>
          <w:color w:val="auto"/>
          <w:sz w:val="22"/>
          <w:szCs w:val="22"/>
          <w:u w:val="none"/>
        </w:rPr>
        <w:t>bzw.</w:t>
      </w:r>
    </w:p>
    <w:p w:rsidR="00BC6301" w:rsidRPr="004A1BF3" w:rsidRDefault="004C5B36" w:rsidP="004A1BF3">
      <w:pPr>
        <w:pStyle w:val="Listenabsatz"/>
        <w:numPr>
          <w:ilvl w:val="0"/>
          <w:numId w:val="40"/>
        </w:numPr>
        <w:spacing w:after="120"/>
        <w:ind w:left="851" w:hanging="284"/>
        <w:contextualSpacing w:val="0"/>
        <w:jc w:val="left"/>
        <w:rPr>
          <w:color w:val="0000FF" w:themeColor="hyperlink"/>
          <w:u w:val="single"/>
        </w:rPr>
      </w:pPr>
      <w:hyperlink r:id="rId21" w:history="1">
        <w:r w:rsidR="00BC6301" w:rsidRPr="004A1BF3">
          <w:rPr>
            <w:rStyle w:val="Hyperlink"/>
            <w:rFonts w:cs="Arial"/>
            <w:sz w:val="22"/>
            <w:szCs w:val="22"/>
          </w:rPr>
          <w:t>http://ne.lo-net2.de/selbstlernmaterial/p/e/mi/java1/mi_java1.html</w:t>
        </w:r>
      </w:hyperlink>
    </w:p>
    <w:p w:rsidR="00AB1710" w:rsidRPr="00337A08" w:rsidRDefault="00BC6301" w:rsidP="00337A08">
      <w:pPr>
        <w:spacing w:after="240"/>
        <w:ind w:left="1701" w:hanging="850"/>
        <w:rPr>
          <w:rStyle w:val="Arial11"/>
          <w:sz w:val="20"/>
        </w:rPr>
      </w:pPr>
      <w:r>
        <w:rPr>
          <w:rFonts w:cs="Arial"/>
          <w:sz w:val="20"/>
          <w:u w:val="single"/>
        </w:rPr>
        <w:t>Hinweis</w:t>
      </w:r>
      <w:r>
        <w:rPr>
          <w:rFonts w:cs="Arial"/>
          <w:sz w:val="20"/>
        </w:rPr>
        <w:t xml:space="preserve">: </w:t>
      </w:r>
      <w:r>
        <w:rPr>
          <w:rFonts w:cs="Arial"/>
          <w:sz w:val="20"/>
        </w:rPr>
        <w:tab/>
        <w:t>Für die Ausführung der Applets unter Windows</w:t>
      </w:r>
      <w:r w:rsidR="00337A08">
        <w:rPr>
          <w:rFonts w:cs="Arial"/>
          <w:sz w:val="20"/>
        </w:rPr>
        <w:t xml:space="preserve"> mit IE</w:t>
      </w:r>
      <w:r>
        <w:rPr>
          <w:rFonts w:cs="Arial"/>
          <w:sz w:val="20"/>
        </w:rPr>
        <w:t xml:space="preserve"> ist </w:t>
      </w:r>
      <w:r>
        <w:rPr>
          <w:b/>
          <w:i/>
          <w:sz w:val="22"/>
          <w:szCs w:val="22"/>
        </w:rPr>
        <w:t>Java 8 Update 40</w:t>
      </w:r>
      <w:r>
        <w:rPr>
          <w:rFonts w:cs="Arial"/>
          <w:sz w:val="20"/>
        </w:rPr>
        <w:t xml:space="preserve"> erforde</w:t>
      </w:r>
      <w:r>
        <w:rPr>
          <w:rFonts w:cs="Arial"/>
          <w:sz w:val="20"/>
        </w:rPr>
        <w:t>r</w:t>
      </w:r>
      <w:r w:rsidR="00337A08">
        <w:rPr>
          <w:rFonts w:cs="Arial"/>
          <w:sz w:val="20"/>
        </w:rPr>
        <w:t xml:space="preserve">lich. </w:t>
      </w:r>
      <w:r>
        <w:rPr>
          <w:rFonts w:cs="Arial"/>
          <w:sz w:val="20"/>
        </w:rPr>
        <w:t xml:space="preserve">Zudem müssen wegen fehlender Sicherheitszertifikate die obigen </w:t>
      </w:r>
      <w:proofErr w:type="spellStart"/>
      <w:r>
        <w:rPr>
          <w:rFonts w:cs="Arial"/>
          <w:sz w:val="20"/>
        </w:rPr>
        <w:t>web</w:t>
      </w:r>
      <w:proofErr w:type="spellEnd"/>
      <w:r>
        <w:rPr>
          <w:rFonts w:cs="Arial"/>
          <w:sz w:val="20"/>
        </w:rPr>
        <w:t>-Adresse</w:t>
      </w:r>
      <w:r w:rsidR="00337A08">
        <w:rPr>
          <w:rFonts w:cs="Arial"/>
          <w:sz w:val="20"/>
        </w:rPr>
        <w:t>n in die Ausnahmeliste für Java</w:t>
      </w:r>
      <w:r>
        <w:rPr>
          <w:rFonts w:cs="Arial"/>
          <w:sz w:val="20"/>
        </w:rPr>
        <w:t xml:space="preserve"> eingetragen werden. (Systemsteuerung </w:t>
      </w:r>
      <w:r>
        <w:rPr>
          <w:rFonts w:cs="Arial"/>
          <w:sz w:val="20"/>
        </w:rPr>
        <w:sym w:font="Wingdings" w:char="F0E0"/>
      </w:r>
      <w:r w:rsidR="00337A08">
        <w:rPr>
          <w:rFonts w:cs="Arial"/>
          <w:sz w:val="20"/>
        </w:rPr>
        <w:t xml:space="preserve"> </w:t>
      </w:r>
      <w:r>
        <w:rPr>
          <w:rFonts w:cs="Arial"/>
          <w:sz w:val="20"/>
        </w:rPr>
        <w:t xml:space="preserve">Java </w:t>
      </w:r>
      <w:r>
        <w:rPr>
          <w:rFonts w:cs="Arial"/>
          <w:sz w:val="20"/>
        </w:rPr>
        <w:sym w:font="Wingdings" w:char="F0E0"/>
      </w:r>
      <w:r>
        <w:rPr>
          <w:rFonts w:cs="Arial"/>
          <w:sz w:val="20"/>
        </w:rPr>
        <w:t xml:space="preserve"> </w:t>
      </w:r>
      <w:r w:rsidR="00337A08">
        <w:rPr>
          <w:rFonts w:cs="Arial"/>
          <w:sz w:val="20"/>
        </w:rPr>
        <w:br/>
      </w:r>
      <w:r>
        <w:rPr>
          <w:rFonts w:cs="Arial"/>
          <w:sz w:val="20"/>
        </w:rPr>
        <w:t xml:space="preserve">Sicherheit </w:t>
      </w:r>
      <w:r>
        <w:rPr>
          <w:rFonts w:cs="Arial"/>
          <w:sz w:val="20"/>
        </w:rPr>
        <w:sym w:font="Wingdings" w:char="F0E0"/>
      </w:r>
      <w:r>
        <w:rPr>
          <w:rFonts w:cs="Arial"/>
          <w:sz w:val="20"/>
        </w:rPr>
        <w:t xml:space="preserve"> Ausnahmeliste </w:t>
      </w:r>
      <w:r>
        <w:rPr>
          <w:rFonts w:cs="Arial"/>
          <w:sz w:val="20"/>
        </w:rPr>
        <w:sym w:font="Wingdings" w:char="F0E0"/>
      </w:r>
      <w:r>
        <w:rPr>
          <w:rFonts w:cs="Arial"/>
          <w:sz w:val="20"/>
        </w:rPr>
        <w:t xml:space="preserve"> Seitenliste bearbeiten </w:t>
      </w:r>
      <w:r>
        <w:rPr>
          <w:rFonts w:cs="Arial"/>
          <w:sz w:val="20"/>
        </w:rPr>
        <w:sym w:font="Wingdings" w:char="F0E0"/>
      </w:r>
      <w:r>
        <w:rPr>
          <w:rFonts w:cs="Arial"/>
          <w:sz w:val="20"/>
        </w:rPr>
        <w:t xml:space="preserve"> Hinzufügen, </w:t>
      </w:r>
      <w:r w:rsidR="00337A08">
        <w:rPr>
          <w:rFonts w:cs="Arial"/>
          <w:sz w:val="20"/>
        </w:rPr>
        <w:t>anschließend</w:t>
      </w:r>
      <w:r>
        <w:rPr>
          <w:rFonts w:cs="Arial"/>
          <w:sz w:val="20"/>
        </w:rPr>
        <w:t xml:space="preserve"> die entsprechende </w:t>
      </w:r>
      <w:proofErr w:type="spellStart"/>
      <w:r>
        <w:rPr>
          <w:rFonts w:cs="Arial"/>
          <w:sz w:val="20"/>
        </w:rPr>
        <w:t>web</w:t>
      </w:r>
      <w:proofErr w:type="spellEnd"/>
      <w:r>
        <w:rPr>
          <w:rFonts w:cs="Arial"/>
          <w:sz w:val="20"/>
        </w:rPr>
        <w:t>-Adresse einfügen, mit OK bestätigen – mehrfach!)</w:t>
      </w:r>
    </w:p>
    <w:p w:rsidR="008B0383" w:rsidRPr="0084324E" w:rsidRDefault="00337A08" w:rsidP="00700950">
      <w:pPr>
        <w:spacing w:before="120" w:after="600"/>
        <w:ind w:left="425"/>
        <w:jc w:val="left"/>
        <w:rPr>
          <w:b/>
          <w:szCs w:val="24"/>
        </w:rPr>
      </w:pPr>
      <w:r w:rsidRPr="0084324E">
        <w:rPr>
          <w:rStyle w:val="Arial11"/>
          <w:b/>
          <w:sz w:val="24"/>
          <w:szCs w:val="24"/>
        </w:rPr>
        <w:t>Bei</w:t>
      </w:r>
      <w:r w:rsidR="00A13CB1" w:rsidRPr="0084324E">
        <w:rPr>
          <w:rStyle w:val="Arial11"/>
          <w:b/>
          <w:sz w:val="24"/>
          <w:szCs w:val="24"/>
        </w:rPr>
        <w:t xml:space="preserve"> </w:t>
      </w:r>
      <w:r w:rsidR="0084324E" w:rsidRPr="0084324E">
        <w:rPr>
          <w:rStyle w:val="Arial11"/>
          <w:b/>
          <w:sz w:val="24"/>
          <w:szCs w:val="24"/>
        </w:rPr>
        <w:t xml:space="preserve">allen </w:t>
      </w:r>
      <w:r w:rsidR="00A13CB1" w:rsidRPr="0084324E">
        <w:rPr>
          <w:rStyle w:val="Arial11"/>
          <w:b/>
          <w:sz w:val="24"/>
          <w:szCs w:val="24"/>
        </w:rPr>
        <w:t>Versuchen sind die</w:t>
      </w:r>
      <w:r w:rsidR="00EC7ADF" w:rsidRPr="0084324E">
        <w:rPr>
          <w:b/>
          <w:szCs w:val="24"/>
        </w:rPr>
        <w:t xml:space="preserve"> Bestimmungen der RISU </w:t>
      </w:r>
      <w:r w:rsidR="00A13CB1" w:rsidRPr="0084324E">
        <w:rPr>
          <w:b/>
          <w:szCs w:val="24"/>
        </w:rPr>
        <w:t>stets einzuhalten!</w:t>
      </w:r>
      <w:r w:rsidR="00686764" w:rsidRPr="0084324E">
        <w:rPr>
          <w:b/>
          <w:szCs w:val="24"/>
        </w:rPr>
        <w:t xml:space="preserve"> </w:t>
      </w:r>
    </w:p>
    <w:p w:rsidR="00D53326" w:rsidRDefault="00A403A1" w:rsidP="004E5FA8">
      <w:pPr>
        <w:spacing w:before="360" w:after="200" w:line="276" w:lineRule="auto"/>
        <w:ind w:left="425" w:hanging="425"/>
        <w:jc w:val="left"/>
        <w:rPr>
          <w:rFonts w:cs="Arial"/>
          <w:b/>
          <w:szCs w:val="24"/>
        </w:rPr>
      </w:pPr>
      <w:r>
        <w:rPr>
          <w:rFonts w:cs="Arial"/>
          <w:b/>
          <w:szCs w:val="24"/>
        </w:rPr>
        <w:t>5</w:t>
      </w:r>
      <w:r w:rsidR="00D53326">
        <w:rPr>
          <w:rFonts w:cs="Arial"/>
          <w:b/>
          <w:szCs w:val="24"/>
        </w:rPr>
        <w:t>.</w:t>
      </w:r>
      <w:r w:rsidR="00D53326">
        <w:rPr>
          <w:rFonts w:cs="Arial"/>
          <w:b/>
          <w:szCs w:val="24"/>
        </w:rPr>
        <w:tab/>
      </w:r>
      <w:r w:rsidR="00AD0E3D">
        <w:rPr>
          <w:rFonts w:cs="Arial"/>
          <w:b/>
          <w:szCs w:val="24"/>
        </w:rPr>
        <w:t>Unterrichtliche Umsetzung mit Durchführung der Versuche</w:t>
      </w:r>
    </w:p>
    <w:p w:rsidR="0039628F" w:rsidRDefault="00334044" w:rsidP="004E5FA8">
      <w:pPr>
        <w:spacing w:after="120" w:line="276" w:lineRule="auto"/>
        <w:ind w:left="709" w:hanging="284"/>
        <w:jc w:val="left"/>
        <w:rPr>
          <w:rFonts w:cs="Arial"/>
          <w:sz w:val="22"/>
          <w:szCs w:val="22"/>
        </w:rPr>
      </w:pPr>
      <w:r w:rsidRPr="006433BA">
        <w:rPr>
          <w:rFonts w:cs="Arial"/>
          <w:sz w:val="22"/>
          <w:szCs w:val="22"/>
        </w:rPr>
        <w:t>a</w:t>
      </w:r>
      <w:r w:rsidR="00C83777" w:rsidRPr="006433BA">
        <w:rPr>
          <w:rFonts w:cs="Arial"/>
          <w:sz w:val="22"/>
          <w:szCs w:val="22"/>
        </w:rPr>
        <w:t>)</w:t>
      </w:r>
      <w:r w:rsidR="00C83777" w:rsidRPr="006433BA">
        <w:rPr>
          <w:rFonts w:cs="Arial"/>
          <w:sz w:val="22"/>
          <w:szCs w:val="22"/>
        </w:rPr>
        <w:tab/>
      </w:r>
      <w:r w:rsidR="00AD0E3D">
        <w:rPr>
          <w:rFonts w:cs="Arial"/>
          <w:sz w:val="22"/>
          <w:szCs w:val="22"/>
        </w:rPr>
        <w:t xml:space="preserve">Als </w:t>
      </w:r>
      <w:r w:rsidR="00AD0E3D" w:rsidRPr="00A41D55">
        <w:rPr>
          <w:rFonts w:cs="Arial"/>
          <w:b/>
          <w:i/>
          <w:sz w:val="22"/>
          <w:szCs w:val="22"/>
        </w:rPr>
        <w:t>Ziel</w:t>
      </w:r>
      <w:r w:rsidR="00AD0E3D">
        <w:rPr>
          <w:rFonts w:cs="Arial"/>
          <w:sz w:val="22"/>
          <w:szCs w:val="22"/>
        </w:rPr>
        <w:t xml:space="preserve"> für diese Unterrichtseinheit wird vorgegeben, einen </w:t>
      </w:r>
      <w:r w:rsidR="00AD0E3D" w:rsidRPr="00A41D55">
        <w:rPr>
          <w:rFonts w:cs="Arial"/>
          <w:b/>
          <w:i/>
          <w:sz w:val="22"/>
          <w:szCs w:val="22"/>
        </w:rPr>
        <w:t>Versuch</w:t>
      </w:r>
      <w:r w:rsidR="00AD0E3D">
        <w:rPr>
          <w:rFonts w:cs="Arial"/>
          <w:sz w:val="22"/>
          <w:szCs w:val="22"/>
        </w:rPr>
        <w:t xml:space="preserve"> zu planen bzw. ein Verfahren zu erarbeiten, </w:t>
      </w:r>
      <w:r w:rsidR="00AD0E3D" w:rsidRPr="00A41D55">
        <w:rPr>
          <w:rFonts w:cs="Arial"/>
          <w:b/>
          <w:i/>
          <w:sz w:val="22"/>
          <w:szCs w:val="22"/>
        </w:rPr>
        <w:t>mit dem</w:t>
      </w:r>
      <w:r w:rsidR="00AD0E3D">
        <w:rPr>
          <w:rFonts w:cs="Arial"/>
          <w:sz w:val="22"/>
          <w:szCs w:val="22"/>
        </w:rPr>
        <w:t xml:space="preserve"> </w:t>
      </w:r>
      <w:r w:rsidR="00AD0E3D" w:rsidRPr="00A41D55">
        <w:rPr>
          <w:rFonts w:cs="Arial"/>
          <w:b/>
          <w:i/>
          <w:sz w:val="22"/>
          <w:szCs w:val="22"/>
        </w:rPr>
        <w:t>die winzig kleine (Elementar-) Ladung des Elek</w:t>
      </w:r>
      <w:r w:rsidR="00AD0E3D" w:rsidRPr="00A41D55">
        <w:rPr>
          <w:rFonts w:cs="Arial"/>
          <w:b/>
          <w:i/>
          <w:sz w:val="22"/>
          <w:szCs w:val="22"/>
        </w:rPr>
        <w:t>t</w:t>
      </w:r>
      <w:r w:rsidR="00AD0E3D" w:rsidRPr="00A41D55">
        <w:rPr>
          <w:rFonts w:cs="Arial"/>
          <w:b/>
          <w:i/>
          <w:sz w:val="22"/>
          <w:szCs w:val="22"/>
        </w:rPr>
        <w:t>rons experimentell bestimmt werden kann</w:t>
      </w:r>
      <w:r w:rsidR="00AD0E3D">
        <w:rPr>
          <w:rFonts w:cs="Arial"/>
          <w:sz w:val="22"/>
          <w:szCs w:val="22"/>
        </w:rPr>
        <w:t>. Dabei sollte verdeutlicht werden, dass das Elektron nahezu unvorstellbar winzig ist und seine physikalischen Eigenschaften vermu</w:t>
      </w:r>
      <w:r w:rsidR="00AD0E3D">
        <w:rPr>
          <w:rFonts w:cs="Arial"/>
          <w:sz w:val="22"/>
          <w:szCs w:val="22"/>
        </w:rPr>
        <w:t>t</w:t>
      </w:r>
      <w:r w:rsidR="00AD0E3D">
        <w:rPr>
          <w:rFonts w:cs="Arial"/>
          <w:sz w:val="22"/>
          <w:szCs w:val="22"/>
        </w:rPr>
        <w:t>lich nicht leicht zu bestimmen sein werden.</w:t>
      </w:r>
    </w:p>
    <w:p w:rsidR="003774FC" w:rsidRDefault="00821B81" w:rsidP="003774FC">
      <w:pPr>
        <w:spacing w:after="120" w:line="276" w:lineRule="auto"/>
        <w:ind w:left="709" w:hanging="284"/>
        <w:rPr>
          <w:rFonts w:cs="Arial"/>
          <w:bCs/>
          <w:sz w:val="22"/>
          <w:szCs w:val="22"/>
        </w:rPr>
      </w:pPr>
      <w:r w:rsidRPr="006433BA">
        <w:rPr>
          <w:rFonts w:cs="Arial"/>
          <w:sz w:val="22"/>
          <w:szCs w:val="22"/>
        </w:rPr>
        <w:t>b)</w:t>
      </w:r>
      <w:r w:rsidRPr="006433BA">
        <w:rPr>
          <w:rFonts w:cs="Arial"/>
          <w:sz w:val="22"/>
          <w:szCs w:val="22"/>
        </w:rPr>
        <w:tab/>
      </w:r>
      <w:r w:rsidR="003774FC">
        <w:rPr>
          <w:rFonts w:cs="Arial"/>
          <w:sz w:val="22"/>
          <w:szCs w:val="22"/>
        </w:rPr>
        <w:t xml:space="preserve">Zur Vorbereitung der Arbeit bzw. zur </w:t>
      </w:r>
      <w:r w:rsidR="003774FC">
        <w:rPr>
          <w:rFonts w:cs="Arial"/>
          <w:b/>
          <w:i/>
          <w:sz w:val="22"/>
          <w:szCs w:val="22"/>
        </w:rPr>
        <w:t>Bereitstellung</w:t>
      </w:r>
      <w:r w:rsidR="003774FC">
        <w:rPr>
          <w:rFonts w:cs="Arial"/>
          <w:sz w:val="22"/>
          <w:szCs w:val="22"/>
        </w:rPr>
        <w:t xml:space="preserve"> / Aktivierung von Vorkenntnissen werden zunächst </w:t>
      </w:r>
      <w:r w:rsidR="003774FC">
        <w:rPr>
          <w:rFonts w:cs="Arial"/>
          <w:bCs/>
          <w:sz w:val="22"/>
          <w:szCs w:val="22"/>
        </w:rPr>
        <w:t xml:space="preserve">einige </w:t>
      </w:r>
      <w:r w:rsidR="003774FC">
        <w:rPr>
          <w:rFonts w:cs="Arial"/>
          <w:b/>
          <w:bCs/>
          <w:i/>
          <w:sz w:val="22"/>
          <w:szCs w:val="22"/>
        </w:rPr>
        <w:t>Grundlagen der Elektrizitätslehre aus dem Physik- bzw. dem Chemieunterricht der Sekundarstufe I</w:t>
      </w:r>
      <w:r w:rsidR="003774FC">
        <w:rPr>
          <w:rFonts w:cs="Arial"/>
          <w:b/>
          <w:bCs/>
          <w:sz w:val="22"/>
          <w:szCs w:val="22"/>
        </w:rPr>
        <w:t xml:space="preserve"> </w:t>
      </w:r>
      <w:r w:rsidR="003774FC">
        <w:rPr>
          <w:rFonts w:cs="Arial"/>
          <w:bCs/>
          <w:sz w:val="22"/>
          <w:szCs w:val="22"/>
        </w:rPr>
        <w:t xml:space="preserve">mit Hilfe sehr anschaulicher Versuche </w:t>
      </w:r>
      <w:r w:rsidR="00B42DE4">
        <w:rPr>
          <w:rFonts w:cs="Arial"/>
          <w:bCs/>
          <w:sz w:val="22"/>
          <w:szCs w:val="22"/>
        </w:rPr>
        <w:t xml:space="preserve">sowie </w:t>
      </w:r>
      <w:r w:rsidR="00566B31">
        <w:rPr>
          <w:rFonts w:cs="Arial"/>
          <w:bCs/>
          <w:sz w:val="22"/>
          <w:szCs w:val="22"/>
        </w:rPr>
        <w:t>geeigneter</w:t>
      </w:r>
      <w:r w:rsidR="003774FC">
        <w:rPr>
          <w:rFonts w:cs="Arial"/>
          <w:bCs/>
          <w:sz w:val="22"/>
          <w:szCs w:val="22"/>
        </w:rPr>
        <w:t xml:space="preserve"> Informationstexte wiederholt und teilweise präzisiert.</w:t>
      </w:r>
    </w:p>
    <w:p w:rsidR="004C5B36" w:rsidRDefault="00117DD9" w:rsidP="00E25924">
      <w:pPr>
        <w:spacing w:after="120" w:line="276" w:lineRule="auto"/>
        <w:ind w:left="709" w:hanging="284"/>
        <w:jc w:val="left"/>
        <w:rPr>
          <w:sz w:val="22"/>
          <w:szCs w:val="22"/>
        </w:rPr>
      </w:pPr>
      <w:r>
        <w:rPr>
          <w:rFonts w:cs="Arial"/>
          <w:sz w:val="22"/>
          <w:szCs w:val="22"/>
        </w:rPr>
        <w:tab/>
        <w:t>Entsprechende Informations- und Arbeitsblätt</w:t>
      </w:r>
      <w:r w:rsidR="00E25924">
        <w:rPr>
          <w:rFonts w:cs="Arial"/>
          <w:sz w:val="22"/>
          <w:szCs w:val="22"/>
        </w:rPr>
        <w:t>er</w:t>
      </w:r>
      <w:r>
        <w:rPr>
          <w:rFonts w:cs="Arial"/>
          <w:sz w:val="22"/>
          <w:szCs w:val="22"/>
        </w:rPr>
        <w:t xml:space="preserve"> für die Schülerinnen und Schüler </w:t>
      </w:r>
      <w:r w:rsidR="00E25924">
        <w:rPr>
          <w:rFonts w:cs="Arial"/>
          <w:sz w:val="22"/>
          <w:szCs w:val="22"/>
        </w:rPr>
        <w:t>stehen</w:t>
      </w:r>
      <w:r>
        <w:rPr>
          <w:rFonts w:cs="Arial"/>
          <w:sz w:val="22"/>
          <w:szCs w:val="22"/>
        </w:rPr>
        <w:t xml:space="preserve"> </w:t>
      </w:r>
      <w:r w:rsidR="00E25924">
        <w:rPr>
          <w:rFonts w:cs="Arial"/>
          <w:sz w:val="22"/>
          <w:szCs w:val="22"/>
        </w:rPr>
        <w:t xml:space="preserve">zur Ansicht und zum Download bereit </w:t>
      </w:r>
      <w:r>
        <w:rPr>
          <w:rFonts w:cs="Arial"/>
          <w:sz w:val="22"/>
          <w:szCs w:val="22"/>
        </w:rPr>
        <w:t>unter</w:t>
      </w:r>
      <w:r w:rsidR="00E25924">
        <w:rPr>
          <w:rFonts w:cs="Arial"/>
          <w:sz w:val="22"/>
          <w:szCs w:val="22"/>
        </w:rPr>
        <w:t xml:space="preserve"> der Adresse</w:t>
      </w:r>
      <w:r>
        <w:rPr>
          <w:rFonts w:cs="Arial"/>
          <w:sz w:val="22"/>
          <w:szCs w:val="22"/>
        </w:rPr>
        <w:t xml:space="preserve">: </w:t>
      </w:r>
      <w:r w:rsidR="00B06324" w:rsidRPr="004C5B36">
        <w:rPr>
          <w:sz w:val="22"/>
          <w:szCs w:val="22"/>
        </w:rPr>
        <w:t>http://www.schulentwicklung.nrw.de/materialdatenbank/nutzersicht/materialeintrag.php?matId=</w:t>
      </w:r>
      <w:r w:rsidR="004C5B36" w:rsidRPr="004C5B36">
        <w:rPr>
          <w:sz w:val="22"/>
          <w:szCs w:val="22"/>
        </w:rPr>
        <w:t>5412</w:t>
      </w:r>
      <w:r w:rsidR="00305C19">
        <w:rPr>
          <w:sz w:val="22"/>
          <w:szCs w:val="22"/>
        </w:rPr>
        <w:t xml:space="preserve"> </w:t>
      </w:r>
    </w:p>
    <w:p w:rsidR="00873979" w:rsidRDefault="00CF67E1" w:rsidP="00873979">
      <w:pPr>
        <w:spacing w:line="276" w:lineRule="auto"/>
        <w:ind w:left="709"/>
        <w:jc w:val="left"/>
        <w:rPr>
          <w:rFonts w:cs="Arial"/>
          <w:sz w:val="22"/>
          <w:szCs w:val="22"/>
        </w:rPr>
      </w:pPr>
      <w:r>
        <w:rPr>
          <w:rFonts w:cs="Arial"/>
          <w:sz w:val="22"/>
          <w:szCs w:val="22"/>
        </w:rPr>
        <w:t>Gemäß der Darstellungen in den</w:t>
      </w:r>
      <w:r w:rsidR="00E25924">
        <w:rPr>
          <w:rFonts w:cs="Arial"/>
          <w:sz w:val="22"/>
          <w:szCs w:val="22"/>
        </w:rPr>
        <w:t xml:space="preserve"> angebotenen und </w:t>
      </w:r>
      <w:r w:rsidR="00EB612D">
        <w:rPr>
          <w:rFonts w:cs="Arial"/>
          <w:sz w:val="22"/>
          <w:szCs w:val="22"/>
        </w:rPr>
        <w:t xml:space="preserve">unmittelbar im Unterricht </w:t>
      </w:r>
      <w:proofErr w:type="spellStart"/>
      <w:r w:rsidR="00EB612D">
        <w:rPr>
          <w:rFonts w:cs="Arial"/>
          <w:sz w:val="22"/>
          <w:szCs w:val="22"/>
        </w:rPr>
        <w:t>einsetzb</w:t>
      </w:r>
      <w:r w:rsidR="00873979">
        <w:rPr>
          <w:rFonts w:cs="Arial"/>
          <w:sz w:val="22"/>
          <w:szCs w:val="22"/>
        </w:rPr>
        <w:t>a</w:t>
      </w:r>
      <w:proofErr w:type="spellEnd"/>
      <w:r w:rsidR="00873979">
        <w:rPr>
          <w:rFonts w:cs="Arial"/>
          <w:sz w:val="22"/>
          <w:szCs w:val="22"/>
        </w:rPr>
        <w:t>-</w:t>
      </w:r>
    </w:p>
    <w:p w:rsidR="00873979" w:rsidRPr="00873979" w:rsidRDefault="00EB612D" w:rsidP="00873979">
      <w:pPr>
        <w:spacing w:line="276" w:lineRule="auto"/>
        <w:ind w:left="2694" w:hanging="1985"/>
        <w:jc w:val="left"/>
        <w:rPr>
          <w:color w:val="0000FF"/>
          <w:sz w:val="22"/>
          <w:szCs w:val="22"/>
        </w:rPr>
      </w:pPr>
      <w:proofErr w:type="spellStart"/>
      <w:r>
        <w:rPr>
          <w:rFonts w:cs="Arial"/>
          <w:sz w:val="22"/>
          <w:szCs w:val="22"/>
        </w:rPr>
        <w:t>ren</w:t>
      </w:r>
      <w:proofErr w:type="spellEnd"/>
      <w:r>
        <w:rPr>
          <w:rFonts w:cs="Arial"/>
          <w:sz w:val="22"/>
          <w:szCs w:val="22"/>
        </w:rPr>
        <w:t xml:space="preserve"> </w:t>
      </w:r>
      <w:r w:rsidR="009C33F5">
        <w:rPr>
          <w:rFonts w:cs="Arial"/>
          <w:sz w:val="22"/>
          <w:szCs w:val="22"/>
        </w:rPr>
        <w:t>Dokument</w:t>
      </w:r>
      <w:r w:rsidR="00CF67E1">
        <w:rPr>
          <w:rFonts w:cs="Arial"/>
          <w:sz w:val="22"/>
          <w:szCs w:val="22"/>
        </w:rPr>
        <w:t>en</w:t>
      </w:r>
      <w:r w:rsidR="009C33F5">
        <w:rPr>
          <w:rFonts w:cs="Arial"/>
          <w:sz w:val="22"/>
          <w:szCs w:val="22"/>
        </w:rPr>
        <w:t xml:space="preserve"> </w:t>
      </w:r>
      <w:r w:rsidR="00873979">
        <w:rPr>
          <w:rFonts w:cs="Arial"/>
          <w:sz w:val="22"/>
          <w:szCs w:val="22"/>
        </w:rPr>
        <w:tab/>
      </w:r>
      <w:r w:rsidR="00E25924" w:rsidRPr="00F25F5A">
        <w:rPr>
          <w:rFonts w:cs="Arial"/>
          <w:color w:val="0000FF"/>
          <w:sz w:val="22"/>
          <w:szCs w:val="22"/>
        </w:rPr>
        <w:t>„E</w:t>
      </w:r>
      <w:r w:rsidR="00E25924" w:rsidRPr="00873979">
        <w:rPr>
          <w:rFonts w:cs="Arial"/>
          <w:color w:val="0000FF"/>
          <w:sz w:val="22"/>
          <w:szCs w:val="22"/>
        </w:rPr>
        <w:t xml:space="preserve">L-1 </w:t>
      </w:r>
      <w:r w:rsidR="00873979" w:rsidRPr="00873979">
        <w:rPr>
          <w:rFonts w:cs="Arial"/>
          <w:color w:val="0000FF"/>
          <w:sz w:val="22"/>
          <w:szCs w:val="22"/>
        </w:rPr>
        <w:t xml:space="preserve"> </w:t>
      </w:r>
      <w:r w:rsidR="00E25924" w:rsidRPr="00873979">
        <w:rPr>
          <w:rFonts w:cs="Arial"/>
          <w:color w:val="0000FF"/>
          <w:sz w:val="22"/>
          <w:szCs w:val="22"/>
        </w:rPr>
        <w:t>Wiederholung einiger Grundlagen zur Elektrik“</w:t>
      </w:r>
      <w:r w:rsidR="00873979" w:rsidRPr="00873979">
        <w:rPr>
          <w:color w:val="0000FF"/>
          <w:sz w:val="22"/>
          <w:szCs w:val="22"/>
        </w:rPr>
        <w:br/>
      </w:r>
      <w:r w:rsidR="00CF67E1" w:rsidRPr="00873979">
        <w:rPr>
          <w:rFonts w:cs="Arial"/>
          <w:color w:val="0000FF"/>
          <w:sz w:val="22"/>
          <w:szCs w:val="22"/>
        </w:rPr>
        <w:t xml:space="preserve">„EL-2 </w:t>
      </w:r>
      <w:r w:rsidR="00873979" w:rsidRPr="00873979">
        <w:rPr>
          <w:rFonts w:cs="Arial"/>
          <w:color w:val="0000FF"/>
          <w:sz w:val="22"/>
          <w:szCs w:val="22"/>
        </w:rPr>
        <w:t xml:space="preserve"> </w:t>
      </w:r>
      <w:r w:rsidR="00CF67E1" w:rsidRPr="00873979">
        <w:rPr>
          <w:rFonts w:cs="Arial"/>
          <w:color w:val="0000FF"/>
          <w:sz w:val="22"/>
          <w:szCs w:val="22"/>
        </w:rPr>
        <w:t>Chemische Elemente und ihre kleinsten Teilchen“</w:t>
      </w:r>
      <w:r w:rsidR="00873979" w:rsidRPr="00873979">
        <w:rPr>
          <w:color w:val="0000FF"/>
          <w:sz w:val="22"/>
          <w:szCs w:val="22"/>
        </w:rPr>
        <w:br/>
      </w:r>
      <w:r w:rsidR="00CF67E1" w:rsidRPr="00873979">
        <w:rPr>
          <w:rFonts w:cs="Arial"/>
          <w:color w:val="0000FF"/>
          <w:sz w:val="22"/>
          <w:szCs w:val="22"/>
        </w:rPr>
        <w:t xml:space="preserve">„EL-3 </w:t>
      </w:r>
      <w:r w:rsidR="00873979" w:rsidRPr="00873979">
        <w:rPr>
          <w:rFonts w:cs="Arial"/>
          <w:color w:val="0000FF"/>
          <w:sz w:val="22"/>
          <w:szCs w:val="22"/>
        </w:rPr>
        <w:t xml:space="preserve"> </w:t>
      </w:r>
      <w:r w:rsidR="00CF67E1" w:rsidRPr="00873979">
        <w:rPr>
          <w:rFonts w:cs="Arial"/>
          <w:color w:val="0000FF"/>
          <w:sz w:val="22"/>
          <w:szCs w:val="22"/>
        </w:rPr>
        <w:t>Versuch 1 zur Ladungstrennung“</w:t>
      </w:r>
    </w:p>
    <w:p w:rsidR="00CF67E1" w:rsidRPr="00873979" w:rsidRDefault="00873979" w:rsidP="00873979">
      <w:pPr>
        <w:spacing w:after="120" w:line="276" w:lineRule="auto"/>
        <w:ind w:left="2694" w:hanging="709"/>
        <w:jc w:val="left"/>
        <w:rPr>
          <w:color w:val="0000FF"/>
          <w:sz w:val="22"/>
          <w:szCs w:val="22"/>
        </w:rPr>
      </w:pPr>
      <w:r w:rsidRPr="00873979">
        <w:rPr>
          <w:rFonts w:cs="Arial"/>
          <w:sz w:val="22"/>
          <w:szCs w:val="22"/>
        </w:rPr>
        <w:tab/>
      </w:r>
      <w:r w:rsidR="00CF67E1" w:rsidRPr="00873979">
        <w:rPr>
          <w:rFonts w:cs="Arial"/>
          <w:color w:val="0000FF"/>
          <w:sz w:val="22"/>
          <w:szCs w:val="22"/>
        </w:rPr>
        <w:t xml:space="preserve">„EL-4 </w:t>
      </w:r>
      <w:r w:rsidRPr="00873979">
        <w:rPr>
          <w:rFonts w:cs="Arial"/>
          <w:color w:val="0000FF"/>
          <w:sz w:val="22"/>
          <w:szCs w:val="22"/>
        </w:rPr>
        <w:t xml:space="preserve"> </w:t>
      </w:r>
      <w:r w:rsidR="00CF67E1" w:rsidRPr="00873979">
        <w:rPr>
          <w:rFonts w:cs="Arial"/>
          <w:color w:val="0000FF"/>
          <w:sz w:val="22"/>
          <w:szCs w:val="22"/>
        </w:rPr>
        <w:t>Versuch 2 zur Ladungstrennung (groß)“</w:t>
      </w:r>
    </w:p>
    <w:p w:rsidR="00332F8C" w:rsidRDefault="00D62DFD" w:rsidP="00332F8C">
      <w:pPr>
        <w:spacing w:after="120" w:line="276" w:lineRule="auto"/>
        <w:ind w:left="709"/>
        <w:jc w:val="left"/>
        <w:rPr>
          <w:rFonts w:cs="Arial"/>
          <w:b/>
          <w:bCs/>
          <w:i/>
          <w:sz w:val="22"/>
          <w:szCs w:val="22"/>
        </w:rPr>
      </w:pPr>
      <w:r w:rsidRPr="00332F8C">
        <w:rPr>
          <w:rFonts w:cs="Arial"/>
          <w:bCs/>
          <w:sz w:val="22"/>
          <w:szCs w:val="22"/>
        </w:rPr>
        <w:t>wi</w:t>
      </w:r>
      <w:r w:rsidR="00EB612D" w:rsidRPr="00332F8C">
        <w:rPr>
          <w:rFonts w:cs="Arial"/>
          <w:bCs/>
          <w:sz w:val="22"/>
          <w:szCs w:val="22"/>
        </w:rPr>
        <w:t xml:space="preserve">rd mit Hilfe </w:t>
      </w:r>
      <w:r w:rsidR="00332F8C" w:rsidRPr="00332F8C">
        <w:rPr>
          <w:rFonts w:cs="Arial"/>
          <w:bCs/>
          <w:sz w:val="22"/>
          <w:szCs w:val="22"/>
        </w:rPr>
        <w:t xml:space="preserve">der dort beschriebenen </w:t>
      </w:r>
      <w:r w:rsidR="00EB612D" w:rsidRPr="00332F8C">
        <w:rPr>
          <w:rFonts w:cs="Arial"/>
          <w:bCs/>
          <w:sz w:val="22"/>
          <w:szCs w:val="22"/>
        </w:rPr>
        <w:t xml:space="preserve">Versuche sowie der </w:t>
      </w:r>
      <w:r w:rsidR="00332F8C" w:rsidRPr="00332F8C">
        <w:rPr>
          <w:rFonts w:cs="Arial"/>
          <w:bCs/>
          <w:sz w:val="22"/>
          <w:szCs w:val="22"/>
        </w:rPr>
        <w:t>fü</w:t>
      </w:r>
      <w:r w:rsidR="00566B31">
        <w:rPr>
          <w:rFonts w:cs="Arial"/>
          <w:bCs/>
          <w:sz w:val="22"/>
          <w:szCs w:val="22"/>
        </w:rPr>
        <w:t xml:space="preserve">r Schülerinnen und Schüler </w:t>
      </w:r>
      <w:r w:rsidR="00332F8C" w:rsidRPr="00332F8C">
        <w:rPr>
          <w:rFonts w:cs="Arial"/>
          <w:bCs/>
          <w:sz w:val="22"/>
          <w:szCs w:val="22"/>
        </w:rPr>
        <w:t xml:space="preserve">leicht nachvollziehbaren </w:t>
      </w:r>
      <w:r w:rsidR="00EB612D" w:rsidRPr="00332F8C">
        <w:rPr>
          <w:rFonts w:cs="Arial"/>
          <w:bCs/>
          <w:sz w:val="22"/>
          <w:szCs w:val="22"/>
        </w:rPr>
        <w:t xml:space="preserve">Informationen und Anleitungen </w:t>
      </w:r>
      <w:r w:rsidRPr="00332F8C">
        <w:rPr>
          <w:rFonts w:cs="Arial"/>
          <w:bCs/>
          <w:sz w:val="22"/>
          <w:szCs w:val="22"/>
        </w:rPr>
        <w:t xml:space="preserve">an folgende </w:t>
      </w:r>
      <w:r w:rsidR="00C16373">
        <w:rPr>
          <w:rFonts w:cs="Arial"/>
          <w:bCs/>
          <w:sz w:val="22"/>
          <w:szCs w:val="22"/>
        </w:rPr>
        <w:t xml:space="preserve">– </w:t>
      </w:r>
      <w:r w:rsidR="0054123B" w:rsidRPr="00332F8C">
        <w:rPr>
          <w:rFonts w:cs="Arial"/>
          <w:bCs/>
          <w:sz w:val="22"/>
          <w:szCs w:val="22"/>
        </w:rPr>
        <w:t xml:space="preserve">im Prinzip </w:t>
      </w:r>
      <w:r w:rsidRPr="00332F8C">
        <w:rPr>
          <w:rFonts w:cs="Arial"/>
          <w:bCs/>
          <w:sz w:val="22"/>
          <w:szCs w:val="22"/>
        </w:rPr>
        <w:t xml:space="preserve">bereits aus der </w:t>
      </w:r>
      <w:r w:rsidR="00C16373">
        <w:rPr>
          <w:rFonts w:cs="Arial"/>
          <w:b/>
          <w:bCs/>
          <w:i/>
          <w:sz w:val="22"/>
          <w:szCs w:val="22"/>
        </w:rPr>
        <w:t>Sekundarstufe I</w:t>
      </w:r>
      <w:r w:rsidR="00C16373">
        <w:rPr>
          <w:rFonts w:cs="Arial"/>
          <w:bCs/>
          <w:sz w:val="22"/>
          <w:szCs w:val="22"/>
        </w:rPr>
        <w:t xml:space="preserve"> </w:t>
      </w:r>
      <w:r w:rsidR="00566B31">
        <w:rPr>
          <w:rFonts w:cs="Arial"/>
          <w:bCs/>
          <w:sz w:val="22"/>
          <w:szCs w:val="22"/>
        </w:rPr>
        <w:t xml:space="preserve"> bekannte</w:t>
      </w:r>
      <w:r w:rsidRPr="00332F8C">
        <w:rPr>
          <w:rFonts w:cs="Arial"/>
          <w:bCs/>
          <w:sz w:val="22"/>
          <w:szCs w:val="22"/>
        </w:rPr>
        <w:t xml:space="preserve"> </w:t>
      </w:r>
      <w:r w:rsidR="00566B31">
        <w:rPr>
          <w:rFonts w:cs="Arial"/>
          <w:bCs/>
          <w:sz w:val="22"/>
          <w:szCs w:val="22"/>
        </w:rPr>
        <w:t xml:space="preserve">– </w:t>
      </w:r>
      <w:r w:rsidRPr="00332F8C">
        <w:rPr>
          <w:rFonts w:cs="Arial"/>
          <w:bCs/>
          <w:sz w:val="22"/>
          <w:szCs w:val="22"/>
        </w:rPr>
        <w:t>Inhalte erinnert</w:t>
      </w:r>
      <w:r w:rsidR="0054123B" w:rsidRPr="00332F8C">
        <w:rPr>
          <w:rFonts w:cs="Arial"/>
          <w:bCs/>
          <w:sz w:val="22"/>
          <w:szCs w:val="22"/>
        </w:rPr>
        <w:t>.</w:t>
      </w:r>
    </w:p>
    <w:p w:rsidR="00332F8C" w:rsidRPr="001C6438" w:rsidRDefault="0054123B" w:rsidP="00332F8C">
      <w:pPr>
        <w:pStyle w:val="Listenabsatz"/>
        <w:numPr>
          <w:ilvl w:val="0"/>
          <w:numId w:val="37"/>
        </w:numPr>
        <w:spacing w:after="120" w:line="276" w:lineRule="auto"/>
        <w:jc w:val="left"/>
        <w:rPr>
          <w:rFonts w:cs="Arial"/>
          <w:i/>
          <w:sz w:val="22"/>
          <w:szCs w:val="22"/>
        </w:rPr>
      </w:pPr>
      <w:r w:rsidRPr="001C6438">
        <w:rPr>
          <w:rFonts w:cs="Arial"/>
          <w:bCs/>
          <w:i/>
          <w:sz w:val="22"/>
          <w:szCs w:val="22"/>
        </w:rPr>
        <w:t xml:space="preserve">Es gibt zwei Sorten von „Elektrizität“ – </w:t>
      </w:r>
      <w:r w:rsidR="00C16373" w:rsidRPr="001C6438">
        <w:rPr>
          <w:rFonts w:cs="Arial"/>
          <w:bCs/>
          <w:i/>
          <w:sz w:val="22"/>
          <w:szCs w:val="22"/>
        </w:rPr>
        <w:t>d. h.</w:t>
      </w:r>
      <w:r w:rsidRPr="001C6438">
        <w:rPr>
          <w:rFonts w:cs="Arial"/>
          <w:bCs/>
          <w:i/>
          <w:sz w:val="22"/>
          <w:szCs w:val="22"/>
        </w:rPr>
        <w:t>, es gibt zwei verschiedene Ar</w:t>
      </w:r>
      <w:r w:rsidR="00332F8C" w:rsidRPr="001C6438">
        <w:rPr>
          <w:rFonts w:cs="Arial"/>
          <w:bCs/>
          <w:i/>
          <w:sz w:val="22"/>
          <w:szCs w:val="22"/>
        </w:rPr>
        <w:t>ten von elektrischen Ladungen, posi</w:t>
      </w:r>
      <w:r w:rsidR="00C16373" w:rsidRPr="001C6438">
        <w:rPr>
          <w:rFonts w:cs="Arial"/>
          <w:bCs/>
          <w:i/>
          <w:sz w:val="22"/>
          <w:szCs w:val="22"/>
        </w:rPr>
        <w:t>tive (im Kern) und die negative</w:t>
      </w:r>
      <w:r w:rsidR="000820C9" w:rsidRPr="001C6438">
        <w:rPr>
          <w:rFonts w:cs="Arial"/>
          <w:bCs/>
          <w:i/>
          <w:sz w:val="22"/>
          <w:szCs w:val="22"/>
        </w:rPr>
        <w:t>n</w:t>
      </w:r>
      <w:r w:rsidR="00332F8C" w:rsidRPr="001C6438">
        <w:rPr>
          <w:rFonts w:cs="Arial"/>
          <w:bCs/>
          <w:i/>
          <w:sz w:val="22"/>
          <w:szCs w:val="22"/>
        </w:rPr>
        <w:t xml:space="preserve"> Elektronen in der Ato</w:t>
      </w:r>
      <w:r w:rsidR="00332F8C" w:rsidRPr="001C6438">
        <w:rPr>
          <w:rFonts w:cs="Arial"/>
          <w:bCs/>
          <w:i/>
          <w:sz w:val="22"/>
          <w:szCs w:val="22"/>
        </w:rPr>
        <w:t>m</w:t>
      </w:r>
      <w:r w:rsidR="00332F8C" w:rsidRPr="001C6438">
        <w:rPr>
          <w:rFonts w:cs="Arial"/>
          <w:bCs/>
          <w:i/>
          <w:sz w:val="22"/>
          <w:szCs w:val="22"/>
        </w:rPr>
        <w:t>hülle.</w:t>
      </w:r>
    </w:p>
    <w:p w:rsidR="00C16373" w:rsidRPr="001C6438" w:rsidRDefault="0054123B" w:rsidP="00C16373">
      <w:pPr>
        <w:pStyle w:val="Listenabsatz"/>
        <w:numPr>
          <w:ilvl w:val="0"/>
          <w:numId w:val="37"/>
        </w:numPr>
        <w:spacing w:after="120" w:line="276" w:lineRule="auto"/>
        <w:jc w:val="left"/>
        <w:rPr>
          <w:rFonts w:cs="Arial"/>
          <w:i/>
          <w:sz w:val="22"/>
          <w:szCs w:val="22"/>
        </w:rPr>
      </w:pPr>
      <w:r w:rsidRPr="001C6438">
        <w:rPr>
          <w:rFonts w:cs="Arial"/>
          <w:i/>
          <w:sz w:val="22"/>
          <w:szCs w:val="22"/>
        </w:rPr>
        <w:t xml:space="preserve">Elektrische Ladungen werden nicht erzeugt, sondern nur getrennt. </w:t>
      </w:r>
    </w:p>
    <w:p w:rsidR="00C16373" w:rsidRPr="001C6438" w:rsidRDefault="00332F8C" w:rsidP="00C16373">
      <w:pPr>
        <w:pStyle w:val="Listenabsatz"/>
        <w:spacing w:after="120" w:line="276" w:lineRule="auto"/>
        <w:ind w:left="2268" w:hanging="1199"/>
        <w:jc w:val="left"/>
        <w:rPr>
          <w:rFonts w:cs="Arial"/>
          <w:sz w:val="22"/>
          <w:szCs w:val="22"/>
        </w:rPr>
      </w:pPr>
      <w:r w:rsidRPr="001C6438">
        <w:rPr>
          <w:rFonts w:cs="Arial"/>
          <w:bCs/>
          <w:i/>
          <w:sz w:val="22"/>
          <w:szCs w:val="22"/>
        </w:rPr>
        <w:t>Versuch 1:</w:t>
      </w:r>
      <w:r w:rsidR="00C16373" w:rsidRPr="001C6438">
        <w:rPr>
          <w:rFonts w:cs="Arial"/>
          <w:bCs/>
          <w:i/>
          <w:sz w:val="22"/>
          <w:szCs w:val="22"/>
        </w:rPr>
        <w:tab/>
        <w:t>N</w:t>
      </w:r>
      <w:r w:rsidR="0054123B" w:rsidRPr="001C6438">
        <w:rPr>
          <w:rFonts w:cs="Arial"/>
          <w:bCs/>
          <w:i/>
          <w:sz w:val="22"/>
          <w:szCs w:val="22"/>
        </w:rPr>
        <w:t>ac</w:t>
      </w:r>
      <w:r w:rsidR="00C16373" w:rsidRPr="001C6438">
        <w:rPr>
          <w:rFonts w:cs="Arial"/>
          <w:bCs/>
          <w:i/>
          <w:sz w:val="22"/>
          <w:szCs w:val="22"/>
        </w:rPr>
        <w:t>hweis der Ladungstrennung mit eine</w:t>
      </w:r>
      <w:r w:rsidR="0054123B" w:rsidRPr="001C6438">
        <w:rPr>
          <w:rFonts w:cs="Arial"/>
          <w:bCs/>
          <w:i/>
          <w:sz w:val="22"/>
          <w:szCs w:val="22"/>
        </w:rPr>
        <w:t>m Elektrometer</w:t>
      </w:r>
      <w:r w:rsidR="00C16373" w:rsidRPr="001C6438">
        <w:rPr>
          <w:rFonts w:cs="Arial"/>
          <w:bCs/>
          <w:i/>
          <w:sz w:val="22"/>
          <w:szCs w:val="22"/>
        </w:rPr>
        <w:t>-</w:t>
      </w:r>
      <w:r w:rsidR="0054123B" w:rsidRPr="001C6438">
        <w:rPr>
          <w:rFonts w:cs="Arial"/>
          <w:bCs/>
          <w:i/>
          <w:sz w:val="22"/>
          <w:szCs w:val="22"/>
        </w:rPr>
        <w:t>Messver</w:t>
      </w:r>
      <w:r w:rsidR="00C2009B" w:rsidRPr="001C6438">
        <w:rPr>
          <w:rFonts w:cs="Arial"/>
          <w:bCs/>
          <w:i/>
          <w:sz w:val="22"/>
          <w:szCs w:val="22"/>
        </w:rPr>
        <w:t>stärker</w:t>
      </w:r>
    </w:p>
    <w:p w:rsidR="00C2009B" w:rsidRPr="001C6438" w:rsidRDefault="00C2009B" w:rsidP="00C16373">
      <w:pPr>
        <w:pStyle w:val="Listenabsatz"/>
        <w:spacing w:after="120" w:line="276" w:lineRule="auto"/>
        <w:ind w:left="2268" w:hanging="1199"/>
        <w:jc w:val="left"/>
        <w:rPr>
          <w:rFonts w:cs="Arial"/>
          <w:sz w:val="22"/>
          <w:szCs w:val="22"/>
        </w:rPr>
      </w:pPr>
      <w:r w:rsidRPr="001C6438">
        <w:rPr>
          <w:rFonts w:cs="Arial"/>
          <w:bCs/>
          <w:i/>
          <w:sz w:val="22"/>
          <w:szCs w:val="22"/>
        </w:rPr>
        <w:t xml:space="preserve">Versuch 2: </w:t>
      </w:r>
      <w:r w:rsidR="00C16373" w:rsidRPr="001C6438">
        <w:rPr>
          <w:rFonts w:cs="Arial"/>
          <w:bCs/>
          <w:i/>
          <w:sz w:val="22"/>
          <w:szCs w:val="22"/>
        </w:rPr>
        <w:tab/>
      </w:r>
      <w:r w:rsidR="0054123B" w:rsidRPr="001C6438">
        <w:rPr>
          <w:rFonts w:cs="Arial"/>
          <w:bCs/>
          <w:i/>
          <w:sz w:val="22"/>
          <w:szCs w:val="22"/>
        </w:rPr>
        <w:t>Nachweis der Ladungstrennung mit Hilfe von „Influenzplatten“ zwischen zwei stark unterschiedlich elektrisch geladenen, parallelen Metallplatten.</w:t>
      </w:r>
    </w:p>
    <w:p w:rsidR="00322CDB" w:rsidRPr="001C6438" w:rsidRDefault="00C2009B" w:rsidP="008502F1">
      <w:pPr>
        <w:pStyle w:val="Listenabsatz"/>
        <w:numPr>
          <w:ilvl w:val="0"/>
          <w:numId w:val="37"/>
        </w:numPr>
        <w:spacing w:after="120" w:line="276" w:lineRule="auto"/>
        <w:jc w:val="left"/>
        <w:rPr>
          <w:rFonts w:cs="Arial"/>
          <w:i/>
          <w:sz w:val="22"/>
          <w:szCs w:val="22"/>
        </w:rPr>
      </w:pPr>
      <w:r w:rsidRPr="001C6438">
        <w:rPr>
          <w:rFonts w:cs="Arial"/>
          <w:bCs/>
          <w:i/>
          <w:sz w:val="22"/>
          <w:szCs w:val="22"/>
        </w:rPr>
        <w:t>Nach dem</w:t>
      </w:r>
      <w:r w:rsidR="00AE00ED" w:rsidRPr="001C6438">
        <w:rPr>
          <w:rFonts w:cs="Arial"/>
          <w:bCs/>
          <w:i/>
          <w:sz w:val="22"/>
          <w:szCs w:val="22"/>
        </w:rPr>
        <w:t xml:space="preserve"> Kern-Hülle </w:t>
      </w:r>
      <w:r w:rsidRPr="001C6438">
        <w:rPr>
          <w:rFonts w:cs="Arial"/>
          <w:bCs/>
          <w:i/>
          <w:sz w:val="22"/>
          <w:szCs w:val="22"/>
        </w:rPr>
        <w:t>Atomm</w:t>
      </w:r>
      <w:r w:rsidR="00AE00ED" w:rsidRPr="001C6438">
        <w:rPr>
          <w:rFonts w:cs="Arial"/>
          <w:bCs/>
          <w:i/>
          <w:sz w:val="22"/>
          <w:szCs w:val="22"/>
        </w:rPr>
        <w:t xml:space="preserve">odell </w:t>
      </w:r>
      <w:r w:rsidRPr="001C6438">
        <w:rPr>
          <w:rFonts w:cs="Arial"/>
          <w:bCs/>
          <w:i/>
          <w:sz w:val="22"/>
          <w:szCs w:val="22"/>
        </w:rPr>
        <w:t>bestehen alle Atome aus positiven Kernen und</w:t>
      </w:r>
      <w:r w:rsidR="00FD5CCA" w:rsidRPr="001C6438">
        <w:rPr>
          <w:rFonts w:cs="Arial"/>
          <w:bCs/>
          <w:i/>
          <w:sz w:val="22"/>
          <w:szCs w:val="22"/>
        </w:rPr>
        <w:t xml:space="preserve"> den negativen Elektronen in der Atomhülle.</w:t>
      </w:r>
      <w:r w:rsidR="008502F1" w:rsidRPr="001C6438">
        <w:rPr>
          <w:rFonts w:cs="Arial"/>
          <w:bCs/>
          <w:i/>
          <w:sz w:val="22"/>
          <w:szCs w:val="22"/>
        </w:rPr>
        <w:t xml:space="preserve"> „Frei beweglich</w:t>
      </w:r>
      <w:r w:rsidR="001C6438" w:rsidRPr="001C6438">
        <w:rPr>
          <w:rFonts w:cs="Arial"/>
          <w:bCs/>
          <w:i/>
          <w:sz w:val="22"/>
          <w:szCs w:val="22"/>
        </w:rPr>
        <w:t>“</w:t>
      </w:r>
      <w:r w:rsidR="008502F1" w:rsidRPr="001C6438">
        <w:rPr>
          <w:rFonts w:cs="Arial"/>
          <w:bCs/>
          <w:i/>
          <w:sz w:val="22"/>
          <w:szCs w:val="22"/>
        </w:rPr>
        <w:t xml:space="preserve"> sind in festen Körpern </w:t>
      </w:r>
      <w:r w:rsidR="001C6438" w:rsidRPr="001C6438">
        <w:rPr>
          <w:rFonts w:cs="Arial"/>
          <w:bCs/>
          <w:i/>
          <w:sz w:val="22"/>
          <w:szCs w:val="22"/>
        </w:rPr>
        <w:t>im Regelfall nur die Elektronen.</w:t>
      </w:r>
    </w:p>
    <w:p w:rsidR="00F25F5A" w:rsidRDefault="000820C9" w:rsidP="002034A3">
      <w:pPr>
        <w:spacing w:after="40" w:line="276" w:lineRule="auto"/>
        <w:ind w:left="709" w:hanging="284"/>
        <w:rPr>
          <w:rFonts w:cs="Arial"/>
          <w:bCs/>
          <w:sz w:val="22"/>
          <w:szCs w:val="22"/>
        </w:rPr>
      </w:pPr>
      <w:r w:rsidRPr="001C6438">
        <w:rPr>
          <w:rFonts w:cs="Arial"/>
          <w:bCs/>
          <w:sz w:val="22"/>
          <w:szCs w:val="22"/>
        </w:rPr>
        <w:t>c)</w:t>
      </w:r>
      <w:r w:rsidRPr="001C6438">
        <w:rPr>
          <w:rFonts w:cs="Arial"/>
          <w:bCs/>
          <w:sz w:val="22"/>
          <w:szCs w:val="22"/>
        </w:rPr>
        <w:tab/>
        <w:t xml:space="preserve">Zur Veranschaulichung / </w:t>
      </w:r>
      <w:r w:rsidRPr="001C6438">
        <w:rPr>
          <w:rFonts w:cs="Arial"/>
          <w:b/>
          <w:bCs/>
          <w:i/>
          <w:sz w:val="22"/>
          <w:szCs w:val="22"/>
        </w:rPr>
        <w:t>Erarbeitung einer Versuchsidee</w:t>
      </w:r>
      <w:r w:rsidRPr="001C6438">
        <w:rPr>
          <w:rFonts w:cs="Arial"/>
          <w:bCs/>
          <w:sz w:val="22"/>
          <w:szCs w:val="22"/>
        </w:rPr>
        <w:t xml:space="preserve"> zur Bestimmung der elektr</w:t>
      </w:r>
      <w:r w:rsidRPr="001C6438">
        <w:rPr>
          <w:rFonts w:cs="Arial"/>
          <w:bCs/>
          <w:sz w:val="22"/>
          <w:szCs w:val="22"/>
        </w:rPr>
        <w:t>i</w:t>
      </w:r>
      <w:r w:rsidRPr="001C6438">
        <w:rPr>
          <w:rFonts w:cs="Arial"/>
          <w:bCs/>
          <w:sz w:val="22"/>
          <w:szCs w:val="22"/>
        </w:rPr>
        <w:t xml:space="preserve">schen Ladung eines Elektrons wird ein </w:t>
      </w:r>
      <w:r w:rsidRPr="001C6438">
        <w:rPr>
          <w:rFonts w:cs="Arial"/>
          <w:b/>
          <w:bCs/>
          <w:i/>
          <w:sz w:val="22"/>
          <w:szCs w:val="22"/>
        </w:rPr>
        <w:t>Modellversuch zur „Schwebefeldmethode“</w:t>
      </w:r>
      <w:r w:rsidRPr="001C6438">
        <w:rPr>
          <w:rFonts w:cs="Arial"/>
          <w:bCs/>
          <w:sz w:val="22"/>
          <w:szCs w:val="22"/>
        </w:rPr>
        <w:t xml:space="preserve"> vorgestellt und zur Bestimmung der Ladung eines in einem Plattenkondensatorfeld schwebenden Wattebauschs </w:t>
      </w:r>
      <w:r w:rsidR="00566B31">
        <w:rPr>
          <w:rFonts w:cs="Arial"/>
          <w:bCs/>
          <w:sz w:val="22"/>
          <w:szCs w:val="22"/>
        </w:rPr>
        <w:t xml:space="preserve">durchgeführt und </w:t>
      </w:r>
      <w:r w:rsidRPr="001C6438">
        <w:rPr>
          <w:rFonts w:cs="Arial"/>
          <w:bCs/>
          <w:sz w:val="22"/>
          <w:szCs w:val="22"/>
        </w:rPr>
        <w:t>ausgewerte</w:t>
      </w:r>
      <w:r w:rsidRPr="00FE1178">
        <w:rPr>
          <w:rFonts w:cs="Arial"/>
          <w:bCs/>
          <w:sz w:val="22"/>
          <w:szCs w:val="22"/>
        </w:rPr>
        <w:t>t.</w:t>
      </w:r>
      <w:r w:rsidR="000A1180" w:rsidRPr="00FE1178">
        <w:rPr>
          <w:rFonts w:cs="Arial"/>
          <w:bCs/>
          <w:sz w:val="22"/>
          <w:szCs w:val="22"/>
        </w:rPr>
        <w:t xml:space="preserve"> D</w:t>
      </w:r>
      <w:r w:rsidR="00FF0929" w:rsidRPr="00FE1178">
        <w:rPr>
          <w:rFonts w:cs="Arial"/>
          <w:bCs/>
          <w:sz w:val="22"/>
          <w:szCs w:val="22"/>
        </w:rPr>
        <w:t xml:space="preserve">er Versuch gemäß der Abbildung 1 in Abschnitt 4.1 </w:t>
      </w:r>
      <w:r w:rsidR="002034A3" w:rsidRPr="00FE1178">
        <w:rPr>
          <w:rFonts w:cs="Arial"/>
          <w:bCs/>
          <w:sz w:val="22"/>
          <w:szCs w:val="22"/>
        </w:rPr>
        <w:t>sollte also</w:t>
      </w:r>
      <w:r w:rsidR="00FF0929" w:rsidRPr="00FE1178">
        <w:rPr>
          <w:rFonts w:cs="Arial"/>
          <w:bCs/>
          <w:sz w:val="22"/>
          <w:szCs w:val="22"/>
        </w:rPr>
        <w:t xml:space="preserve"> auch real aufgebaut und durchgeführt werden.</w:t>
      </w:r>
      <w:r w:rsidR="003B7399" w:rsidRPr="00FE1178">
        <w:rPr>
          <w:rFonts w:cs="Arial"/>
          <w:bCs/>
          <w:sz w:val="22"/>
          <w:szCs w:val="22"/>
        </w:rPr>
        <w:t xml:space="preserve"> </w:t>
      </w:r>
      <w:r w:rsidR="003B7399">
        <w:rPr>
          <w:rFonts w:cs="Arial"/>
          <w:bCs/>
          <w:sz w:val="22"/>
          <w:szCs w:val="22"/>
        </w:rPr>
        <w:t>F</w:t>
      </w:r>
      <w:r w:rsidR="002034A3">
        <w:rPr>
          <w:rFonts w:cs="Arial"/>
          <w:bCs/>
          <w:sz w:val="22"/>
          <w:szCs w:val="22"/>
        </w:rPr>
        <w:t>ür</w:t>
      </w:r>
      <w:r w:rsidR="003B7399" w:rsidRPr="00F25F5A">
        <w:rPr>
          <w:rFonts w:cs="Arial"/>
          <w:bCs/>
          <w:sz w:val="22"/>
          <w:szCs w:val="22"/>
        </w:rPr>
        <w:t xml:space="preserve"> Schülerinnen und Schüler </w:t>
      </w:r>
      <w:r w:rsidR="003B7399">
        <w:rPr>
          <w:rFonts w:cs="Arial"/>
          <w:bCs/>
          <w:sz w:val="22"/>
          <w:szCs w:val="22"/>
        </w:rPr>
        <w:t xml:space="preserve">leicht nachvollziehbare Informationen und Hilfen </w:t>
      </w:r>
      <w:r w:rsidR="002034A3">
        <w:rPr>
          <w:rFonts w:cs="Arial"/>
          <w:bCs/>
          <w:sz w:val="22"/>
          <w:szCs w:val="22"/>
        </w:rPr>
        <w:t>sind i</w:t>
      </w:r>
      <w:r w:rsidR="000A1180">
        <w:rPr>
          <w:rFonts w:cs="Arial"/>
          <w:bCs/>
          <w:sz w:val="22"/>
          <w:szCs w:val="22"/>
        </w:rPr>
        <w:t>m</w:t>
      </w:r>
      <w:r w:rsidR="002034A3">
        <w:rPr>
          <w:rFonts w:cs="Arial"/>
          <w:bCs/>
          <w:sz w:val="22"/>
          <w:szCs w:val="22"/>
        </w:rPr>
        <w:t xml:space="preserve"> </w:t>
      </w:r>
      <w:r w:rsidR="000A1180">
        <w:rPr>
          <w:rFonts w:cs="Arial"/>
          <w:bCs/>
          <w:sz w:val="22"/>
          <w:szCs w:val="22"/>
        </w:rPr>
        <w:t xml:space="preserve">Dokument </w:t>
      </w:r>
      <w:r w:rsidR="000A1180" w:rsidRPr="00F25F5A">
        <w:rPr>
          <w:rFonts w:cs="Arial"/>
          <w:bCs/>
          <w:color w:val="0000FF"/>
          <w:sz w:val="22"/>
          <w:szCs w:val="22"/>
        </w:rPr>
        <w:t>„EL-5</w:t>
      </w:r>
      <w:r w:rsidR="00F25F5A">
        <w:rPr>
          <w:rFonts w:cs="Arial"/>
          <w:bCs/>
          <w:color w:val="0000FF"/>
          <w:sz w:val="22"/>
          <w:szCs w:val="22"/>
        </w:rPr>
        <w:t xml:space="preserve"> </w:t>
      </w:r>
      <w:r w:rsidR="000A1180" w:rsidRPr="00F25F5A">
        <w:rPr>
          <w:rFonts w:cs="Arial"/>
          <w:bCs/>
          <w:color w:val="0000FF"/>
          <w:sz w:val="22"/>
          <w:szCs w:val="22"/>
        </w:rPr>
        <w:t xml:space="preserve"> Bestimmung der Ladung des </w:t>
      </w:r>
      <w:proofErr w:type="spellStart"/>
      <w:r w:rsidR="000A1180" w:rsidRPr="00F25F5A">
        <w:rPr>
          <w:rFonts w:cs="Arial"/>
          <w:bCs/>
          <w:color w:val="0000FF"/>
          <w:sz w:val="22"/>
          <w:szCs w:val="22"/>
        </w:rPr>
        <w:t>Elektrons_Modellversuch</w:t>
      </w:r>
      <w:proofErr w:type="spellEnd"/>
      <w:r w:rsidR="000A1180" w:rsidRPr="00F25F5A">
        <w:rPr>
          <w:rFonts w:cs="Arial"/>
          <w:bCs/>
          <w:color w:val="0000FF"/>
          <w:sz w:val="22"/>
          <w:szCs w:val="22"/>
        </w:rPr>
        <w:t>“</w:t>
      </w:r>
      <w:r w:rsidR="002034A3">
        <w:rPr>
          <w:rFonts w:cs="Arial"/>
          <w:bCs/>
          <w:color w:val="0000FF"/>
          <w:sz w:val="22"/>
          <w:szCs w:val="22"/>
        </w:rPr>
        <w:t xml:space="preserve">       (Link s.</w:t>
      </w:r>
      <w:r w:rsidR="00AF1D3C">
        <w:rPr>
          <w:rFonts w:cs="Arial"/>
          <w:bCs/>
          <w:color w:val="0000FF"/>
          <w:sz w:val="22"/>
          <w:szCs w:val="22"/>
        </w:rPr>
        <w:t xml:space="preserve"> </w:t>
      </w:r>
      <w:r w:rsidR="002034A3">
        <w:rPr>
          <w:rFonts w:cs="Arial"/>
          <w:bCs/>
          <w:color w:val="0000FF"/>
          <w:sz w:val="22"/>
          <w:szCs w:val="22"/>
        </w:rPr>
        <w:t>o.</w:t>
      </w:r>
      <w:r w:rsidR="00F25F5A" w:rsidRPr="00F25F5A">
        <w:rPr>
          <w:rFonts w:cs="Arial"/>
          <w:bCs/>
          <w:color w:val="0000FF"/>
          <w:sz w:val="22"/>
          <w:szCs w:val="22"/>
        </w:rPr>
        <w:t>)</w:t>
      </w:r>
    </w:p>
    <w:p w:rsidR="001B2DAF" w:rsidRDefault="00F25F5A" w:rsidP="007A67DE">
      <w:pPr>
        <w:pStyle w:val="Listenabsatz"/>
        <w:spacing w:after="120" w:line="276" w:lineRule="auto"/>
        <w:ind w:left="709" w:hanging="284"/>
        <w:contextualSpacing w:val="0"/>
        <w:rPr>
          <w:rFonts w:cs="Arial"/>
          <w:b/>
          <w:bCs/>
          <w:i/>
          <w:sz w:val="22"/>
          <w:szCs w:val="22"/>
        </w:rPr>
      </w:pPr>
      <w:r>
        <w:rPr>
          <w:rFonts w:cs="Arial"/>
          <w:bCs/>
          <w:sz w:val="22"/>
          <w:szCs w:val="22"/>
        </w:rPr>
        <w:tab/>
        <w:t>dargestellt.</w:t>
      </w:r>
      <w:r w:rsidR="006A5A08">
        <w:rPr>
          <w:rFonts w:cs="Arial"/>
          <w:bCs/>
          <w:sz w:val="22"/>
          <w:szCs w:val="22"/>
        </w:rPr>
        <w:t xml:space="preserve"> D</w:t>
      </w:r>
      <w:r w:rsidR="00B63EF9">
        <w:rPr>
          <w:rFonts w:cs="Arial"/>
          <w:bCs/>
          <w:sz w:val="22"/>
          <w:szCs w:val="22"/>
        </w:rPr>
        <w:t>ie</w:t>
      </w:r>
      <w:r>
        <w:rPr>
          <w:rFonts w:cs="Arial"/>
          <w:bCs/>
          <w:sz w:val="22"/>
          <w:szCs w:val="22"/>
        </w:rPr>
        <w:t xml:space="preserve"> </w:t>
      </w:r>
      <w:r w:rsidR="00B63EF9">
        <w:rPr>
          <w:rFonts w:cs="Arial"/>
          <w:bCs/>
          <w:sz w:val="22"/>
          <w:szCs w:val="22"/>
        </w:rPr>
        <w:t xml:space="preserve">Deutung der Beobachtungen sowie die </w:t>
      </w:r>
      <w:r>
        <w:rPr>
          <w:rFonts w:cs="Arial"/>
          <w:bCs/>
          <w:sz w:val="22"/>
          <w:szCs w:val="22"/>
        </w:rPr>
        <w:t>Auswertung</w:t>
      </w:r>
      <w:r w:rsidR="00B63EF9">
        <w:rPr>
          <w:rFonts w:cs="Arial"/>
          <w:bCs/>
          <w:sz w:val="22"/>
          <w:szCs w:val="22"/>
        </w:rPr>
        <w:t xml:space="preserve"> der Messungen </w:t>
      </w:r>
      <w:r w:rsidR="006A5A08">
        <w:rPr>
          <w:rFonts w:cs="Arial"/>
          <w:bCs/>
          <w:sz w:val="22"/>
          <w:szCs w:val="22"/>
        </w:rPr>
        <w:t xml:space="preserve">werden </w:t>
      </w:r>
      <w:r w:rsidR="008928F2">
        <w:rPr>
          <w:rFonts w:cs="Arial"/>
          <w:bCs/>
          <w:sz w:val="22"/>
          <w:szCs w:val="22"/>
        </w:rPr>
        <w:t xml:space="preserve">so angeleitet, dass auch </w:t>
      </w:r>
      <w:r w:rsidR="00B63EF9">
        <w:rPr>
          <w:rFonts w:cs="Arial"/>
          <w:bCs/>
          <w:sz w:val="22"/>
          <w:szCs w:val="22"/>
        </w:rPr>
        <w:t xml:space="preserve">Schülerinnen und Schüler mit geringen physikalischen Vorkenntnissen </w:t>
      </w:r>
      <w:r w:rsidR="008928F2">
        <w:rPr>
          <w:rFonts w:cs="Arial"/>
          <w:bCs/>
          <w:sz w:val="22"/>
          <w:szCs w:val="22"/>
        </w:rPr>
        <w:t xml:space="preserve">diese leisten können. Dazu </w:t>
      </w:r>
      <w:r w:rsidR="007A67DE">
        <w:rPr>
          <w:rFonts w:cs="Arial"/>
          <w:bCs/>
          <w:sz w:val="22"/>
          <w:szCs w:val="22"/>
        </w:rPr>
        <w:t xml:space="preserve">erhalten sie in den Arbeitsmaterialien die folgende </w:t>
      </w:r>
      <w:r w:rsidR="008928F2">
        <w:rPr>
          <w:rFonts w:cs="Arial"/>
          <w:b/>
          <w:bCs/>
          <w:i/>
          <w:sz w:val="22"/>
          <w:szCs w:val="22"/>
          <w:u w:val="single"/>
        </w:rPr>
        <w:t>Information</w:t>
      </w:r>
      <w:r w:rsidR="008928F2">
        <w:rPr>
          <w:rFonts w:cs="Arial"/>
          <w:b/>
          <w:bCs/>
          <w:i/>
          <w:sz w:val="22"/>
          <w:szCs w:val="22"/>
        </w:rPr>
        <w:t xml:space="preserve">: </w:t>
      </w:r>
    </w:p>
    <w:p w:rsidR="008928F2" w:rsidRPr="007A67DE" w:rsidRDefault="001B2DAF" w:rsidP="007A67DE">
      <w:pPr>
        <w:pStyle w:val="Listenabsatz"/>
        <w:spacing w:after="120" w:line="276" w:lineRule="auto"/>
        <w:ind w:left="709" w:hanging="284"/>
        <w:contextualSpacing w:val="0"/>
        <w:rPr>
          <w:rFonts w:cs="Arial"/>
          <w:bCs/>
          <w:i/>
          <w:sz w:val="22"/>
          <w:szCs w:val="22"/>
        </w:rPr>
      </w:pPr>
      <w:r>
        <w:rPr>
          <w:rFonts w:cs="Arial"/>
          <w:b/>
          <w:bCs/>
          <w:i/>
          <w:sz w:val="22"/>
          <w:szCs w:val="22"/>
        </w:rPr>
        <w:tab/>
      </w:r>
      <w:r w:rsidR="007A67DE" w:rsidRPr="007A67DE">
        <w:rPr>
          <w:rFonts w:cs="Arial"/>
          <w:bCs/>
          <w:i/>
          <w:sz w:val="22"/>
          <w:szCs w:val="22"/>
        </w:rPr>
        <w:t xml:space="preserve">„In dem </w:t>
      </w:r>
      <w:r w:rsidR="008928F2" w:rsidRPr="007A67DE">
        <w:rPr>
          <w:rFonts w:cs="Arial"/>
          <w:bCs/>
          <w:i/>
          <w:sz w:val="22"/>
          <w:szCs w:val="22"/>
        </w:rPr>
        <w:t>Raum zwischen den beiden elektrisch aufgeladenen Me</w:t>
      </w:r>
      <w:r w:rsidR="007A67DE" w:rsidRPr="007A67DE">
        <w:rPr>
          <w:rFonts w:cs="Arial"/>
          <w:bCs/>
          <w:i/>
          <w:sz w:val="22"/>
          <w:szCs w:val="22"/>
        </w:rPr>
        <w:t>tall</w:t>
      </w:r>
      <w:r w:rsidR="008928F2" w:rsidRPr="007A67DE">
        <w:rPr>
          <w:rFonts w:cs="Arial"/>
          <w:bCs/>
          <w:i/>
          <w:sz w:val="22"/>
          <w:szCs w:val="22"/>
        </w:rPr>
        <w:t xml:space="preserve">platten wirkt auf den Wattebausch außer der Gewichtskraft noch eine elektrische </w:t>
      </w:r>
      <w:proofErr w:type="gramStart"/>
      <w:r w:rsidR="008928F2" w:rsidRPr="007A67DE">
        <w:rPr>
          <w:rFonts w:cs="Arial"/>
          <w:bCs/>
          <w:i/>
          <w:sz w:val="22"/>
          <w:szCs w:val="22"/>
        </w:rPr>
        <w:t xml:space="preserve">Kraft </w:t>
      </w:r>
      <w:proofErr w:type="gramEnd"/>
      <w:r w:rsidR="007A67DE" w:rsidRPr="007A67DE">
        <w:rPr>
          <w:rFonts w:cs="Arial"/>
          <w:bCs/>
          <w:i/>
          <w:position w:val="-12"/>
          <w:sz w:val="22"/>
          <w:szCs w:val="22"/>
        </w:rPr>
        <w:object w:dxaOrig="760" w:dyaOrig="360">
          <v:shape id="_x0000_i1029" type="#_x0000_t75" style="width:38.05pt;height:18.35pt" o:ole="">
            <v:imagedata r:id="rId22" o:title=""/>
          </v:shape>
          <o:OLEObject Type="Embed" ProgID="Equation.3" ShapeID="_x0000_i1029" DrawAspect="Content" ObjectID="_1534075226" r:id="rId23"/>
        </w:object>
      </w:r>
      <w:r w:rsidR="007A67DE" w:rsidRPr="007A67DE">
        <w:rPr>
          <w:rFonts w:cs="Arial"/>
          <w:bCs/>
          <w:i/>
          <w:sz w:val="22"/>
          <w:szCs w:val="22"/>
        </w:rPr>
        <w:t xml:space="preserve">. </w:t>
      </w:r>
      <w:r w:rsidR="008928F2" w:rsidRPr="007A67DE">
        <w:rPr>
          <w:rFonts w:cs="Arial"/>
          <w:bCs/>
          <w:i/>
          <w:sz w:val="22"/>
          <w:szCs w:val="22"/>
        </w:rPr>
        <w:t>Den Bereich zwischen den Platten bezeichnet man als elektris</w:t>
      </w:r>
      <w:r w:rsidR="007A67DE" w:rsidRPr="007A67DE">
        <w:rPr>
          <w:rFonts w:cs="Arial"/>
          <w:bCs/>
          <w:i/>
          <w:sz w:val="22"/>
          <w:szCs w:val="22"/>
        </w:rPr>
        <w:t xml:space="preserve">ches Feld. Dass in einem Raum </w:t>
      </w:r>
      <w:r w:rsidR="008928F2" w:rsidRPr="007A67DE">
        <w:rPr>
          <w:rFonts w:cs="Arial"/>
          <w:bCs/>
          <w:i/>
          <w:sz w:val="22"/>
          <w:szCs w:val="22"/>
        </w:rPr>
        <w:t>ein sogenanntes elektrisches Feld herrscht, erkennt man ganz allgemein daran, dass in di</w:t>
      </w:r>
      <w:r w:rsidR="008928F2" w:rsidRPr="007A67DE">
        <w:rPr>
          <w:rFonts w:cs="Arial"/>
          <w:bCs/>
          <w:i/>
          <w:sz w:val="22"/>
          <w:szCs w:val="22"/>
        </w:rPr>
        <w:t>e</w:t>
      </w:r>
      <w:r w:rsidR="007A67DE" w:rsidRPr="007A67DE">
        <w:rPr>
          <w:rFonts w:cs="Arial"/>
          <w:bCs/>
          <w:i/>
          <w:sz w:val="22"/>
          <w:szCs w:val="22"/>
        </w:rPr>
        <w:t xml:space="preserve">sem Raum </w:t>
      </w:r>
      <w:r w:rsidR="008928F2" w:rsidRPr="007A67DE">
        <w:rPr>
          <w:rFonts w:cs="Arial"/>
          <w:bCs/>
          <w:i/>
          <w:sz w:val="22"/>
          <w:szCs w:val="22"/>
        </w:rPr>
        <w:t>auf (andere) elektrisch geladene Körper eine zusätzliche (elektrische) Kraft wirkt, und zwar weil diese Körper eine elektrische Ladung tragen (und das auch dann, wenn sie in Ruhe sind). Ein elektrisches Feld heißt homogen, wenn die auf einen festen Probekörper wirkende elektrische Kraft in jedem Punkt des Feldes gleich groß ist. Das elektrische Feld zwischen den beiden parallelen Metallplatten ist weitgehend homogen.</w:t>
      </w:r>
      <w:r w:rsidR="007A67DE" w:rsidRPr="007A67DE">
        <w:rPr>
          <w:rFonts w:cs="Arial"/>
          <w:bCs/>
          <w:i/>
          <w:sz w:val="22"/>
          <w:szCs w:val="22"/>
        </w:rPr>
        <w:t>“</w:t>
      </w:r>
    </w:p>
    <w:p w:rsidR="006A5A08" w:rsidRDefault="006A5A08" w:rsidP="000455D4">
      <w:pPr>
        <w:spacing w:line="276" w:lineRule="auto"/>
        <w:ind w:left="709" w:hanging="284"/>
        <w:rPr>
          <w:rFonts w:cs="Arial"/>
          <w:bCs/>
          <w:sz w:val="22"/>
          <w:szCs w:val="22"/>
        </w:rPr>
      </w:pPr>
      <w:r>
        <w:rPr>
          <w:rFonts w:cs="Arial"/>
          <w:bCs/>
          <w:sz w:val="22"/>
          <w:szCs w:val="22"/>
        </w:rPr>
        <w:tab/>
        <w:t xml:space="preserve">Es wird </w:t>
      </w:r>
      <w:r w:rsidR="004C5B36">
        <w:rPr>
          <w:rFonts w:cs="Arial"/>
          <w:bCs/>
          <w:sz w:val="22"/>
          <w:szCs w:val="22"/>
        </w:rPr>
        <w:t>bewuss</w:t>
      </w:r>
      <w:r w:rsidR="001B2DAF">
        <w:rPr>
          <w:rFonts w:cs="Arial"/>
          <w:bCs/>
          <w:sz w:val="22"/>
          <w:szCs w:val="22"/>
        </w:rPr>
        <w:t>t auf d</w:t>
      </w:r>
      <w:r w:rsidR="007F6751">
        <w:rPr>
          <w:rFonts w:cs="Arial"/>
          <w:bCs/>
          <w:sz w:val="22"/>
          <w:szCs w:val="22"/>
        </w:rPr>
        <w:t>ie Einführung bzw. mathematisch formulierte</w:t>
      </w:r>
      <w:r>
        <w:rPr>
          <w:rFonts w:cs="Arial"/>
          <w:bCs/>
          <w:sz w:val="22"/>
          <w:szCs w:val="22"/>
        </w:rPr>
        <w:t xml:space="preserve"> Definition </w:t>
      </w:r>
      <w:r w:rsidR="001B2DAF">
        <w:rPr>
          <w:rFonts w:cs="Arial"/>
          <w:bCs/>
          <w:sz w:val="22"/>
          <w:szCs w:val="22"/>
        </w:rPr>
        <w:t>der elektr</w:t>
      </w:r>
      <w:r w:rsidR="001B2DAF">
        <w:rPr>
          <w:rFonts w:cs="Arial"/>
          <w:bCs/>
          <w:sz w:val="22"/>
          <w:szCs w:val="22"/>
        </w:rPr>
        <w:t>i</w:t>
      </w:r>
      <w:r w:rsidR="001B2DAF">
        <w:rPr>
          <w:rFonts w:cs="Arial"/>
          <w:bCs/>
          <w:sz w:val="22"/>
          <w:szCs w:val="22"/>
        </w:rPr>
        <w:t>schen Feldstärke verzichtet</w:t>
      </w:r>
      <w:r w:rsidR="001134EA">
        <w:rPr>
          <w:rFonts w:cs="Arial"/>
          <w:bCs/>
          <w:sz w:val="22"/>
          <w:szCs w:val="22"/>
        </w:rPr>
        <w:t xml:space="preserve">, um </w:t>
      </w:r>
      <w:r w:rsidR="007F6751">
        <w:rPr>
          <w:rFonts w:cs="Arial"/>
          <w:bCs/>
          <w:sz w:val="22"/>
          <w:szCs w:val="22"/>
        </w:rPr>
        <w:t>den Gedankengang nicht zusätzlich zu belas</w:t>
      </w:r>
      <w:r w:rsidR="00292674">
        <w:rPr>
          <w:rFonts w:cs="Arial"/>
          <w:bCs/>
          <w:sz w:val="22"/>
          <w:szCs w:val="22"/>
        </w:rPr>
        <w:t>ten und</w:t>
      </w:r>
    </w:p>
    <w:p w:rsidR="006A5A08" w:rsidRDefault="006A5A08" w:rsidP="000455D4">
      <w:pPr>
        <w:spacing w:after="120"/>
        <w:ind w:left="709" w:hanging="284"/>
        <w:rPr>
          <w:rFonts w:cs="Arial"/>
          <w:sz w:val="22"/>
          <w:szCs w:val="22"/>
        </w:rPr>
      </w:pPr>
      <w:r>
        <w:rPr>
          <w:rFonts w:cs="Arial"/>
          <w:bCs/>
          <w:sz w:val="22"/>
          <w:szCs w:val="22"/>
        </w:rPr>
        <w:tab/>
      </w:r>
      <w:r w:rsidR="00292674">
        <w:rPr>
          <w:rFonts w:cs="Arial"/>
          <w:bCs/>
          <w:sz w:val="22"/>
          <w:szCs w:val="22"/>
        </w:rPr>
        <w:t>insbesondere nicht</w:t>
      </w:r>
      <w:r w:rsidR="007F6751">
        <w:rPr>
          <w:rFonts w:cs="Arial"/>
          <w:bCs/>
          <w:sz w:val="22"/>
          <w:szCs w:val="22"/>
        </w:rPr>
        <w:t xml:space="preserve"> die für das homogene Feld gültige </w:t>
      </w:r>
      <w:r w:rsidR="007F6751" w:rsidRPr="00292674">
        <w:rPr>
          <w:rFonts w:cs="Arial"/>
          <w:bCs/>
          <w:sz w:val="22"/>
          <w:szCs w:val="22"/>
        </w:rPr>
        <w:t>Beziehung „</w:t>
      </w:r>
      <w:r w:rsidR="00292674" w:rsidRPr="00292674">
        <w:rPr>
          <w:rFonts w:cs="Arial"/>
          <w:position w:val="-24"/>
          <w:sz w:val="22"/>
          <w:szCs w:val="22"/>
        </w:rPr>
        <w:object w:dxaOrig="840" w:dyaOrig="620">
          <v:shape id="_x0000_i1030" type="#_x0000_t75" style="width:42.1pt;height:31.25pt" o:ole="">
            <v:imagedata r:id="rId24" o:title=""/>
          </v:shape>
          <o:OLEObject Type="Embed" ProgID="Equation.3" ShapeID="_x0000_i1030" DrawAspect="Content" ObjectID="_1534075227" r:id="rId25"/>
        </w:object>
      </w:r>
      <w:r w:rsidR="007F6751" w:rsidRPr="00292674">
        <w:rPr>
          <w:rFonts w:cs="Arial"/>
          <w:sz w:val="22"/>
          <w:szCs w:val="22"/>
        </w:rPr>
        <w:t>“</w:t>
      </w:r>
      <w:r w:rsidR="00292674" w:rsidRPr="00292674">
        <w:rPr>
          <w:rFonts w:cs="Arial"/>
          <w:sz w:val="22"/>
          <w:szCs w:val="22"/>
        </w:rPr>
        <w:t xml:space="preserve"> h</w:t>
      </w:r>
      <w:r>
        <w:rPr>
          <w:rFonts w:cs="Arial"/>
          <w:sz w:val="22"/>
          <w:szCs w:val="22"/>
        </w:rPr>
        <w:t>erleiten</w:t>
      </w:r>
    </w:p>
    <w:p w:rsidR="005214DD" w:rsidRDefault="006A5A08" w:rsidP="000455D4">
      <w:pPr>
        <w:spacing w:after="120"/>
        <w:ind w:left="709" w:hanging="284"/>
        <w:rPr>
          <w:rFonts w:cs="Arial"/>
          <w:bCs/>
          <w:sz w:val="22"/>
          <w:szCs w:val="22"/>
        </w:rPr>
      </w:pPr>
      <w:r>
        <w:rPr>
          <w:rFonts w:cs="Arial"/>
          <w:sz w:val="22"/>
          <w:szCs w:val="22"/>
        </w:rPr>
        <w:tab/>
      </w:r>
      <w:r w:rsidR="00292674">
        <w:rPr>
          <w:rFonts w:cs="Arial"/>
          <w:sz w:val="22"/>
          <w:szCs w:val="22"/>
        </w:rPr>
        <w:t xml:space="preserve">oder ohne Herleitung benutzen </w:t>
      </w:r>
      <w:r w:rsidR="00292674" w:rsidRPr="00292674">
        <w:rPr>
          <w:rFonts w:cs="Arial"/>
          <w:sz w:val="22"/>
          <w:szCs w:val="22"/>
        </w:rPr>
        <w:t>zu müsse</w:t>
      </w:r>
      <w:r w:rsidR="00292674">
        <w:rPr>
          <w:rFonts w:cs="Arial"/>
          <w:sz w:val="22"/>
          <w:szCs w:val="22"/>
        </w:rPr>
        <w:t>n.</w:t>
      </w:r>
      <w:r w:rsidR="005214DD">
        <w:rPr>
          <w:rFonts w:cs="Arial"/>
          <w:bCs/>
          <w:sz w:val="22"/>
          <w:szCs w:val="22"/>
        </w:rPr>
        <w:t xml:space="preserve"> </w:t>
      </w:r>
      <w:r w:rsidR="000119F6" w:rsidRPr="005214DD">
        <w:rPr>
          <w:rFonts w:cs="Arial"/>
          <w:bCs/>
          <w:sz w:val="22"/>
          <w:szCs w:val="22"/>
        </w:rPr>
        <w:t>Die</w:t>
      </w:r>
      <w:r w:rsidR="001134EA" w:rsidRPr="005214DD">
        <w:rPr>
          <w:rFonts w:cs="Arial"/>
          <w:bCs/>
          <w:sz w:val="22"/>
          <w:szCs w:val="22"/>
        </w:rPr>
        <w:t xml:space="preserve"> </w:t>
      </w:r>
      <w:r w:rsidR="001B2DAF" w:rsidRPr="005214DD">
        <w:rPr>
          <w:rFonts w:cs="Arial"/>
          <w:bCs/>
          <w:sz w:val="22"/>
          <w:szCs w:val="22"/>
        </w:rPr>
        <w:t>auf dem Wattebausch befindliche elek</w:t>
      </w:r>
      <w:r w:rsidR="001B2DAF" w:rsidRPr="005214DD">
        <w:rPr>
          <w:rFonts w:cs="Arial"/>
          <w:bCs/>
          <w:sz w:val="22"/>
          <w:szCs w:val="22"/>
        </w:rPr>
        <w:t>t</w:t>
      </w:r>
      <w:r w:rsidR="001B2DAF" w:rsidRPr="005214DD">
        <w:rPr>
          <w:rFonts w:cs="Arial"/>
          <w:bCs/>
          <w:sz w:val="22"/>
          <w:szCs w:val="22"/>
        </w:rPr>
        <w:t xml:space="preserve">rische Ladung </w:t>
      </w:r>
      <w:r w:rsidR="001B2DAF" w:rsidRPr="003452DA">
        <w:rPr>
          <w:rFonts w:ascii="Times New Roman" w:hAnsi="Times New Roman"/>
          <w:position w:val="-10"/>
          <w:szCs w:val="24"/>
        </w:rPr>
        <w:object w:dxaOrig="204" w:dyaOrig="264">
          <v:shape id="_x0000_i1031" type="#_x0000_t75" style="width:10.2pt;height:12.9pt" o:ole="">
            <v:imagedata r:id="rId26" o:title=""/>
          </v:shape>
          <o:OLEObject Type="Embed" ProgID="Equation.3" ShapeID="_x0000_i1031" DrawAspect="Content" ObjectID="_1534075228" r:id="rId27"/>
        </w:object>
      </w:r>
      <w:r w:rsidR="006C1C2E" w:rsidRPr="005214DD">
        <w:rPr>
          <w:rFonts w:cs="Arial"/>
          <w:bCs/>
          <w:i/>
          <w:sz w:val="22"/>
          <w:szCs w:val="22"/>
        </w:rPr>
        <w:t xml:space="preserve"> </w:t>
      </w:r>
      <w:r w:rsidR="006C1C2E" w:rsidRPr="005214DD">
        <w:rPr>
          <w:rFonts w:cs="Arial"/>
          <w:bCs/>
          <w:sz w:val="22"/>
          <w:szCs w:val="22"/>
        </w:rPr>
        <w:t xml:space="preserve">kann </w:t>
      </w:r>
      <w:r w:rsidR="000119F6" w:rsidRPr="005214DD">
        <w:rPr>
          <w:rFonts w:cs="Arial"/>
          <w:bCs/>
          <w:sz w:val="22"/>
          <w:szCs w:val="22"/>
        </w:rPr>
        <w:t>gemäß</w:t>
      </w:r>
      <w:r w:rsidR="001B2DAF" w:rsidRPr="005214DD">
        <w:rPr>
          <w:rFonts w:cs="Arial"/>
          <w:bCs/>
          <w:sz w:val="22"/>
          <w:szCs w:val="22"/>
        </w:rPr>
        <w:t xml:space="preserve"> der Bezi</w:t>
      </w:r>
      <w:r w:rsidR="000119F6" w:rsidRPr="005214DD">
        <w:rPr>
          <w:rFonts w:cs="Arial"/>
          <w:bCs/>
          <w:sz w:val="22"/>
          <w:szCs w:val="22"/>
        </w:rPr>
        <w:t xml:space="preserve">ehung </w:t>
      </w:r>
      <w:r w:rsidR="001B2DAF" w:rsidRPr="003452DA">
        <w:rPr>
          <w:rFonts w:ascii="Times New Roman" w:hAnsi="Times New Roman"/>
          <w:position w:val="-24"/>
          <w:szCs w:val="24"/>
        </w:rPr>
        <w:object w:dxaOrig="1740" w:dyaOrig="624">
          <v:shape id="_x0000_i1032" type="#_x0000_t75" style="width:86.95pt;height:31.25pt" o:ole="" o:bordertopcolor="this" o:borderleftcolor="this" o:borderbottomcolor="this" o:borderrightcolor="this">
            <v:imagedata r:id="rId28" o:title=""/>
          </v:shape>
          <o:OLEObject Type="Embed" ProgID="Equation.3" ShapeID="_x0000_i1032" DrawAspect="Content" ObjectID="_1534075229" r:id="rId29"/>
        </w:object>
      </w:r>
      <w:r w:rsidR="000119F6" w:rsidRPr="005214DD">
        <w:rPr>
          <w:rFonts w:cs="Arial"/>
          <w:bCs/>
          <w:sz w:val="22"/>
          <w:szCs w:val="22"/>
        </w:rPr>
        <w:t xml:space="preserve">    berec</w:t>
      </w:r>
      <w:r w:rsidR="005214DD">
        <w:rPr>
          <w:rFonts w:cs="Arial"/>
          <w:bCs/>
          <w:sz w:val="22"/>
          <w:szCs w:val="22"/>
        </w:rPr>
        <w:t>hnet werden. Die Herleitung d</w:t>
      </w:r>
      <w:r w:rsidR="000119F6" w:rsidRPr="005214DD">
        <w:rPr>
          <w:rFonts w:cs="Arial"/>
          <w:bCs/>
          <w:sz w:val="22"/>
          <w:szCs w:val="22"/>
        </w:rPr>
        <w:t xml:space="preserve">er Beziehung erfolgt aus den genannten Gründen zwar </w:t>
      </w:r>
      <w:r w:rsidR="006C1C2E" w:rsidRPr="005214DD">
        <w:rPr>
          <w:rFonts w:cs="Arial"/>
          <w:bCs/>
          <w:sz w:val="22"/>
          <w:szCs w:val="22"/>
        </w:rPr>
        <w:t>ausgehend</w:t>
      </w:r>
      <w:r w:rsidR="005214DD">
        <w:rPr>
          <w:rFonts w:cs="Arial"/>
          <w:bCs/>
          <w:sz w:val="22"/>
          <w:szCs w:val="22"/>
        </w:rPr>
        <w:t xml:space="preserve"> vom</w:t>
      </w:r>
    </w:p>
    <w:p w:rsidR="0060283A" w:rsidRDefault="005214DD" w:rsidP="000455D4">
      <w:pPr>
        <w:ind w:left="709" w:hanging="284"/>
        <w:rPr>
          <w:rFonts w:cs="Arial"/>
          <w:bCs/>
          <w:sz w:val="22"/>
          <w:szCs w:val="22"/>
        </w:rPr>
      </w:pPr>
      <w:r>
        <w:rPr>
          <w:rFonts w:cs="Arial"/>
          <w:bCs/>
          <w:sz w:val="22"/>
          <w:szCs w:val="22"/>
        </w:rPr>
        <w:tab/>
      </w:r>
      <w:r w:rsidR="006C1C2E" w:rsidRPr="005214DD">
        <w:rPr>
          <w:rFonts w:cs="Arial"/>
          <w:bCs/>
          <w:sz w:val="22"/>
          <w:szCs w:val="22"/>
        </w:rPr>
        <w:t>anschaulichen</w:t>
      </w:r>
      <w:r w:rsidR="001B2DAF" w:rsidRPr="005214DD">
        <w:rPr>
          <w:rFonts w:cs="Arial"/>
          <w:bCs/>
          <w:sz w:val="22"/>
          <w:szCs w:val="22"/>
        </w:rPr>
        <w:t xml:space="preserve"> </w:t>
      </w:r>
      <w:r w:rsidR="00116D34" w:rsidRPr="005214DD">
        <w:rPr>
          <w:rFonts w:cs="Arial"/>
          <w:bCs/>
          <w:sz w:val="22"/>
          <w:szCs w:val="22"/>
        </w:rPr>
        <w:t xml:space="preserve">und </w:t>
      </w:r>
      <w:r w:rsidR="001B2DAF" w:rsidRPr="005214DD">
        <w:rPr>
          <w:rFonts w:cs="Arial"/>
          <w:bCs/>
          <w:sz w:val="22"/>
          <w:szCs w:val="22"/>
        </w:rPr>
        <w:t xml:space="preserve">für den Schwebezustand geltenden </w:t>
      </w:r>
      <w:proofErr w:type="gramStart"/>
      <w:r w:rsidR="001B2DAF" w:rsidRPr="005214DD">
        <w:rPr>
          <w:rFonts w:cs="Arial"/>
          <w:bCs/>
          <w:sz w:val="22"/>
          <w:szCs w:val="22"/>
        </w:rPr>
        <w:t>Kraftansatz</w:t>
      </w:r>
      <w:r w:rsidR="000119F6" w:rsidRPr="005214DD">
        <w:rPr>
          <w:rFonts w:cs="Arial"/>
          <w:bCs/>
          <w:sz w:val="22"/>
          <w:szCs w:val="22"/>
        </w:rPr>
        <w:t xml:space="preserve"> </w:t>
      </w:r>
      <w:proofErr w:type="gramEnd"/>
      <w:r w:rsidR="00116D34" w:rsidRPr="00116D34">
        <w:rPr>
          <w:i/>
          <w:position w:val="-12"/>
        </w:rPr>
        <w:object w:dxaOrig="2000" w:dyaOrig="360">
          <v:shape id="_x0000_i1033" type="#_x0000_t75" style="width:99.15pt;height:18.35pt" o:ole="">
            <v:imagedata r:id="rId30" o:title=""/>
          </v:shape>
          <o:OLEObject Type="Embed" ProgID="Equation.3" ShapeID="_x0000_i1033" DrawAspect="Content" ObjectID="_1534075230" r:id="rId31"/>
        </w:object>
      </w:r>
      <w:r>
        <w:rPr>
          <w:rFonts w:cs="Arial"/>
          <w:bCs/>
          <w:i/>
          <w:sz w:val="22"/>
          <w:szCs w:val="22"/>
        </w:rPr>
        <w:t>,</w:t>
      </w:r>
      <w:r w:rsidR="006C1C2E" w:rsidRPr="005214DD">
        <w:rPr>
          <w:rFonts w:cs="Arial"/>
          <w:bCs/>
          <w:sz w:val="22"/>
          <w:szCs w:val="22"/>
        </w:rPr>
        <w:t xml:space="preserve"> </w:t>
      </w:r>
      <w:r w:rsidR="000119F6" w:rsidRPr="005214DD">
        <w:rPr>
          <w:rFonts w:cs="Arial"/>
          <w:bCs/>
          <w:sz w:val="22"/>
          <w:szCs w:val="22"/>
        </w:rPr>
        <w:t xml:space="preserve">jedoch ohne </w:t>
      </w:r>
      <w:r w:rsidR="00116D34" w:rsidRPr="005214DD">
        <w:rPr>
          <w:rFonts w:cs="Arial"/>
          <w:bCs/>
          <w:sz w:val="22"/>
          <w:szCs w:val="22"/>
        </w:rPr>
        <w:t xml:space="preserve">die Beziehungen </w:t>
      </w:r>
      <w:r w:rsidR="0060283A" w:rsidRPr="00116D34">
        <w:rPr>
          <w:position w:val="-12"/>
        </w:rPr>
        <w:object w:dxaOrig="1460" w:dyaOrig="360">
          <v:shape id="_x0000_i1034" type="#_x0000_t75" style="width:72.7pt;height:18.35pt" o:ole="">
            <v:imagedata r:id="rId32" o:title=""/>
          </v:shape>
          <o:OLEObject Type="Embed" ProgID="Equation.3" ShapeID="_x0000_i1034" DrawAspect="Content" ObjectID="_1534075231" r:id="rId33"/>
        </w:object>
      </w:r>
      <w:r w:rsidR="00116D34" w:rsidRPr="005214DD">
        <w:rPr>
          <w:rFonts w:cs="Arial"/>
          <w:bCs/>
          <w:sz w:val="22"/>
          <w:szCs w:val="22"/>
        </w:rPr>
        <w:t xml:space="preserve">  und  </w:t>
      </w:r>
      <w:r w:rsidR="00116D34" w:rsidRPr="00116D34">
        <w:rPr>
          <w:position w:val="-24"/>
        </w:rPr>
        <w:object w:dxaOrig="840" w:dyaOrig="620">
          <v:shape id="_x0000_i1035" type="#_x0000_t75" style="width:42.1pt;height:31.25pt" o:ole="">
            <v:imagedata r:id="rId24" o:title=""/>
          </v:shape>
          <o:OLEObject Type="Embed" ProgID="Equation.3" ShapeID="_x0000_i1035" DrawAspect="Content" ObjectID="_1534075232" r:id="rId34"/>
        </w:object>
      </w:r>
      <w:r w:rsidR="00116D34" w:rsidRPr="005214DD">
        <w:rPr>
          <w:rFonts w:cs="Arial"/>
          <w:sz w:val="22"/>
          <w:szCs w:val="22"/>
        </w:rPr>
        <w:t xml:space="preserve">  </w:t>
      </w:r>
      <w:r w:rsidRPr="005214DD">
        <w:rPr>
          <w:rFonts w:cs="Arial"/>
          <w:sz w:val="22"/>
          <w:szCs w:val="22"/>
        </w:rPr>
        <w:t xml:space="preserve">zu </w:t>
      </w:r>
      <w:r w:rsidR="00116D34" w:rsidRPr="005214DD">
        <w:rPr>
          <w:rFonts w:cs="Arial"/>
          <w:sz w:val="22"/>
          <w:szCs w:val="22"/>
        </w:rPr>
        <w:t>be</w:t>
      </w:r>
      <w:r w:rsidR="0060283A">
        <w:rPr>
          <w:rFonts w:cs="Arial"/>
          <w:sz w:val="22"/>
          <w:szCs w:val="22"/>
        </w:rPr>
        <w:t>nutzen</w:t>
      </w:r>
      <w:r w:rsidR="00116D34" w:rsidRPr="005214DD">
        <w:rPr>
          <w:rFonts w:cs="Arial"/>
          <w:bCs/>
          <w:sz w:val="22"/>
          <w:szCs w:val="22"/>
        </w:rPr>
        <w:t>.</w:t>
      </w:r>
    </w:p>
    <w:p w:rsidR="006C1C2E" w:rsidRPr="0060283A" w:rsidRDefault="0060283A" w:rsidP="0060283A">
      <w:pPr>
        <w:spacing w:line="276" w:lineRule="auto"/>
        <w:ind w:left="709" w:hanging="284"/>
        <w:rPr>
          <w:rFonts w:cs="Arial"/>
          <w:bCs/>
          <w:sz w:val="22"/>
          <w:szCs w:val="22"/>
        </w:rPr>
      </w:pPr>
      <w:r>
        <w:rPr>
          <w:rFonts w:cs="Arial"/>
          <w:bCs/>
          <w:sz w:val="22"/>
          <w:szCs w:val="22"/>
        </w:rPr>
        <w:tab/>
      </w:r>
      <w:r w:rsidR="00116D34" w:rsidRPr="005214DD">
        <w:rPr>
          <w:rFonts w:cs="Arial"/>
          <w:bCs/>
          <w:sz w:val="22"/>
          <w:szCs w:val="22"/>
        </w:rPr>
        <w:t>Da</w:t>
      </w:r>
      <w:r w:rsidR="0010207B" w:rsidRPr="005214DD">
        <w:rPr>
          <w:rFonts w:cs="Arial"/>
          <w:bCs/>
          <w:sz w:val="22"/>
          <w:szCs w:val="22"/>
        </w:rPr>
        <w:t xml:space="preserve"> viele Schülerinnen und Schüler</w:t>
      </w:r>
      <w:r>
        <w:rPr>
          <w:rFonts w:cs="Arial"/>
          <w:bCs/>
          <w:sz w:val="22"/>
          <w:szCs w:val="22"/>
        </w:rPr>
        <w:t xml:space="preserve"> </w:t>
      </w:r>
      <w:r w:rsidR="00116D34" w:rsidRPr="0060283A">
        <w:rPr>
          <w:rFonts w:cs="Arial"/>
          <w:bCs/>
          <w:sz w:val="22"/>
          <w:szCs w:val="22"/>
        </w:rPr>
        <w:t xml:space="preserve">in der zur Verfügung stehenden Zeit </w:t>
      </w:r>
      <w:r w:rsidR="0010207B" w:rsidRPr="0060283A">
        <w:rPr>
          <w:rFonts w:cs="Arial"/>
          <w:bCs/>
          <w:sz w:val="22"/>
          <w:szCs w:val="22"/>
        </w:rPr>
        <w:t xml:space="preserve">den Kraftansatz </w:t>
      </w:r>
      <w:r w:rsidR="00116D34" w:rsidRPr="0060283A">
        <w:rPr>
          <w:rFonts w:cs="Arial"/>
          <w:bCs/>
          <w:sz w:val="22"/>
          <w:szCs w:val="22"/>
        </w:rPr>
        <w:t xml:space="preserve">vermutlich nicht </w:t>
      </w:r>
      <w:r w:rsidR="0010207B" w:rsidRPr="0060283A">
        <w:rPr>
          <w:rFonts w:cs="Arial"/>
          <w:bCs/>
          <w:sz w:val="22"/>
          <w:szCs w:val="22"/>
        </w:rPr>
        <w:t xml:space="preserve">selbstständig in einen Energieansatz überführen können, werden mit den Arbeitsmaterialien abgestufte Hilfen angeboten. Insbesondere mit den </w:t>
      </w:r>
      <w:r w:rsidR="00AF1D3C" w:rsidRPr="0060283A">
        <w:rPr>
          <w:rFonts w:cs="Arial"/>
          <w:bCs/>
          <w:sz w:val="22"/>
          <w:szCs w:val="22"/>
        </w:rPr>
        <w:t xml:space="preserve">nachfolgend noch einmal wiedergegebenen </w:t>
      </w:r>
      <w:r w:rsidR="0010207B" w:rsidRPr="0060283A">
        <w:rPr>
          <w:rFonts w:cs="Arial"/>
          <w:bCs/>
          <w:sz w:val="22"/>
          <w:szCs w:val="22"/>
        </w:rPr>
        <w:t xml:space="preserve">Hilfen 2 und 3 sollte es den Schülerinnen und Schülern gelingen, die Beziehung </w:t>
      </w:r>
      <w:r w:rsidR="002937C4" w:rsidRPr="0010207B">
        <w:rPr>
          <w:rFonts w:ascii="Times New Roman" w:hAnsi="Times New Roman"/>
          <w:position w:val="-10"/>
          <w:szCs w:val="24"/>
        </w:rPr>
        <w:object w:dxaOrig="2160" w:dyaOrig="320">
          <v:shape id="_x0000_i1036" type="#_x0000_t75" style="width:108.7pt;height:15.6pt" o:ole="">
            <v:imagedata r:id="rId35" o:title=""/>
          </v:shape>
          <o:OLEObject Type="Embed" ProgID="Equation.3" ShapeID="_x0000_i1036" DrawAspect="Content" ObjectID="_1534075233" r:id="rId36"/>
        </w:object>
      </w:r>
      <w:r w:rsidR="002937C4" w:rsidRPr="0060283A">
        <w:rPr>
          <w:rFonts w:ascii="Times New Roman" w:hAnsi="Times New Roman"/>
          <w:szCs w:val="24"/>
        </w:rPr>
        <w:t xml:space="preserve"> </w:t>
      </w:r>
      <w:r w:rsidR="002937C4" w:rsidRPr="0060283A">
        <w:rPr>
          <w:rFonts w:cs="Arial"/>
          <w:sz w:val="22"/>
          <w:szCs w:val="22"/>
        </w:rPr>
        <w:t xml:space="preserve"> zu generieren.</w:t>
      </w:r>
    </w:p>
    <w:p w:rsidR="00116D34" w:rsidRPr="00BC7FC0" w:rsidRDefault="00116D34" w:rsidP="002937C4">
      <w:pPr>
        <w:pStyle w:val="Listenabsatz"/>
        <w:spacing w:after="120"/>
        <w:ind w:left="1560" w:hanging="851"/>
        <w:contextualSpacing w:val="0"/>
        <w:rPr>
          <w:rFonts w:cs="Arial"/>
          <w:bCs/>
          <w:i/>
          <w:sz w:val="22"/>
          <w:szCs w:val="22"/>
        </w:rPr>
      </w:pPr>
      <w:r w:rsidRPr="00BC7FC0">
        <w:rPr>
          <w:rFonts w:cs="Arial"/>
          <w:bCs/>
          <w:i/>
          <w:sz w:val="22"/>
          <w:szCs w:val="22"/>
        </w:rPr>
        <w:t>Hilfe 2:</w:t>
      </w:r>
      <w:r w:rsidRPr="00BC7FC0">
        <w:rPr>
          <w:rFonts w:cs="Arial"/>
          <w:bCs/>
          <w:i/>
          <w:sz w:val="22"/>
          <w:szCs w:val="22"/>
        </w:rPr>
        <w:tab/>
        <w:t xml:space="preserve">Der in der herzuleitenden Beziehung auftretende Term  </w:t>
      </w:r>
      <w:r w:rsidR="002937C4" w:rsidRPr="00BC7FC0">
        <w:rPr>
          <w:rFonts w:cs="Arial"/>
          <w:bCs/>
          <w:i/>
          <w:position w:val="-10"/>
          <w:sz w:val="22"/>
          <w:szCs w:val="22"/>
        </w:rPr>
        <w:object w:dxaOrig="800" w:dyaOrig="320">
          <v:shape id="_x0000_i1037" type="#_x0000_t75" style="width:40.1pt;height:15.6pt" o:ole="">
            <v:imagedata r:id="rId37" o:title=""/>
          </v:shape>
          <o:OLEObject Type="Embed" ProgID="Equation.3" ShapeID="_x0000_i1037" DrawAspect="Content" ObjectID="_1534075234" r:id="rId38"/>
        </w:object>
      </w:r>
      <w:r w:rsidRPr="00BC7FC0">
        <w:rPr>
          <w:rFonts w:cs="Arial"/>
          <w:bCs/>
          <w:i/>
          <w:sz w:val="22"/>
          <w:szCs w:val="22"/>
        </w:rPr>
        <w:t xml:space="preserve">  entspricht der Hubarbeit, die erforderlich wäre, um den Wattebauch der Masse </w:t>
      </w:r>
      <w:r w:rsidR="002937C4" w:rsidRPr="00BC7FC0">
        <w:rPr>
          <w:rFonts w:cs="Arial"/>
          <w:bCs/>
          <w:i/>
          <w:position w:val="-6"/>
          <w:sz w:val="22"/>
          <w:szCs w:val="22"/>
        </w:rPr>
        <w:object w:dxaOrig="260" w:dyaOrig="220">
          <v:shape id="_x0000_i1038" type="#_x0000_t75" style="width:12.9pt;height:10.85pt" o:ole="">
            <v:imagedata r:id="rId39" o:title=""/>
          </v:shape>
          <o:OLEObject Type="Embed" ProgID="Equation.3" ShapeID="_x0000_i1038" DrawAspect="Content" ObjectID="_1534075235" r:id="rId40"/>
        </w:object>
      </w:r>
      <w:r w:rsidRPr="00BC7FC0">
        <w:rPr>
          <w:rFonts w:cs="Arial"/>
          <w:bCs/>
          <w:i/>
          <w:sz w:val="22"/>
          <w:szCs w:val="22"/>
        </w:rPr>
        <w:t xml:space="preserve"> (ohne ihn zu beschleunigen) um die Höhe </w:t>
      </w:r>
      <w:r w:rsidR="002937C4" w:rsidRPr="00BC7FC0">
        <w:rPr>
          <w:rFonts w:cs="Arial"/>
          <w:bCs/>
          <w:i/>
          <w:position w:val="-6"/>
          <w:sz w:val="22"/>
          <w:szCs w:val="22"/>
        </w:rPr>
        <w:object w:dxaOrig="220" w:dyaOrig="279">
          <v:shape id="_x0000_i1039" type="#_x0000_t75" style="width:10.85pt;height:14.25pt" o:ole="">
            <v:imagedata r:id="rId41" o:title=""/>
          </v:shape>
          <o:OLEObject Type="Embed" ProgID="Equation.3" ShapeID="_x0000_i1039" DrawAspect="Content" ObjectID="_1534075236" r:id="rId42"/>
        </w:object>
      </w:r>
      <w:r w:rsidRPr="00BC7FC0">
        <w:rPr>
          <w:rFonts w:cs="Arial"/>
          <w:bCs/>
          <w:i/>
          <w:sz w:val="22"/>
          <w:szCs w:val="22"/>
        </w:rPr>
        <w:t xml:space="preserve"> (also von der unteren zur oberen Platte) a</w:t>
      </w:r>
      <w:r w:rsidRPr="00BC7FC0">
        <w:rPr>
          <w:rFonts w:cs="Arial"/>
          <w:bCs/>
          <w:i/>
          <w:sz w:val="22"/>
          <w:szCs w:val="22"/>
        </w:rPr>
        <w:t>n</w:t>
      </w:r>
      <w:r w:rsidRPr="00BC7FC0">
        <w:rPr>
          <w:rFonts w:cs="Arial"/>
          <w:bCs/>
          <w:i/>
          <w:sz w:val="22"/>
          <w:szCs w:val="22"/>
        </w:rPr>
        <w:t>zuheben</w:t>
      </w:r>
      <w:r w:rsidR="002937C4" w:rsidRPr="00BC7FC0">
        <w:rPr>
          <w:rFonts w:cs="Arial"/>
          <w:bCs/>
          <w:i/>
          <w:sz w:val="22"/>
          <w:szCs w:val="22"/>
        </w:rPr>
        <w:t>.</w:t>
      </w:r>
    </w:p>
    <w:p w:rsidR="003D2A4B" w:rsidRPr="00BC7FC0" w:rsidRDefault="002937C4" w:rsidP="00BC7FC0">
      <w:pPr>
        <w:pStyle w:val="Listenabsatz"/>
        <w:spacing w:after="240"/>
        <w:ind w:left="1560" w:hanging="851"/>
        <w:contextualSpacing w:val="0"/>
        <w:rPr>
          <w:rFonts w:cs="Arial"/>
          <w:bCs/>
          <w:i/>
          <w:sz w:val="22"/>
          <w:szCs w:val="22"/>
        </w:rPr>
      </w:pPr>
      <w:r w:rsidRPr="00BC7FC0">
        <w:rPr>
          <w:rFonts w:cs="Arial"/>
          <w:bCs/>
          <w:i/>
          <w:sz w:val="22"/>
          <w:szCs w:val="22"/>
        </w:rPr>
        <w:t>Hilfe 3:</w:t>
      </w:r>
      <w:r w:rsidRPr="00BC7FC0">
        <w:rPr>
          <w:rFonts w:cs="Arial"/>
          <w:bCs/>
          <w:i/>
          <w:sz w:val="22"/>
          <w:szCs w:val="22"/>
        </w:rPr>
        <w:tab/>
        <w:t>Überlegen Sie, wer oder was in diesem Versuch diese Hubarbeit aufbringen könnte (ohne den Wattebausch z. B. mit der eigenen Muskelkraft anzuheben).</w:t>
      </w:r>
    </w:p>
    <w:p w:rsidR="00BE59B2" w:rsidRDefault="00BE59B2" w:rsidP="008519C2">
      <w:pPr>
        <w:spacing w:after="120" w:line="276" w:lineRule="auto"/>
        <w:ind w:left="709" w:hanging="284"/>
        <w:rPr>
          <w:rFonts w:cs="Arial"/>
          <w:sz w:val="22"/>
          <w:szCs w:val="22"/>
        </w:rPr>
      </w:pPr>
      <w:r w:rsidRPr="00BC7FC0">
        <w:rPr>
          <w:rFonts w:cs="Arial"/>
          <w:sz w:val="22"/>
          <w:szCs w:val="22"/>
        </w:rPr>
        <w:t>d)</w:t>
      </w:r>
      <w:r w:rsidRPr="00BC7FC0">
        <w:rPr>
          <w:rFonts w:cs="Arial"/>
          <w:sz w:val="22"/>
          <w:szCs w:val="22"/>
        </w:rPr>
        <w:tab/>
        <w:t xml:space="preserve">Auf der Basis des sehr anschaulichen Modellversuchs </w:t>
      </w:r>
      <w:r w:rsidR="00BC7FC0">
        <w:rPr>
          <w:rFonts w:cs="Arial"/>
          <w:sz w:val="22"/>
          <w:szCs w:val="22"/>
        </w:rPr>
        <w:t>(</w:t>
      </w:r>
      <w:proofErr w:type="spellStart"/>
      <w:r w:rsidR="00BC7FC0">
        <w:rPr>
          <w:rFonts w:cs="Arial"/>
          <w:sz w:val="22"/>
          <w:szCs w:val="22"/>
        </w:rPr>
        <w:t>Wattebauschversuchs</w:t>
      </w:r>
      <w:proofErr w:type="spellEnd"/>
      <w:r w:rsidR="00BC7FC0">
        <w:rPr>
          <w:rFonts w:cs="Arial"/>
          <w:sz w:val="22"/>
          <w:szCs w:val="22"/>
        </w:rPr>
        <w:t xml:space="preserve">) </w:t>
      </w:r>
      <w:r w:rsidRPr="00BC7FC0">
        <w:rPr>
          <w:rFonts w:cs="Arial"/>
          <w:sz w:val="22"/>
          <w:szCs w:val="22"/>
        </w:rPr>
        <w:t>wird das</w:t>
      </w:r>
      <w:r w:rsidRPr="00BC7FC0">
        <w:rPr>
          <w:rFonts w:cs="Arial"/>
          <w:b/>
          <w:i/>
          <w:sz w:val="22"/>
          <w:szCs w:val="22"/>
        </w:rPr>
        <w:t xml:space="preserve"> Prinzip eines „vereinfachten </w:t>
      </w:r>
      <w:proofErr w:type="spellStart"/>
      <w:r w:rsidRPr="00BC7FC0">
        <w:rPr>
          <w:rFonts w:cs="Arial"/>
          <w:b/>
          <w:i/>
          <w:sz w:val="22"/>
          <w:szCs w:val="22"/>
        </w:rPr>
        <w:t>Millikanversuchs</w:t>
      </w:r>
      <w:proofErr w:type="spellEnd"/>
      <w:r w:rsidRPr="00BC7FC0">
        <w:rPr>
          <w:rFonts w:cs="Arial"/>
          <w:b/>
          <w:i/>
          <w:sz w:val="22"/>
          <w:szCs w:val="22"/>
        </w:rPr>
        <w:t xml:space="preserve">“ </w:t>
      </w:r>
      <w:r w:rsidRPr="00BC7FC0">
        <w:rPr>
          <w:rFonts w:cs="Arial"/>
          <w:sz w:val="22"/>
          <w:szCs w:val="22"/>
        </w:rPr>
        <w:t>erarbeitet.</w:t>
      </w:r>
      <w:r w:rsidR="001D535D">
        <w:rPr>
          <w:rFonts w:cs="Arial"/>
          <w:sz w:val="22"/>
          <w:szCs w:val="22"/>
        </w:rPr>
        <w:t xml:space="preserve"> </w:t>
      </w:r>
      <w:r w:rsidR="00BC7FC0">
        <w:rPr>
          <w:rFonts w:cs="Arial"/>
          <w:sz w:val="22"/>
          <w:szCs w:val="22"/>
        </w:rPr>
        <w:t xml:space="preserve">Dazu kann </w:t>
      </w:r>
      <w:r w:rsidR="001D535D">
        <w:rPr>
          <w:rFonts w:cs="Arial"/>
          <w:sz w:val="22"/>
          <w:szCs w:val="22"/>
        </w:rPr>
        <w:t xml:space="preserve">z. B. </w:t>
      </w:r>
      <w:r w:rsidR="00BC7FC0">
        <w:rPr>
          <w:rFonts w:cs="Arial"/>
          <w:sz w:val="22"/>
          <w:szCs w:val="22"/>
        </w:rPr>
        <w:t>das u</w:t>
      </w:r>
      <w:r w:rsidR="00BC7FC0">
        <w:rPr>
          <w:rFonts w:cs="Arial"/>
          <w:sz w:val="22"/>
          <w:szCs w:val="22"/>
        </w:rPr>
        <w:t>n</w:t>
      </w:r>
      <w:r w:rsidR="00BC7FC0">
        <w:rPr>
          <w:rFonts w:cs="Arial"/>
          <w:sz w:val="22"/>
          <w:szCs w:val="22"/>
        </w:rPr>
        <w:t>mittelbar unterrichtlich einsetzbare Informations- und Arbeitsmaterial</w:t>
      </w:r>
      <w:r w:rsidR="001D535D">
        <w:rPr>
          <w:rFonts w:cs="Arial"/>
          <w:sz w:val="22"/>
          <w:szCs w:val="22"/>
        </w:rPr>
        <w:t xml:space="preserve"> aus dem Dokument </w:t>
      </w:r>
      <w:r w:rsidR="001D535D">
        <w:rPr>
          <w:rFonts w:cs="Arial"/>
          <w:sz w:val="22"/>
          <w:szCs w:val="22"/>
        </w:rPr>
        <w:br/>
      </w:r>
      <w:r w:rsidR="001D535D" w:rsidRPr="001D535D">
        <w:rPr>
          <w:rFonts w:cs="Arial"/>
          <w:bCs/>
          <w:color w:val="0000FF"/>
          <w:sz w:val="22"/>
          <w:szCs w:val="22"/>
        </w:rPr>
        <w:t>„</w:t>
      </w:r>
      <w:r w:rsidRPr="001D535D">
        <w:rPr>
          <w:rFonts w:cs="Arial"/>
          <w:bCs/>
          <w:color w:val="0000FF"/>
          <w:sz w:val="22"/>
          <w:szCs w:val="22"/>
        </w:rPr>
        <w:t xml:space="preserve">EL-6 </w:t>
      </w:r>
      <w:proofErr w:type="spellStart"/>
      <w:r w:rsidRPr="001D535D">
        <w:rPr>
          <w:rFonts w:cs="Arial"/>
          <w:bCs/>
          <w:color w:val="0000FF"/>
          <w:sz w:val="22"/>
          <w:szCs w:val="22"/>
        </w:rPr>
        <w:t>Millikanversuch_vereinfacht</w:t>
      </w:r>
      <w:proofErr w:type="spellEnd"/>
      <w:r w:rsidR="001D535D" w:rsidRPr="001D535D">
        <w:rPr>
          <w:rFonts w:cs="Arial"/>
          <w:bCs/>
          <w:color w:val="0000FF"/>
          <w:sz w:val="22"/>
          <w:szCs w:val="22"/>
        </w:rPr>
        <w:t xml:space="preserve">“    (Link  siehe oben) </w:t>
      </w:r>
      <w:r w:rsidR="001D535D">
        <w:rPr>
          <w:rFonts w:cs="Arial"/>
          <w:sz w:val="22"/>
          <w:szCs w:val="22"/>
        </w:rPr>
        <w:t xml:space="preserve"> eingesetzt werden.</w:t>
      </w:r>
    </w:p>
    <w:p w:rsidR="007C6329" w:rsidRDefault="001D535D" w:rsidP="007C6329">
      <w:pPr>
        <w:pStyle w:val="Listenabsatz"/>
        <w:spacing w:after="120" w:line="276" w:lineRule="auto"/>
        <w:ind w:left="709"/>
        <w:contextualSpacing w:val="0"/>
        <w:rPr>
          <w:rFonts w:cs="Arial"/>
          <w:bCs/>
          <w:sz w:val="22"/>
          <w:szCs w:val="22"/>
        </w:rPr>
      </w:pPr>
      <w:r>
        <w:rPr>
          <w:rFonts w:cs="Arial"/>
          <w:sz w:val="22"/>
          <w:szCs w:val="22"/>
        </w:rPr>
        <w:t xml:space="preserve">Nach einer kurzen historischen </w:t>
      </w:r>
      <w:r w:rsidRPr="001D535D">
        <w:rPr>
          <w:rFonts w:cs="Arial"/>
          <w:bCs/>
          <w:sz w:val="22"/>
          <w:szCs w:val="22"/>
        </w:rPr>
        <w:t>Vorbemerkung</w:t>
      </w:r>
      <w:r w:rsidR="00D43F1B">
        <w:rPr>
          <w:rFonts w:cs="Arial"/>
          <w:bCs/>
          <w:sz w:val="22"/>
          <w:szCs w:val="22"/>
        </w:rPr>
        <w:t>,</w:t>
      </w:r>
      <w:r w:rsidR="008519C2">
        <w:rPr>
          <w:rFonts w:cs="Arial"/>
          <w:bCs/>
          <w:sz w:val="22"/>
          <w:szCs w:val="22"/>
        </w:rPr>
        <w:t xml:space="preserve"> der Einordnung der Größenordnung der hier zu messenden Ladungsmenge und der Information, dass </w:t>
      </w:r>
      <w:r w:rsidR="00D43F1B">
        <w:rPr>
          <w:rFonts w:cs="Arial"/>
          <w:bCs/>
          <w:sz w:val="22"/>
          <w:szCs w:val="22"/>
        </w:rPr>
        <w:t xml:space="preserve">die vielen für eine genaue Bestimmung der Ladung eines Elektrons erforderlichen technischen </w:t>
      </w:r>
      <w:r>
        <w:rPr>
          <w:rFonts w:cs="Arial"/>
          <w:bCs/>
          <w:sz w:val="22"/>
          <w:szCs w:val="22"/>
        </w:rPr>
        <w:t>Details des u</w:t>
      </w:r>
      <w:r>
        <w:rPr>
          <w:rFonts w:cs="Arial"/>
          <w:bCs/>
          <w:sz w:val="22"/>
          <w:szCs w:val="22"/>
        </w:rPr>
        <w:t>r</w:t>
      </w:r>
      <w:r>
        <w:rPr>
          <w:rFonts w:cs="Arial"/>
          <w:bCs/>
          <w:sz w:val="22"/>
          <w:szCs w:val="22"/>
        </w:rPr>
        <w:t xml:space="preserve">sprünglichen </w:t>
      </w:r>
      <w:proofErr w:type="spellStart"/>
      <w:r>
        <w:rPr>
          <w:rFonts w:cs="Arial"/>
          <w:bCs/>
          <w:sz w:val="22"/>
          <w:szCs w:val="22"/>
        </w:rPr>
        <w:t>Millikanversuchs</w:t>
      </w:r>
      <w:proofErr w:type="spellEnd"/>
      <w:r>
        <w:rPr>
          <w:rFonts w:cs="Arial"/>
          <w:bCs/>
          <w:sz w:val="22"/>
          <w:szCs w:val="22"/>
        </w:rPr>
        <w:t xml:space="preserve"> außer Acht</w:t>
      </w:r>
      <w:r w:rsidR="00D43F1B">
        <w:rPr>
          <w:rFonts w:cs="Arial"/>
          <w:bCs/>
          <w:sz w:val="22"/>
          <w:szCs w:val="22"/>
        </w:rPr>
        <w:t xml:space="preserve"> gelassen werden</w:t>
      </w:r>
      <w:r>
        <w:rPr>
          <w:rFonts w:cs="Arial"/>
          <w:bCs/>
          <w:sz w:val="22"/>
          <w:szCs w:val="22"/>
        </w:rPr>
        <w:t xml:space="preserve">, </w:t>
      </w:r>
      <w:r w:rsidR="00D43F1B">
        <w:rPr>
          <w:rFonts w:cs="Arial"/>
          <w:bCs/>
          <w:sz w:val="22"/>
          <w:szCs w:val="22"/>
        </w:rPr>
        <w:t xml:space="preserve">wird </w:t>
      </w:r>
      <w:r w:rsidR="007C6329">
        <w:rPr>
          <w:rFonts w:cs="Arial"/>
          <w:bCs/>
          <w:sz w:val="22"/>
          <w:szCs w:val="22"/>
        </w:rPr>
        <w:t>in dem genannten D</w:t>
      </w:r>
      <w:r w:rsidR="007C6329">
        <w:rPr>
          <w:rFonts w:cs="Arial"/>
          <w:bCs/>
          <w:sz w:val="22"/>
          <w:szCs w:val="22"/>
        </w:rPr>
        <w:t>o</w:t>
      </w:r>
      <w:r w:rsidR="007C6329">
        <w:rPr>
          <w:rFonts w:cs="Arial"/>
          <w:bCs/>
          <w:sz w:val="22"/>
          <w:szCs w:val="22"/>
        </w:rPr>
        <w:t xml:space="preserve">kument </w:t>
      </w:r>
      <w:r w:rsidR="007C6329" w:rsidRPr="007C6329">
        <w:rPr>
          <w:rFonts w:cs="Arial"/>
          <w:bCs/>
          <w:color w:val="0000FF"/>
          <w:sz w:val="22"/>
          <w:szCs w:val="22"/>
        </w:rPr>
        <w:t>„EL-6“</w:t>
      </w:r>
      <w:r w:rsidR="007C6329">
        <w:rPr>
          <w:rFonts w:cs="Arial"/>
          <w:bCs/>
          <w:sz w:val="22"/>
          <w:szCs w:val="22"/>
        </w:rPr>
        <w:t xml:space="preserve"> </w:t>
      </w:r>
      <w:r w:rsidR="00D43F1B">
        <w:rPr>
          <w:rFonts w:cs="Arial"/>
          <w:bCs/>
          <w:sz w:val="22"/>
          <w:szCs w:val="22"/>
        </w:rPr>
        <w:t>r</w:t>
      </w:r>
      <w:r>
        <w:rPr>
          <w:rFonts w:cs="Arial"/>
          <w:bCs/>
          <w:sz w:val="22"/>
          <w:szCs w:val="22"/>
        </w:rPr>
        <w:t>elativ leicht nachvollzie</w:t>
      </w:r>
      <w:r w:rsidR="00D43F1B">
        <w:rPr>
          <w:rFonts w:cs="Arial"/>
          <w:bCs/>
          <w:sz w:val="22"/>
          <w:szCs w:val="22"/>
        </w:rPr>
        <w:t>hbar dargestellt</w:t>
      </w:r>
      <w:r>
        <w:rPr>
          <w:rFonts w:cs="Arial"/>
          <w:bCs/>
          <w:sz w:val="22"/>
          <w:szCs w:val="22"/>
        </w:rPr>
        <w:t>, wie die winzig kleine Elementa</w:t>
      </w:r>
      <w:r>
        <w:rPr>
          <w:rFonts w:cs="Arial"/>
          <w:bCs/>
          <w:sz w:val="22"/>
          <w:szCs w:val="22"/>
        </w:rPr>
        <w:t>r</w:t>
      </w:r>
      <w:r>
        <w:rPr>
          <w:rFonts w:cs="Arial"/>
          <w:bCs/>
          <w:sz w:val="22"/>
          <w:szCs w:val="22"/>
        </w:rPr>
        <w:t xml:space="preserve">ladung, die jedes Elektron trägt, </w:t>
      </w:r>
      <w:r w:rsidR="0014576E">
        <w:rPr>
          <w:rFonts w:cs="Arial"/>
          <w:bCs/>
          <w:sz w:val="22"/>
          <w:szCs w:val="22"/>
        </w:rPr>
        <w:t xml:space="preserve">zumindest im Prinzip </w:t>
      </w:r>
      <w:r>
        <w:rPr>
          <w:rFonts w:cs="Arial"/>
          <w:bCs/>
          <w:sz w:val="22"/>
          <w:szCs w:val="22"/>
        </w:rPr>
        <w:t>ermittelt wer</w:t>
      </w:r>
      <w:r w:rsidR="0014576E">
        <w:rPr>
          <w:rFonts w:cs="Arial"/>
          <w:bCs/>
          <w:sz w:val="22"/>
          <w:szCs w:val="22"/>
        </w:rPr>
        <w:t xml:space="preserve">den könnte. Dazu wird der unter Punkt 4.2 </w:t>
      </w:r>
      <w:proofErr w:type="gramStart"/>
      <w:r w:rsidR="0014576E">
        <w:rPr>
          <w:rFonts w:cs="Arial"/>
          <w:bCs/>
          <w:sz w:val="22"/>
          <w:szCs w:val="22"/>
        </w:rPr>
        <w:t>beschriebene und in Abbildung 2 schematisch dargestellt</w:t>
      </w:r>
      <w:proofErr w:type="gramEnd"/>
      <w:r w:rsidR="0014576E">
        <w:rPr>
          <w:rFonts w:cs="Arial"/>
          <w:bCs/>
          <w:sz w:val="22"/>
          <w:szCs w:val="22"/>
        </w:rPr>
        <w:t xml:space="preserve"> Versuch vorgestellt.</w:t>
      </w:r>
      <w:r w:rsidR="006220E7">
        <w:rPr>
          <w:rFonts w:cs="Arial"/>
          <w:bCs/>
          <w:sz w:val="22"/>
          <w:szCs w:val="22"/>
        </w:rPr>
        <w:t xml:space="preserve"> Zusätzlich ist ein Vergleich mit einer realen Apparatur eines Lehrmittelhe</w:t>
      </w:r>
      <w:r w:rsidR="006220E7">
        <w:rPr>
          <w:rFonts w:cs="Arial"/>
          <w:bCs/>
          <w:sz w:val="22"/>
          <w:szCs w:val="22"/>
        </w:rPr>
        <w:t>r</w:t>
      </w:r>
      <w:r w:rsidR="006220E7">
        <w:rPr>
          <w:rFonts w:cs="Arial"/>
          <w:bCs/>
          <w:sz w:val="22"/>
          <w:szCs w:val="22"/>
        </w:rPr>
        <w:t>stellers wünschenswert (entsprechende Hinweise sind in Abschnitt 4.2 zu finden).</w:t>
      </w:r>
    </w:p>
    <w:p w:rsidR="001F3892" w:rsidRPr="001F3892" w:rsidRDefault="004B364F" w:rsidP="001F3892">
      <w:pPr>
        <w:pStyle w:val="Listenabsatz"/>
        <w:spacing w:after="60" w:line="276" w:lineRule="auto"/>
        <w:ind w:left="709"/>
        <w:contextualSpacing w:val="0"/>
        <w:rPr>
          <w:rFonts w:cs="Arial"/>
          <w:bCs/>
          <w:sz w:val="22"/>
          <w:szCs w:val="22"/>
        </w:rPr>
      </w:pPr>
      <w:r w:rsidRPr="001F3892">
        <w:rPr>
          <w:rFonts w:cs="Arial"/>
          <w:bCs/>
          <w:sz w:val="22"/>
          <w:szCs w:val="22"/>
        </w:rPr>
        <w:t xml:space="preserve">Das Dokument leitet </w:t>
      </w:r>
      <w:r w:rsidR="001F3892" w:rsidRPr="001F3892">
        <w:rPr>
          <w:rFonts w:cs="Arial"/>
          <w:bCs/>
          <w:sz w:val="22"/>
          <w:szCs w:val="22"/>
        </w:rPr>
        <w:t xml:space="preserve">im Wesentlichen </w:t>
      </w:r>
      <w:r w:rsidRPr="001F3892">
        <w:rPr>
          <w:rFonts w:cs="Arial"/>
          <w:bCs/>
          <w:sz w:val="22"/>
          <w:szCs w:val="22"/>
        </w:rPr>
        <w:t>dazu an, folgenden Gedankengang zu entfal</w:t>
      </w:r>
      <w:r w:rsidR="001F3892" w:rsidRPr="001F3892">
        <w:rPr>
          <w:rFonts w:cs="Arial"/>
          <w:bCs/>
          <w:sz w:val="22"/>
          <w:szCs w:val="22"/>
        </w:rPr>
        <w:t>ten:</w:t>
      </w:r>
    </w:p>
    <w:p w:rsidR="000455D4" w:rsidRDefault="00180AA4" w:rsidP="000455D4">
      <w:pPr>
        <w:pStyle w:val="Listenabsatz"/>
        <w:spacing w:line="276" w:lineRule="auto"/>
        <w:ind w:left="709"/>
        <w:contextualSpacing w:val="0"/>
        <w:rPr>
          <w:rFonts w:cs="Arial"/>
          <w:bCs/>
          <w:sz w:val="22"/>
          <w:szCs w:val="22"/>
        </w:rPr>
      </w:pPr>
      <w:r w:rsidRPr="001F3892">
        <w:rPr>
          <w:rFonts w:cs="Arial"/>
          <w:bCs/>
          <w:sz w:val="22"/>
          <w:szCs w:val="22"/>
        </w:rPr>
        <w:t>Wird ein elektrisch geladenes Öltröpfchen zur Beobachtung ausgewählt und die Spa</w:t>
      </w:r>
      <w:r w:rsidRPr="001F3892">
        <w:rPr>
          <w:rFonts w:cs="Arial"/>
          <w:bCs/>
          <w:sz w:val="22"/>
          <w:szCs w:val="22"/>
        </w:rPr>
        <w:t>n</w:t>
      </w:r>
      <w:r w:rsidRPr="001F3892">
        <w:rPr>
          <w:rFonts w:cs="Arial"/>
          <w:bCs/>
          <w:sz w:val="22"/>
          <w:szCs w:val="22"/>
        </w:rPr>
        <w:t xml:space="preserve">nung zwischen den Kondensatorplatten so gewählt, dass das Öltröpfchen gerade schwebt, ist die Gewichtskraft dem Betrage nach gleich der elektrischen Kraft. Analog zum </w:t>
      </w:r>
      <w:proofErr w:type="spellStart"/>
      <w:r w:rsidRPr="001F3892">
        <w:rPr>
          <w:rFonts w:cs="Arial"/>
          <w:bCs/>
          <w:sz w:val="22"/>
          <w:szCs w:val="22"/>
        </w:rPr>
        <w:t>Wattebauschversuch</w:t>
      </w:r>
      <w:proofErr w:type="spellEnd"/>
      <w:r w:rsidRPr="001F3892">
        <w:rPr>
          <w:rFonts w:cs="Arial"/>
          <w:bCs/>
          <w:sz w:val="22"/>
          <w:szCs w:val="22"/>
        </w:rPr>
        <w:t xml:space="preserve"> kann somit die elektrische Ladung </w:t>
      </w:r>
      <w:r w:rsidRPr="001F3892">
        <w:rPr>
          <w:rFonts w:ascii="Times New Roman" w:hAnsi="Times New Roman"/>
          <w:position w:val="-10"/>
          <w:szCs w:val="24"/>
        </w:rPr>
        <w:object w:dxaOrig="204" w:dyaOrig="264">
          <v:shape id="_x0000_i1040" type="#_x0000_t75" style="width:10.2pt;height:12.9pt" o:ole="">
            <v:imagedata r:id="rId26" o:title=""/>
          </v:shape>
          <o:OLEObject Type="Embed" ProgID="Equation.3" ShapeID="_x0000_i1040" DrawAspect="Content" ObjectID="_1534075237" r:id="rId43"/>
        </w:object>
      </w:r>
      <w:r w:rsidRPr="001F3892">
        <w:rPr>
          <w:rFonts w:cs="Arial"/>
          <w:bCs/>
          <w:i/>
          <w:sz w:val="22"/>
          <w:szCs w:val="22"/>
        </w:rPr>
        <w:t xml:space="preserve"> (hier des </w:t>
      </w:r>
      <w:proofErr w:type="spellStart"/>
      <w:r w:rsidRPr="001F3892">
        <w:rPr>
          <w:rFonts w:cs="Arial"/>
          <w:bCs/>
          <w:i/>
          <w:sz w:val="22"/>
          <w:szCs w:val="22"/>
        </w:rPr>
        <w:t>Öltröpfchens</w:t>
      </w:r>
      <w:proofErr w:type="spellEnd"/>
      <w:r w:rsidRPr="001F3892">
        <w:rPr>
          <w:rFonts w:cs="Arial"/>
          <w:bCs/>
          <w:i/>
          <w:sz w:val="22"/>
          <w:szCs w:val="22"/>
        </w:rPr>
        <w:t>)</w:t>
      </w:r>
    </w:p>
    <w:p w:rsidR="001F3892" w:rsidRPr="001F3892" w:rsidRDefault="00180AA4" w:rsidP="000455D4">
      <w:pPr>
        <w:pStyle w:val="Listenabsatz"/>
        <w:spacing w:after="120" w:line="276" w:lineRule="auto"/>
        <w:ind w:left="709"/>
        <w:contextualSpacing w:val="0"/>
        <w:rPr>
          <w:rFonts w:cs="Arial"/>
          <w:bCs/>
          <w:i/>
          <w:sz w:val="22"/>
          <w:szCs w:val="22"/>
        </w:rPr>
      </w:pPr>
      <w:r w:rsidRPr="001F3892">
        <w:rPr>
          <w:rFonts w:cs="Arial"/>
          <w:bCs/>
          <w:sz w:val="22"/>
          <w:szCs w:val="22"/>
        </w:rPr>
        <w:t xml:space="preserve">mit Hilfe der Beziehung    </w:t>
      </w:r>
      <w:r w:rsidRPr="001F3892">
        <w:rPr>
          <w:rFonts w:ascii="Times New Roman" w:hAnsi="Times New Roman"/>
          <w:position w:val="-24"/>
          <w:szCs w:val="24"/>
        </w:rPr>
        <w:object w:dxaOrig="1740" w:dyaOrig="624">
          <v:shape id="_x0000_i1041" type="#_x0000_t75" style="width:86.95pt;height:31.25pt" o:ole="" o:bordertopcolor="this" o:borderleftcolor="this" o:borderbottomcolor="this" o:borderrightcolor="this">
            <v:imagedata r:id="rId28" o:title=""/>
          </v:shape>
          <o:OLEObject Type="Embed" ProgID="Equation.3" ShapeID="_x0000_i1041" DrawAspect="Content" ObjectID="_1534075238" r:id="rId44"/>
        </w:object>
      </w:r>
      <w:r w:rsidRPr="001F3892">
        <w:rPr>
          <w:rFonts w:cs="Arial"/>
          <w:bCs/>
          <w:sz w:val="22"/>
          <w:szCs w:val="22"/>
        </w:rPr>
        <w:t xml:space="preserve">    aus der </w:t>
      </w:r>
      <w:proofErr w:type="gramStart"/>
      <w:r w:rsidRPr="001F3892">
        <w:rPr>
          <w:rFonts w:cs="Arial"/>
          <w:bCs/>
          <w:sz w:val="22"/>
          <w:szCs w:val="22"/>
        </w:rPr>
        <w:t xml:space="preserve">Masse </w:t>
      </w:r>
      <w:proofErr w:type="gramEnd"/>
      <w:r w:rsidRPr="001F3892">
        <w:rPr>
          <w:rFonts w:ascii="Times New Roman" w:hAnsi="Times New Roman"/>
          <w:position w:val="-6"/>
          <w:szCs w:val="24"/>
        </w:rPr>
        <w:object w:dxaOrig="264" w:dyaOrig="216">
          <v:shape id="_x0000_i1042" type="#_x0000_t75" style="width:12.9pt;height:10.85pt" o:ole="">
            <v:imagedata r:id="rId45" o:title=""/>
          </v:shape>
          <o:OLEObject Type="Embed" ProgID="Equation.3" ShapeID="_x0000_i1042" DrawAspect="Content" ObjectID="_1534075239" r:id="rId46"/>
        </w:object>
      </w:r>
      <w:r w:rsidRPr="001F3892">
        <w:rPr>
          <w:rFonts w:cs="Arial"/>
          <w:bCs/>
          <w:sz w:val="22"/>
          <w:szCs w:val="22"/>
        </w:rPr>
        <w:t>, der Erdbeschleun</w:t>
      </w:r>
      <w:r w:rsidRPr="001F3892">
        <w:rPr>
          <w:rFonts w:cs="Arial"/>
          <w:bCs/>
          <w:sz w:val="22"/>
          <w:szCs w:val="22"/>
        </w:rPr>
        <w:t>i</w:t>
      </w:r>
      <w:r w:rsidRPr="001F3892">
        <w:rPr>
          <w:rFonts w:cs="Arial"/>
          <w:bCs/>
          <w:sz w:val="22"/>
          <w:szCs w:val="22"/>
        </w:rPr>
        <w:t xml:space="preserve">gung </w:t>
      </w:r>
      <w:r w:rsidRPr="001F3892">
        <w:rPr>
          <w:rFonts w:ascii="Times New Roman" w:hAnsi="Times New Roman"/>
          <w:position w:val="-10"/>
          <w:szCs w:val="24"/>
        </w:rPr>
        <w:object w:dxaOrig="216" w:dyaOrig="264">
          <v:shape id="_x0000_i1043" type="#_x0000_t75" style="width:10.85pt;height:12.9pt" o:ole="">
            <v:imagedata r:id="rId47" o:title=""/>
          </v:shape>
          <o:OLEObject Type="Embed" ProgID="Equation.3" ShapeID="_x0000_i1043" DrawAspect="Content" ObjectID="_1534075240" r:id="rId48"/>
        </w:object>
      </w:r>
      <w:r w:rsidRPr="001F3892">
        <w:rPr>
          <w:rFonts w:ascii="Times New Roman" w:hAnsi="Times New Roman"/>
          <w:szCs w:val="24"/>
        </w:rPr>
        <w:t xml:space="preserve">, </w:t>
      </w:r>
      <w:r w:rsidRPr="001F3892">
        <w:rPr>
          <w:rFonts w:cs="Arial"/>
          <w:bCs/>
          <w:sz w:val="22"/>
          <w:szCs w:val="22"/>
        </w:rPr>
        <w:t xml:space="preserve">dem Plattenabstand </w:t>
      </w:r>
      <w:r w:rsidRPr="001F3892">
        <w:rPr>
          <w:rFonts w:ascii="Times New Roman" w:hAnsi="Times New Roman"/>
          <w:position w:val="-6"/>
          <w:szCs w:val="24"/>
        </w:rPr>
        <w:object w:dxaOrig="216" w:dyaOrig="288">
          <v:shape id="_x0000_i1044" type="#_x0000_t75" style="width:10.85pt;height:14.25pt" o:ole="">
            <v:imagedata r:id="rId49" o:title=""/>
          </v:shape>
          <o:OLEObject Type="Embed" ProgID="Equation.3" ShapeID="_x0000_i1044" DrawAspect="Content" ObjectID="_1534075241" r:id="rId50"/>
        </w:object>
      </w:r>
      <w:r w:rsidRPr="001F3892">
        <w:rPr>
          <w:rFonts w:ascii="Times New Roman" w:hAnsi="Times New Roman"/>
          <w:szCs w:val="24"/>
        </w:rPr>
        <w:t xml:space="preserve"> </w:t>
      </w:r>
      <w:r w:rsidRPr="001F3892">
        <w:rPr>
          <w:rFonts w:cs="Arial"/>
          <w:bCs/>
          <w:sz w:val="22"/>
          <w:szCs w:val="22"/>
        </w:rPr>
        <w:t xml:space="preserve">und der für das Schweben erforderlichen Spannung </w:t>
      </w:r>
      <w:r w:rsidRPr="001F3892">
        <w:rPr>
          <w:rFonts w:ascii="Times New Roman" w:hAnsi="Times New Roman"/>
          <w:position w:val="-6"/>
          <w:szCs w:val="24"/>
        </w:rPr>
        <w:object w:dxaOrig="264" w:dyaOrig="264">
          <v:shape id="_x0000_i1045" type="#_x0000_t75" style="width:12.9pt;height:12.9pt" o:ole="">
            <v:imagedata r:id="rId51" o:title=""/>
          </v:shape>
          <o:OLEObject Type="Embed" ProgID="Equation.3" ShapeID="_x0000_i1045" DrawAspect="Content" ObjectID="_1534075242" r:id="rId52"/>
        </w:object>
      </w:r>
      <w:r w:rsidRPr="001F3892">
        <w:rPr>
          <w:rFonts w:cs="Arial"/>
          <w:bCs/>
          <w:sz w:val="22"/>
          <w:szCs w:val="22"/>
        </w:rPr>
        <w:t>berechnet werden.</w:t>
      </w:r>
      <w:r w:rsidR="001F3892" w:rsidRPr="001F3892">
        <w:rPr>
          <w:rFonts w:cs="Arial"/>
          <w:bCs/>
          <w:sz w:val="22"/>
          <w:szCs w:val="22"/>
        </w:rPr>
        <w:t xml:space="preserve"> </w:t>
      </w:r>
      <w:r w:rsidR="001F3892" w:rsidRPr="001F3892">
        <w:rPr>
          <w:rFonts w:cs="Arial"/>
          <w:bCs/>
          <w:i/>
          <w:sz w:val="22"/>
          <w:szCs w:val="22"/>
        </w:rPr>
        <w:t>(</w:t>
      </w:r>
      <w:r w:rsidRPr="001F3892">
        <w:rPr>
          <w:rFonts w:cs="Arial"/>
          <w:bCs/>
          <w:i/>
          <w:sz w:val="22"/>
          <w:szCs w:val="22"/>
        </w:rPr>
        <w:t>Im Sinne einer didaktischen Reduktion bleibt dabei allerdings der Auftrieb, den das Öltröpfchen in der umgebenden Luft erfährt, unberücksichtigt.</w:t>
      </w:r>
      <w:r w:rsidR="001F3892" w:rsidRPr="001F3892">
        <w:rPr>
          <w:rFonts w:cs="Arial"/>
          <w:bCs/>
          <w:i/>
          <w:sz w:val="22"/>
          <w:szCs w:val="22"/>
        </w:rPr>
        <w:t>)</w:t>
      </w:r>
    </w:p>
    <w:p w:rsidR="00180AA4" w:rsidRPr="001F3892" w:rsidRDefault="00180AA4" w:rsidP="001F3892">
      <w:pPr>
        <w:pStyle w:val="Listenabsatz"/>
        <w:spacing w:after="120" w:line="276" w:lineRule="auto"/>
        <w:ind w:left="709"/>
        <w:contextualSpacing w:val="0"/>
        <w:rPr>
          <w:rFonts w:cs="Arial"/>
          <w:bCs/>
          <w:sz w:val="22"/>
          <w:szCs w:val="22"/>
        </w:rPr>
      </w:pPr>
      <w:r w:rsidRPr="001F3892">
        <w:rPr>
          <w:rFonts w:cs="Arial"/>
          <w:bCs/>
          <w:sz w:val="22"/>
          <w:szCs w:val="22"/>
        </w:rPr>
        <w:t xml:space="preserve">Für ein kugelförmiges (bei der Spannung </w:t>
      </w:r>
      <w:r w:rsidRPr="001F3892">
        <w:rPr>
          <w:rFonts w:ascii="Times New Roman" w:hAnsi="Times New Roman"/>
          <w:position w:val="-6"/>
          <w:szCs w:val="24"/>
        </w:rPr>
        <w:object w:dxaOrig="264" w:dyaOrig="264">
          <v:shape id="_x0000_i1046" type="#_x0000_t75" style="width:12.9pt;height:12.9pt" o:ole="">
            <v:imagedata r:id="rId53" o:title=""/>
          </v:shape>
          <o:OLEObject Type="Embed" ProgID="Equation.3" ShapeID="_x0000_i1046" DrawAspect="Content" ObjectID="_1534075243" r:id="rId54"/>
        </w:object>
      </w:r>
      <w:r w:rsidRPr="001F3892">
        <w:rPr>
          <w:rFonts w:cs="Arial"/>
          <w:bCs/>
          <w:sz w:val="22"/>
          <w:szCs w:val="22"/>
        </w:rPr>
        <w:t xml:space="preserve">schwebendes) Öltröpfchen mit dem </w:t>
      </w:r>
      <w:proofErr w:type="spellStart"/>
      <w:r w:rsidRPr="001F3892">
        <w:rPr>
          <w:rFonts w:cs="Arial"/>
          <w:bCs/>
          <w:sz w:val="22"/>
          <w:szCs w:val="22"/>
        </w:rPr>
        <w:t>Tröp</w:t>
      </w:r>
      <w:r w:rsidRPr="001F3892">
        <w:rPr>
          <w:rFonts w:cs="Arial"/>
          <w:bCs/>
          <w:sz w:val="22"/>
          <w:szCs w:val="22"/>
        </w:rPr>
        <w:t>f</w:t>
      </w:r>
      <w:r w:rsidRPr="001F3892">
        <w:rPr>
          <w:rFonts w:cs="Arial"/>
          <w:bCs/>
          <w:sz w:val="22"/>
          <w:szCs w:val="22"/>
        </w:rPr>
        <w:t>chenradius</w:t>
      </w:r>
      <w:proofErr w:type="spellEnd"/>
      <w:r w:rsidRPr="001F3892">
        <w:rPr>
          <w:rFonts w:cs="Arial"/>
          <w:bCs/>
          <w:sz w:val="22"/>
          <w:szCs w:val="22"/>
        </w:rPr>
        <w:t xml:space="preserve"> </w:t>
      </w:r>
      <w:r w:rsidRPr="001F3892">
        <w:rPr>
          <w:rFonts w:ascii="Times New Roman" w:hAnsi="Times New Roman"/>
          <w:position w:val="-4"/>
          <w:szCs w:val="24"/>
        </w:rPr>
        <w:object w:dxaOrig="180" w:dyaOrig="204">
          <v:shape id="_x0000_i1047" type="#_x0000_t75" style="width:9.5pt;height:10.2pt" o:ole="">
            <v:imagedata r:id="rId55" o:title=""/>
          </v:shape>
          <o:OLEObject Type="Embed" ProgID="Equation.3" ShapeID="_x0000_i1047" DrawAspect="Content" ObjectID="_1534075244" r:id="rId56"/>
        </w:object>
      </w:r>
      <w:r w:rsidRPr="001F3892">
        <w:t xml:space="preserve"> </w:t>
      </w:r>
      <w:r w:rsidRPr="001F3892">
        <w:rPr>
          <w:rFonts w:cs="Arial"/>
          <w:bCs/>
          <w:sz w:val="22"/>
          <w:szCs w:val="22"/>
        </w:rPr>
        <w:t xml:space="preserve">und der Dichte </w:t>
      </w:r>
      <w:r w:rsidRPr="001F3892">
        <w:rPr>
          <w:rFonts w:ascii="Times New Roman" w:hAnsi="Times New Roman"/>
          <w:position w:val="-10"/>
          <w:szCs w:val="24"/>
        </w:rPr>
        <w:object w:dxaOrig="240" w:dyaOrig="264">
          <v:shape id="_x0000_i1048" type="#_x0000_t75" style="width:12.25pt;height:12.9pt" o:ole="">
            <v:imagedata r:id="rId57" o:title=""/>
          </v:shape>
          <o:OLEObject Type="Embed" ProgID="Equation.3" ShapeID="_x0000_i1048" DrawAspect="Content" ObjectID="_1534075245" r:id="rId58"/>
        </w:object>
      </w:r>
      <w:r w:rsidRPr="001F3892">
        <w:t xml:space="preserve"> </w:t>
      </w:r>
      <w:r w:rsidRPr="001F3892">
        <w:rPr>
          <w:rFonts w:cs="Arial"/>
          <w:bCs/>
          <w:sz w:val="22"/>
          <w:szCs w:val="22"/>
        </w:rPr>
        <w:t>de</w:t>
      </w:r>
      <w:r w:rsidR="001F3892" w:rsidRPr="001F3892">
        <w:rPr>
          <w:rFonts w:cs="Arial"/>
          <w:bCs/>
          <w:sz w:val="22"/>
          <w:szCs w:val="22"/>
        </w:rPr>
        <w:t>s Öls folgt dann aus der</w:t>
      </w:r>
      <w:r w:rsidRPr="001F3892">
        <w:rPr>
          <w:rFonts w:cs="Arial"/>
          <w:bCs/>
          <w:sz w:val="22"/>
          <w:szCs w:val="22"/>
        </w:rPr>
        <w:t xml:space="preserve"> oben angegebenen Bezi</w:t>
      </w:r>
      <w:r w:rsidRPr="001F3892">
        <w:rPr>
          <w:rFonts w:cs="Arial"/>
          <w:bCs/>
          <w:sz w:val="22"/>
          <w:szCs w:val="22"/>
        </w:rPr>
        <w:t>e</w:t>
      </w:r>
      <w:r w:rsidRPr="001F3892">
        <w:rPr>
          <w:rFonts w:cs="Arial"/>
          <w:bCs/>
          <w:sz w:val="22"/>
          <w:szCs w:val="22"/>
        </w:rPr>
        <w:t xml:space="preserve">hung für die elektrische Ladung </w:t>
      </w:r>
      <w:r w:rsidRPr="001F3892">
        <w:rPr>
          <w:rFonts w:ascii="Times New Roman" w:hAnsi="Times New Roman"/>
          <w:position w:val="-10"/>
          <w:szCs w:val="24"/>
        </w:rPr>
        <w:object w:dxaOrig="204" w:dyaOrig="264">
          <v:shape id="_x0000_i1049" type="#_x0000_t75" style="width:10.2pt;height:12.9pt" o:ole="">
            <v:imagedata r:id="rId26" o:title=""/>
          </v:shape>
          <o:OLEObject Type="Embed" ProgID="Equation.3" ShapeID="_x0000_i1049" DrawAspect="Content" ObjectID="_1534075246" r:id="rId59"/>
        </w:object>
      </w:r>
      <w:r w:rsidR="004C5B36">
        <w:rPr>
          <w:rFonts w:cs="Arial"/>
          <w:bCs/>
          <w:sz w:val="22"/>
          <w:szCs w:val="22"/>
        </w:rPr>
        <w:t xml:space="preserve"> auf dem </w:t>
      </w:r>
      <w:bookmarkStart w:id="0" w:name="_GoBack"/>
      <w:bookmarkEnd w:id="0"/>
      <w:r w:rsidRPr="001F3892">
        <w:rPr>
          <w:rFonts w:cs="Arial"/>
          <w:bCs/>
          <w:sz w:val="22"/>
          <w:szCs w:val="22"/>
        </w:rPr>
        <w:t xml:space="preserve">Öltröpfchen    </w:t>
      </w:r>
      <w:r w:rsidRPr="001F3892">
        <w:rPr>
          <w:rFonts w:ascii="Times New Roman" w:hAnsi="Times New Roman"/>
          <w:position w:val="-30"/>
          <w:szCs w:val="24"/>
        </w:rPr>
        <w:object w:dxaOrig="2616" w:dyaOrig="720">
          <v:shape id="_x0000_i1050" type="#_x0000_t75" style="width:131.1pt;height:36.7pt" o:ole="" o:bordertopcolor="this" o:borderleftcolor="this" o:borderbottomcolor="this" o:borderrightcolor="this">
            <v:imagedata r:id="rId60" o:title=""/>
          </v:shape>
          <o:OLEObject Type="Embed" ProgID="Equation.3" ShapeID="_x0000_i1050" DrawAspect="Content" ObjectID="_1534075247" r:id="rId61"/>
        </w:object>
      </w:r>
      <w:r w:rsidRPr="001F3892">
        <w:rPr>
          <w:rFonts w:ascii="Times New Roman" w:hAnsi="Times New Roman"/>
          <w:szCs w:val="24"/>
        </w:rPr>
        <w:t>.</w:t>
      </w:r>
    </w:p>
    <w:p w:rsidR="00791155" w:rsidRPr="00791155" w:rsidRDefault="00180AA4" w:rsidP="00791155">
      <w:pPr>
        <w:spacing w:after="60" w:line="276" w:lineRule="auto"/>
        <w:ind w:left="709"/>
        <w:rPr>
          <w:rFonts w:cs="Arial"/>
          <w:b/>
          <w:i/>
          <w:sz w:val="22"/>
          <w:szCs w:val="22"/>
        </w:rPr>
      </w:pPr>
      <w:r w:rsidRPr="00791155">
        <w:rPr>
          <w:rFonts w:cs="Arial"/>
          <w:b/>
          <w:i/>
          <w:noProof/>
          <w:sz w:val="22"/>
          <w:szCs w:val="22"/>
        </w:rPr>
        <w:t xml:space="preserve">Außer dem Tröpfchenradius </w:t>
      </w:r>
      <w:r w:rsidRPr="00791155">
        <w:rPr>
          <w:rFonts w:cs="Arial"/>
          <w:b/>
          <w:i/>
          <w:position w:val="-4"/>
          <w:sz w:val="22"/>
          <w:szCs w:val="22"/>
        </w:rPr>
        <w:object w:dxaOrig="180" w:dyaOrig="204">
          <v:shape id="_x0000_i1051" type="#_x0000_t75" style="width:9.5pt;height:10.2pt" o:ole="">
            <v:imagedata r:id="rId55" o:title=""/>
          </v:shape>
          <o:OLEObject Type="Embed" ProgID="Equation.3" ShapeID="_x0000_i1051" DrawAspect="Content" ObjectID="_1534075248" r:id="rId62"/>
        </w:object>
      </w:r>
      <w:r w:rsidRPr="00791155">
        <w:rPr>
          <w:rFonts w:cs="Arial"/>
          <w:b/>
          <w:i/>
          <w:sz w:val="22"/>
          <w:szCs w:val="22"/>
        </w:rPr>
        <w:t xml:space="preserve"> sind alle auftretenden Größen leicht messbar!</w:t>
      </w:r>
    </w:p>
    <w:p w:rsidR="00791155" w:rsidRPr="00817389" w:rsidRDefault="00180AA4" w:rsidP="00791155">
      <w:pPr>
        <w:spacing w:after="60" w:line="276" w:lineRule="auto"/>
        <w:ind w:left="709"/>
        <w:rPr>
          <w:rFonts w:cs="Arial"/>
          <w:b/>
          <w:i/>
          <w:sz w:val="22"/>
          <w:szCs w:val="22"/>
        </w:rPr>
      </w:pPr>
      <w:r w:rsidRPr="00791155">
        <w:rPr>
          <w:rFonts w:cs="Arial"/>
          <w:sz w:val="22"/>
          <w:szCs w:val="22"/>
        </w:rPr>
        <w:t xml:space="preserve">Bei Zeitmangel und / oder in wenig leistungsstarken Kursen kann der </w:t>
      </w:r>
      <w:proofErr w:type="spellStart"/>
      <w:r w:rsidRPr="00791155">
        <w:rPr>
          <w:rFonts w:cs="Arial"/>
          <w:sz w:val="22"/>
          <w:szCs w:val="22"/>
        </w:rPr>
        <w:t>Tröpfchenradius</w:t>
      </w:r>
      <w:proofErr w:type="spellEnd"/>
      <w:r w:rsidRPr="00791155">
        <w:rPr>
          <w:rFonts w:cs="Arial"/>
          <w:sz w:val="22"/>
          <w:szCs w:val="22"/>
        </w:rPr>
        <w:t xml:space="preserve"> </w:t>
      </w:r>
      <w:r w:rsidRPr="00791155">
        <w:rPr>
          <w:rFonts w:cs="Arial"/>
          <w:position w:val="-4"/>
          <w:sz w:val="22"/>
          <w:szCs w:val="22"/>
        </w:rPr>
        <w:object w:dxaOrig="180" w:dyaOrig="204">
          <v:shape id="_x0000_i1052" type="#_x0000_t75" style="width:9.5pt;height:10.2pt" o:ole="">
            <v:imagedata r:id="rId55" o:title=""/>
          </v:shape>
          <o:OLEObject Type="Embed" ProgID="Equation.3" ShapeID="_x0000_i1052" DrawAspect="Content" ObjectID="_1534075249" r:id="rId63"/>
        </w:object>
      </w:r>
      <w:r w:rsidRPr="00791155">
        <w:rPr>
          <w:rFonts w:cs="Arial"/>
          <w:sz w:val="22"/>
          <w:szCs w:val="22"/>
        </w:rPr>
        <w:t xml:space="preserve"> vorgegeben werden, da seine Ermittlung im Rahmen des </w:t>
      </w:r>
      <w:proofErr w:type="spellStart"/>
      <w:r w:rsidRPr="00791155">
        <w:rPr>
          <w:rFonts w:cs="Arial"/>
          <w:sz w:val="22"/>
          <w:szCs w:val="22"/>
        </w:rPr>
        <w:t>Millikanversuchs</w:t>
      </w:r>
      <w:proofErr w:type="spellEnd"/>
      <w:r w:rsidRPr="00791155">
        <w:rPr>
          <w:rFonts w:cs="Arial"/>
          <w:sz w:val="22"/>
          <w:szCs w:val="22"/>
        </w:rPr>
        <w:t xml:space="preserve"> nur unter Verwendung des </w:t>
      </w:r>
      <w:proofErr w:type="spellStart"/>
      <w:r w:rsidRPr="00791155">
        <w:rPr>
          <w:rFonts w:cs="Arial"/>
          <w:sz w:val="22"/>
          <w:szCs w:val="22"/>
        </w:rPr>
        <w:t>Stokes‘schen</w:t>
      </w:r>
      <w:proofErr w:type="spellEnd"/>
      <w:r w:rsidRPr="00791155">
        <w:rPr>
          <w:rFonts w:cs="Arial"/>
          <w:sz w:val="22"/>
          <w:szCs w:val="22"/>
        </w:rPr>
        <w:t xml:space="preserve"> Gesetzes erfolgen kann, was jedoch vom Kernlehrplan nicht gefordert wird. Es sollte jedoch dann im Unterricht thematisiert werden, dass der </w:t>
      </w:r>
      <w:proofErr w:type="spellStart"/>
      <w:r w:rsidRPr="00791155">
        <w:rPr>
          <w:rFonts w:cs="Arial"/>
          <w:sz w:val="22"/>
          <w:szCs w:val="22"/>
        </w:rPr>
        <w:t>Tröpfchenradius</w:t>
      </w:r>
      <w:proofErr w:type="spellEnd"/>
      <w:r w:rsidRPr="00791155">
        <w:rPr>
          <w:rFonts w:cs="Arial"/>
          <w:sz w:val="22"/>
          <w:szCs w:val="22"/>
        </w:rPr>
        <w:t xml:space="preserve"> </w:t>
      </w:r>
      <w:r w:rsidRPr="00791155">
        <w:rPr>
          <w:rFonts w:eastAsiaTheme="minorEastAsia" w:cs="Arial"/>
          <w:bCs/>
          <w:position w:val="-4"/>
          <w:sz w:val="22"/>
          <w:szCs w:val="22"/>
        </w:rPr>
        <w:object w:dxaOrig="180" w:dyaOrig="204">
          <v:shape id="_x0000_i1053" type="#_x0000_t75" style="width:9.5pt;height:10.2pt" o:ole="">
            <v:imagedata r:id="rId64" o:title=""/>
          </v:shape>
          <o:OLEObject Type="Embed" ProgID="Equation.3" ShapeID="_x0000_i1053" DrawAspect="Content" ObjectID="_1534075250" r:id="rId65"/>
        </w:object>
      </w:r>
      <w:r w:rsidRPr="00791155">
        <w:rPr>
          <w:rFonts w:eastAsiaTheme="minorEastAsia" w:cs="Arial"/>
          <w:bCs/>
          <w:sz w:val="22"/>
          <w:szCs w:val="22"/>
        </w:rPr>
        <w:t xml:space="preserve"> auch nicht einfach mit Hilfe einer im Okular des Mikroskops befindl</w:t>
      </w:r>
      <w:r w:rsidRPr="00791155">
        <w:rPr>
          <w:rFonts w:eastAsiaTheme="minorEastAsia" w:cs="Arial"/>
          <w:bCs/>
          <w:sz w:val="22"/>
          <w:szCs w:val="22"/>
        </w:rPr>
        <w:t>i</w:t>
      </w:r>
      <w:r w:rsidRPr="00791155">
        <w:rPr>
          <w:rFonts w:eastAsiaTheme="minorEastAsia" w:cs="Arial"/>
          <w:bCs/>
          <w:sz w:val="22"/>
          <w:szCs w:val="22"/>
        </w:rPr>
        <w:t xml:space="preserve">chen Mikrometerskala bestimmt werden kann, da nicht dass Öltröpfchen selbst, sondern </w:t>
      </w:r>
      <w:r w:rsidRPr="00817389">
        <w:rPr>
          <w:rFonts w:eastAsiaTheme="minorEastAsia" w:cs="Arial"/>
          <w:bCs/>
          <w:sz w:val="22"/>
          <w:szCs w:val="22"/>
        </w:rPr>
        <w:t xml:space="preserve">nur ein „Streuscheibchen“ zu sehen ist. </w:t>
      </w:r>
    </w:p>
    <w:p w:rsidR="00180AA4" w:rsidRPr="00817389" w:rsidRDefault="00180AA4" w:rsidP="00791155">
      <w:pPr>
        <w:spacing w:after="60" w:line="276" w:lineRule="auto"/>
        <w:ind w:left="709"/>
        <w:rPr>
          <w:rFonts w:cs="Arial"/>
          <w:b/>
          <w:i/>
          <w:sz w:val="22"/>
          <w:szCs w:val="22"/>
        </w:rPr>
      </w:pPr>
      <w:r w:rsidRPr="00817389">
        <w:rPr>
          <w:rFonts w:cs="Arial"/>
          <w:sz w:val="22"/>
          <w:szCs w:val="22"/>
        </w:rPr>
        <w:t>Soll der un</w:t>
      </w:r>
      <w:r w:rsidR="00791155" w:rsidRPr="00817389">
        <w:rPr>
          <w:rFonts w:cs="Arial"/>
          <w:sz w:val="22"/>
          <w:szCs w:val="22"/>
        </w:rPr>
        <w:t xml:space="preserve">bekannte </w:t>
      </w:r>
      <w:proofErr w:type="spellStart"/>
      <w:r w:rsidR="00791155" w:rsidRPr="00817389">
        <w:rPr>
          <w:rFonts w:cs="Arial"/>
          <w:sz w:val="22"/>
          <w:szCs w:val="22"/>
        </w:rPr>
        <w:t>Tröpfchenradius</w:t>
      </w:r>
      <w:proofErr w:type="spellEnd"/>
      <w:r w:rsidRPr="00817389">
        <w:rPr>
          <w:rFonts w:cs="Arial"/>
          <w:sz w:val="22"/>
          <w:szCs w:val="22"/>
        </w:rPr>
        <w:t xml:space="preserve"> nicht vorgegeben, sondern bestimmt werden, kann die gleichförmige Fallbewegung des Tröpfchens bei der Spannung </w:t>
      </w:r>
      <w:r w:rsidRPr="00817389">
        <w:rPr>
          <w:rFonts w:eastAsiaTheme="minorEastAsia" w:cs="Arial"/>
          <w:position w:val="-6"/>
          <w:sz w:val="22"/>
          <w:szCs w:val="22"/>
        </w:rPr>
        <w:object w:dxaOrig="264" w:dyaOrig="264">
          <v:shape id="_x0000_i1054" type="#_x0000_t75" style="width:12.9pt;height:12.9pt" o:ole="">
            <v:imagedata r:id="rId66" o:title=""/>
          </v:shape>
          <o:OLEObject Type="Embed" ProgID="Equation.3" ShapeID="_x0000_i1054" DrawAspect="Content" ObjectID="_1534075251" r:id="rId67"/>
        </w:object>
      </w:r>
      <w:r w:rsidRPr="00817389">
        <w:rPr>
          <w:rFonts w:cs="Arial"/>
          <w:sz w:val="22"/>
          <w:szCs w:val="22"/>
        </w:rPr>
        <w:t xml:space="preserve">= 0 Volt verfolgt werden. Aus dem dieser Situation entsprechenden Ansatz, dass die Gewichtskraft dann gerade von der geschwindigkeitsabhängigen Reibungskraft kompensiert wird, ergibt sich unter Verwendung des </w:t>
      </w:r>
      <w:proofErr w:type="spellStart"/>
      <w:r w:rsidRPr="00817389">
        <w:rPr>
          <w:rFonts w:cs="Arial"/>
          <w:sz w:val="22"/>
          <w:szCs w:val="22"/>
        </w:rPr>
        <w:t>Stokes’schen</w:t>
      </w:r>
      <w:proofErr w:type="spellEnd"/>
      <w:r w:rsidRPr="00817389">
        <w:rPr>
          <w:rFonts w:cs="Arial"/>
          <w:sz w:val="22"/>
          <w:szCs w:val="22"/>
        </w:rPr>
        <w:t xml:space="preserve"> Reibungsgesetzes für die im Versuch messbare Sinkgeschwindigkeit die </w:t>
      </w:r>
      <w:proofErr w:type="gramStart"/>
      <w:r w:rsidRPr="00817389">
        <w:rPr>
          <w:rFonts w:cs="Arial"/>
          <w:sz w:val="22"/>
          <w:szCs w:val="22"/>
        </w:rPr>
        <w:t xml:space="preserve">Beziehung </w:t>
      </w:r>
      <w:proofErr w:type="gramEnd"/>
      <w:r w:rsidRPr="00817389">
        <w:rPr>
          <w:rFonts w:eastAsiaTheme="minorEastAsia" w:cs="Arial"/>
          <w:position w:val="-30"/>
          <w:sz w:val="22"/>
          <w:szCs w:val="22"/>
        </w:rPr>
        <w:object w:dxaOrig="1632" w:dyaOrig="720">
          <v:shape id="_x0000_i1055" type="#_x0000_t75" style="width:81.5pt;height:36.7pt" o:ole="">
            <v:imagedata r:id="rId68" o:title=""/>
          </v:shape>
          <o:OLEObject Type="Embed" ProgID="Equation.3" ShapeID="_x0000_i1055" DrawAspect="Content" ObjectID="_1534075252" r:id="rId69"/>
        </w:object>
      </w:r>
      <w:r w:rsidR="00791155" w:rsidRPr="00817389">
        <w:rPr>
          <w:rFonts w:cs="Arial"/>
          <w:sz w:val="22"/>
          <w:szCs w:val="22"/>
        </w:rPr>
        <w:t>. Damit können</w:t>
      </w:r>
      <w:r w:rsidRPr="00817389">
        <w:rPr>
          <w:rFonts w:cs="Arial"/>
          <w:sz w:val="22"/>
          <w:szCs w:val="22"/>
        </w:rPr>
        <w:t xml:space="preserve"> der </w:t>
      </w:r>
      <w:proofErr w:type="spellStart"/>
      <w:r w:rsidRPr="00817389">
        <w:rPr>
          <w:rFonts w:cs="Arial"/>
          <w:sz w:val="22"/>
          <w:szCs w:val="22"/>
        </w:rPr>
        <w:t>Trö</w:t>
      </w:r>
      <w:r w:rsidR="00D21FA6">
        <w:rPr>
          <w:rFonts w:cs="Arial"/>
          <w:sz w:val="22"/>
          <w:szCs w:val="22"/>
        </w:rPr>
        <w:t>p</w:t>
      </w:r>
      <w:r w:rsidRPr="00817389">
        <w:rPr>
          <w:rFonts w:cs="Arial"/>
          <w:sz w:val="22"/>
          <w:szCs w:val="22"/>
        </w:rPr>
        <w:t>fchenradi</w:t>
      </w:r>
      <w:r w:rsidR="00817389" w:rsidRPr="00817389">
        <w:rPr>
          <w:rFonts w:cs="Arial"/>
          <w:sz w:val="22"/>
          <w:szCs w:val="22"/>
        </w:rPr>
        <w:t>us</w:t>
      </w:r>
      <w:proofErr w:type="spellEnd"/>
      <w:r w:rsidR="00817389" w:rsidRPr="00817389">
        <w:rPr>
          <w:rFonts w:cs="Arial"/>
          <w:sz w:val="22"/>
          <w:szCs w:val="22"/>
        </w:rPr>
        <w:t xml:space="preserve"> </w:t>
      </w:r>
      <w:r w:rsidRPr="00817389">
        <w:rPr>
          <w:rFonts w:cs="Arial"/>
          <w:position w:val="-4"/>
          <w:sz w:val="22"/>
          <w:szCs w:val="22"/>
        </w:rPr>
        <w:object w:dxaOrig="180" w:dyaOrig="192">
          <v:shape id="_x0000_i1056" type="#_x0000_t75" style="width:9.5pt;height:9.5pt" o:ole="">
            <v:imagedata r:id="rId16" o:title=""/>
          </v:shape>
          <o:OLEObject Type="Embed" ProgID="Equation.3" ShapeID="_x0000_i1056" DrawAspect="Content" ObjectID="_1534075253" r:id="rId70"/>
        </w:object>
      </w:r>
      <w:r w:rsidRPr="00817389">
        <w:rPr>
          <w:rFonts w:cs="Arial"/>
          <w:sz w:val="22"/>
          <w:szCs w:val="22"/>
        </w:rPr>
        <w:t xml:space="preserve"> und schließlich die Ladung </w:t>
      </w:r>
      <w:r w:rsidRPr="00817389">
        <w:rPr>
          <w:rFonts w:cs="Arial"/>
          <w:b/>
          <w:bCs/>
          <w:position w:val="-10"/>
          <w:sz w:val="22"/>
          <w:szCs w:val="22"/>
        </w:rPr>
        <w:object w:dxaOrig="204" w:dyaOrig="264">
          <v:shape id="_x0000_i1057" type="#_x0000_t75" style="width:10.2pt;height:12.9pt" o:ole="">
            <v:imagedata r:id="rId71" o:title=""/>
          </v:shape>
          <o:OLEObject Type="Embed" ProgID="Equation.3" ShapeID="_x0000_i1057" DrawAspect="Content" ObjectID="_1534075254" r:id="rId72"/>
        </w:object>
      </w:r>
      <w:r w:rsidRPr="00817389">
        <w:rPr>
          <w:rFonts w:cs="Arial"/>
          <w:sz w:val="22"/>
          <w:szCs w:val="22"/>
        </w:rPr>
        <w:t xml:space="preserve"> des </w:t>
      </w:r>
      <w:proofErr w:type="spellStart"/>
      <w:r w:rsidRPr="00817389">
        <w:rPr>
          <w:rFonts w:cs="Arial"/>
          <w:sz w:val="22"/>
          <w:szCs w:val="22"/>
        </w:rPr>
        <w:t>Öltröpfchens</w:t>
      </w:r>
      <w:proofErr w:type="spellEnd"/>
      <w:r w:rsidRPr="00817389">
        <w:rPr>
          <w:rFonts w:cs="Arial"/>
          <w:sz w:val="22"/>
          <w:szCs w:val="22"/>
        </w:rPr>
        <w:t xml:space="preserve"> berechnet werden. </w:t>
      </w:r>
    </w:p>
    <w:p w:rsidR="00180AA4" w:rsidRPr="00DA1496" w:rsidRDefault="00D21FA6" w:rsidP="00DA1496">
      <w:pPr>
        <w:pStyle w:val="Listenabsatz"/>
        <w:spacing w:after="240" w:line="276" w:lineRule="auto"/>
        <w:ind w:left="709"/>
        <w:contextualSpacing w:val="0"/>
        <w:rPr>
          <w:rFonts w:cs="Arial"/>
          <w:bCs/>
          <w:sz w:val="22"/>
          <w:szCs w:val="22"/>
        </w:rPr>
      </w:pPr>
      <w:r>
        <w:rPr>
          <w:rFonts w:cs="Arial"/>
          <w:bCs/>
          <w:sz w:val="22"/>
          <w:szCs w:val="22"/>
        </w:rPr>
        <w:t>Das</w:t>
      </w:r>
      <w:r w:rsidR="00180AA4" w:rsidRPr="00817389">
        <w:rPr>
          <w:rFonts w:cs="Arial"/>
          <w:bCs/>
          <w:sz w:val="22"/>
          <w:szCs w:val="22"/>
        </w:rPr>
        <w:t xml:space="preserve"> </w:t>
      </w:r>
      <w:proofErr w:type="spellStart"/>
      <w:r w:rsidR="00180AA4" w:rsidRPr="00817389">
        <w:rPr>
          <w:rFonts w:cs="Arial"/>
          <w:bCs/>
          <w:sz w:val="22"/>
          <w:szCs w:val="22"/>
        </w:rPr>
        <w:t>Stokes’sche</w:t>
      </w:r>
      <w:proofErr w:type="spellEnd"/>
      <w:r w:rsidR="00180AA4" w:rsidRPr="00817389">
        <w:rPr>
          <w:rFonts w:cs="Arial"/>
          <w:bCs/>
          <w:sz w:val="22"/>
          <w:szCs w:val="22"/>
        </w:rPr>
        <w:t xml:space="preserve"> Gesetz für die</w:t>
      </w:r>
      <w:r w:rsidR="00180AA4" w:rsidRPr="00817389">
        <w:rPr>
          <w:rFonts w:cs="Arial"/>
          <w:bCs/>
          <w:sz w:val="22"/>
          <w:szCs w:val="22"/>
          <w:u w:val="single"/>
        </w:rPr>
        <w:t xml:space="preserve"> </w:t>
      </w:r>
      <w:r w:rsidR="00180AA4" w:rsidRPr="00817389">
        <w:rPr>
          <w:rFonts w:cs="Arial"/>
          <w:bCs/>
          <w:sz w:val="22"/>
          <w:szCs w:val="22"/>
        </w:rPr>
        <w:t xml:space="preserve">Reibungskraft  </w:t>
      </w:r>
      <w:r w:rsidR="00180AA4" w:rsidRPr="00817389">
        <w:rPr>
          <w:rFonts w:cs="Arial"/>
          <w:position w:val="-10"/>
          <w:sz w:val="22"/>
          <w:szCs w:val="22"/>
        </w:rPr>
        <w:object w:dxaOrig="1824" w:dyaOrig="336">
          <v:shape id="_x0000_i1058" type="#_x0000_t75" style="width:91pt;height:17pt" o:ole="">
            <v:imagedata r:id="rId73" o:title=""/>
          </v:shape>
          <o:OLEObject Type="Embed" ProgID="Equation.3" ShapeID="_x0000_i1058" DrawAspect="Content" ObjectID="_1534075255" r:id="rId74"/>
        </w:object>
      </w:r>
      <w:r w:rsidR="00180AA4" w:rsidRPr="00817389">
        <w:rPr>
          <w:rFonts w:cs="Arial"/>
          <w:sz w:val="22"/>
          <w:szCs w:val="22"/>
        </w:rPr>
        <w:t xml:space="preserve">  sowie der Begriff der der „</w:t>
      </w:r>
      <w:r w:rsidR="00180AA4" w:rsidRPr="00817389">
        <w:rPr>
          <w:rFonts w:cs="Arial"/>
          <w:bCs/>
          <w:sz w:val="22"/>
          <w:szCs w:val="22"/>
        </w:rPr>
        <w:t xml:space="preserve">dynamischen Zähigkeit </w:t>
      </w:r>
      <w:r w:rsidR="00180AA4" w:rsidRPr="00817389">
        <w:rPr>
          <w:rFonts w:cs="Arial"/>
          <w:position w:val="-10"/>
          <w:sz w:val="22"/>
          <w:szCs w:val="22"/>
        </w:rPr>
        <w:object w:dxaOrig="192" w:dyaOrig="264">
          <v:shape id="_x0000_i1059" type="#_x0000_t75" style="width:9.5pt;height:12.9pt" o:ole="">
            <v:imagedata r:id="rId18" o:title=""/>
          </v:shape>
          <o:OLEObject Type="Embed" ProgID="Equation.3" ShapeID="_x0000_i1059" DrawAspect="Content" ObjectID="_1534075256" r:id="rId75"/>
        </w:object>
      </w:r>
      <w:proofErr w:type="gramStart"/>
      <w:r w:rsidR="00180AA4" w:rsidRPr="00817389">
        <w:rPr>
          <w:rFonts w:cs="Arial"/>
          <w:sz w:val="22"/>
          <w:szCs w:val="22"/>
        </w:rPr>
        <w:t xml:space="preserve">“ </w:t>
      </w:r>
      <w:r w:rsidR="00180AA4" w:rsidRPr="00817389">
        <w:rPr>
          <w:rFonts w:cs="Arial"/>
          <w:bCs/>
          <w:sz w:val="22"/>
          <w:szCs w:val="22"/>
        </w:rPr>
        <w:t>können allerdings nur vorgegeben und allenfalls plaus</w:t>
      </w:r>
      <w:r w:rsidR="00180AA4" w:rsidRPr="00817389">
        <w:rPr>
          <w:rFonts w:cs="Arial"/>
          <w:bCs/>
          <w:sz w:val="22"/>
          <w:szCs w:val="22"/>
        </w:rPr>
        <w:t>i</w:t>
      </w:r>
      <w:r w:rsidR="00180AA4" w:rsidRPr="00817389">
        <w:rPr>
          <w:rFonts w:cs="Arial"/>
          <w:bCs/>
          <w:sz w:val="22"/>
          <w:szCs w:val="22"/>
        </w:rPr>
        <w:t>bel gemacht werden</w:t>
      </w:r>
      <w:proofErr w:type="gramEnd"/>
      <w:r w:rsidR="00180AA4" w:rsidRPr="00817389">
        <w:rPr>
          <w:rFonts w:cs="Arial"/>
          <w:bCs/>
          <w:sz w:val="22"/>
          <w:szCs w:val="22"/>
        </w:rPr>
        <w:t>.</w:t>
      </w:r>
    </w:p>
    <w:p w:rsidR="00DA1496" w:rsidRDefault="00BE59B2" w:rsidP="00DA1496">
      <w:pPr>
        <w:pStyle w:val="Listenabsatz"/>
        <w:spacing w:after="240" w:line="276" w:lineRule="auto"/>
        <w:ind w:left="709" w:hanging="284"/>
        <w:rPr>
          <w:sz w:val="22"/>
          <w:szCs w:val="22"/>
        </w:rPr>
      </w:pPr>
      <w:r>
        <w:rPr>
          <w:sz w:val="22"/>
          <w:szCs w:val="22"/>
        </w:rPr>
        <w:t>e)</w:t>
      </w:r>
      <w:r>
        <w:rPr>
          <w:sz w:val="22"/>
          <w:szCs w:val="22"/>
        </w:rPr>
        <w:tab/>
      </w:r>
      <w:r w:rsidR="00F36464" w:rsidRPr="004E3F83">
        <w:rPr>
          <w:b/>
          <w:i/>
          <w:sz w:val="22"/>
          <w:szCs w:val="22"/>
        </w:rPr>
        <w:t>Zur (arbeitsteiligen) Ermittlung von Messwerten</w:t>
      </w:r>
      <w:r w:rsidR="00F36464">
        <w:rPr>
          <w:sz w:val="22"/>
          <w:szCs w:val="22"/>
        </w:rPr>
        <w:t xml:space="preserve"> kann im Prinzip e</w:t>
      </w:r>
      <w:r>
        <w:rPr>
          <w:sz w:val="22"/>
          <w:szCs w:val="22"/>
        </w:rPr>
        <w:t>ine reale Ve</w:t>
      </w:r>
      <w:r>
        <w:rPr>
          <w:sz w:val="22"/>
          <w:szCs w:val="22"/>
        </w:rPr>
        <w:t>r</w:t>
      </w:r>
      <w:r>
        <w:rPr>
          <w:sz w:val="22"/>
          <w:szCs w:val="22"/>
        </w:rPr>
        <w:t xml:space="preserve">suchsapparatur </w:t>
      </w:r>
      <w:r w:rsidR="00F36464">
        <w:rPr>
          <w:sz w:val="22"/>
          <w:szCs w:val="22"/>
        </w:rPr>
        <w:t xml:space="preserve">eines Lehrmittelherstellers verwendet werden. </w:t>
      </w:r>
      <w:r w:rsidR="004E3F83">
        <w:rPr>
          <w:sz w:val="22"/>
          <w:szCs w:val="22"/>
        </w:rPr>
        <w:t>Da aber, wie bereits u</w:t>
      </w:r>
      <w:r w:rsidR="004E3F83">
        <w:rPr>
          <w:sz w:val="22"/>
          <w:szCs w:val="22"/>
        </w:rPr>
        <w:t>n</w:t>
      </w:r>
      <w:r w:rsidR="004E3F83">
        <w:rPr>
          <w:sz w:val="22"/>
          <w:szCs w:val="22"/>
        </w:rPr>
        <w:t xml:space="preserve">ter 4.2 erwähnt </w:t>
      </w:r>
      <w:r w:rsidR="004E3F83" w:rsidRPr="001A7757">
        <w:rPr>
          <w:noProof/>
          <w:sz w:val="22"/>
          <w:szCs w:val="22"/>
        </w:rPr>
        <w:t xml:space="preserve">mit den </w:t>
      </w:r>
      <w:r w:rsidR="004E3F83">
        <w:rPr>
          <w:noProof/>
          <w:sz w:val="22"/>
          <w:szCs w:val="22"/>
        </w:rPr>
        <w:t>angebotenen Anordnungen i</w:t>
      </w:r>
      <w:r w:rsidR="004E3F83" w:rsidRPr="001A7757">
        <w:rPr>
          <w:noProof/>
          <w:sz w:val="22"/>
          <w:szCs w:val="22"/>
        </w:rPr>
        <w:t xml:space="preserve">m Allgemeinen gute Ergebnisse </w:t>
      </w:r>
      <w:r w:rsidR="004E3F83">
        <w:rPr>
          <w:noProof/>
          <w:sz w:val="22"/>
          <w:szCs w:val="22"/>
        </w:rPr>
        <w:t xml:space="preserve">nur mit </w:t>
      </w:r>
      <w:r w:rsidR="00B85FB8">
        <w:rPr>
          <w:noProof/>
          <w:sz w:val="22"/>
          <w:szCs w:val="22"/>
        </w:rPr>
        <w:t xml:space="preserve">sehr </w:t>
      </w:r>
      <w:r w:rsidR="004E3F83">
        <w:rPr>
          <w:noProof/>
          <w:sz w:val="22"/>
          <w:szCs w:val="22"/>
        </w:rPr>
        <w:t xml:space="preserve">erheblichem Zeitaufwand, einem hohen Maß an experimentellem Geschick und </w:t>
      </w:r>
      <w:r w:rsidR="00B85FB8">
        <w:rPr>
          <w:noProof/>
          <w:sz w:val="22"/>
          <w:szCs w:val="22"/>
        </w:rPr>
        <w:t>(</w:t>
      </w:r>
      <w:r w:rsidR="004E3F83">
        <w:rPr>
          <w:noProof/>
          <w:sz w:val="22"/>
          <w:szCs w:val="22"/>
        </w:rPr>
        <w:t>bei nur einer Versuchsanordnung</w:t>
      </w:r>
      <w:r w:rsidR="00B85FB8">
        <w:rPr>
          <w:noProof/>
          <w:sz w:val="22"/>
          <w:szCs w:val="22"/>
        </w:rPr>
        <w:t>)</w:t>
      </w:r>
      <w:r w:rsidR="004E3F83">
        <w:rPr>
          <w:noProof/>
          <w:sz w:val="22"/>
          <w:szCs w:val="22"/>
        </w:rPr>
        <w:t xml:space="preserve"> kaum arbeitsteilig zu ermitteln sind, bietet sich hier in besonderem Maße der Einsatz einer</w:t>
      </w:r>
      <w:r>
        <w:rPr>
          <w:sz w:val="22"/>
          <w:szCs w:val="22"/>
        </w:rPr>
        <w:t xml:space="preserve"> Computersimulation (bzw. ein</w:t>
      </w:r>
      <w:r w:rsidR="004E3F83">
        <w:rPr>
          <w:sz w:val="22"/>
          <w:szCs w:val="22"/>
        </w:rPr>
        <w:t>es</w:t>
      </w:r>
      <w:r>
        <w:rPr>
          <w:sz w:val="22"/>
          <w:szCs w:val="22"/>
        </w:rPr>
        <w:t xml:space="preserve"> RCL</w:t>
      </w:r>
      <w:r w:rsidR="004E3F83">
        <w:rPr>
          <w:sz w:val="22"/>
          <w:szCs w:val="22"/>
        </w:rPr>
        <w:t>s</w:t>
      </w:r>
      <w:r>
        <w:rPr>
          <w:sz w:val="22"/>
          <w:szCs w:val="22"/>
        </w:rPr>
        <w:t>)</w:t>
      </w:r>
      <w:r w:rsidR="004E3F83">
        <w:rPr>
          <w:sz w:val="22"/>
          <w:szCs w:val="22"/>
        </w:rPr>
        <w:t xml:space="preserve"> an.</w:t>
      </w:r>
    </w:p>
    <w:p w:rsidR="009E7498" w:rsidRDefault="00DA1496" w:rsidP="00EA43A8">
      <w:pPr>
        <w:pStyle w:val="Listenabsatz"/>
        <w:spacing w:after="240" w:line="276" w:lineRule="auto"/>
        <w:ind w:left="709" w:hanging="284"/>
        <w:rPr>
          <w:rFonts w:cs="Arial"/>
          <w:sz w:val="22"/>
          <w:szCs w:val="22"/>
        </w:rPr>
      </w:pPr>
      <w:r>
        <w:rPr>
          <w:sz w:val="22"/>
          <w:szCs w:val="22"/>
        </w:rPr>
        <w:tab/>
        <w:t>Die Links zu z</w:t>
      </w:r>
      <w:r w:rsidRPr="00DA1496">
        <w:rPr>
          <w:noProof/>
          <w:sz w:val="22"/>
          <w:szCs w:val="22"/>
        </w:rPr>
        <w:t>wei Beispiele</w:t>
      </w:r>
      <w:r>
        <w:rPr>
          <w:noProof/>
          <w:sz w:val="22"/>
          <w:szCs w:val="22"/>
        </w:rPr>
        <w:t>n</w:t>
      </w:r>
      <w:r w:rsidRPr="00DA1496">
        <w:rPr>
          <w:noProof/>
          <w:sz w:val="22"/>
          <w:szCs w:val="22"/>
        </w:rPr>
        <w:t xml:space="preserve"> für entsprechende Simu</w:t>
      </w:r>
      <w:r>
        <w:rPr>
          <w:noProof/>
          <w:sz w:val="22"/>
          <w:szCs w:val="22"/>
        </w:rPr>
        <w:t>lationsprogramme sind in Abschnitt 4.2 zu finden.</w:t>
      </w:r>
      <w:r w:rsidR="00591623">
        <w:rPr>
          <w:noProof/>
          <w:sz w:val="22"/>
          <w:szCs w:val="22"/>
        </w:rPr>
        <w:t xml:space="preserve"> Zudem sind sie auch in der für die Schülerinnen und Schüler gedachten Anleitung </w:t>
      </w:r>
      <w:r w:rsidR="00591623" w:rsidRPr="00591623">
        <w:rPr>
          <w:noProof/>
          <w:color w:val="0000FF"/>
          <w:sz w:val="22"/>
          <w:szCs w:val="22"/>
        </w:rPr>
        <w:t>„</w:t>
      </w:r>
      <w:r w:rsidR="00591623" w:rsidRPr="00591623">
        <w:rPr>
          <w:rFonts w:cs="Arial"/>
          <w:color w:val="0000FF"/>
          <w:sz w:val="22"/>
          <w:szCs w:val="22"/>
        </w:rPr>
        <w:t xml:space="preserve">EL-7 </w:t>
      </w:r>
      <w:proofErr w:type="spellStart"/>
      <w:r w:rsidR="00591623" w:rsidRPr="00591623">
        <w:rPr>
          <w:rFonts w:cs="Arial"/>
          <w:color w:val="0000FF"/>
          <w:sz w:val="22"/>
          <w:szCs w:val="22"/>
        </w:rPr>
        <w:t>Millikanversuch_Messung</w:t>
      </w:r>
      <w:proofErr w:type="spellEnd"/>
      <w:r w:rsidR="00591623" w:rsidRPr="00591623">
        <w:rPr>
          <w:rFonts w:cs="Arial"/>
          <w:color w:val="0000FF"/>
          <w:sz w:val="22"/>
          <w:szCs w:val="22"/>
        </w:rPr>
        <w:t xml:space="preserve"> und Auswertung“</w:t>
      </w:r>
      <w:r w:rsidR="00F86E1B">
        <w:rPr>
          <w:rFonts w:cs="Arial"/>
          <w:color w:val="0000FF"/>
          <w:sz w:val="22"/>
          <w:szCs w:val="22"/>
        </w:rPr>
        <w:t xml:space="preserve"> </w:t>
      </w:r>
      <w:r w:rsidR="00591623">
        <w:rPr>
          <w:rFonts w:cs="Arial"/>
          <w:color w:val="0000FF"/>
          <w:sz w:val="22"/>
          <w:szCs w:val="22"/>
        </w:rPr>
        <w:t xml:space="preserve">(Link  s.o.), </w:t>
      </w:r>
      <w:r w:rsidR="00591623" w:rsidRPr="00591623">
        <w:rPr>
          <w:rFonts w:cs="Arial"/>
          <w:sz w:val="22"/>
          <w:szCs w:val="22"/>
        </w:rPr>
        <w:t xml:space="preserve">in der </w:t>
      </w:r>
      <w:r w:rsidR="009E7498">
        <w:rPr>
          <w:rFonts w:cs="Arial"/>
          <w:sz w:val="22"/>
          <w:szCs w:val="22"/>
        </w:rPr>
        <w:t>alle erfo</w:t>
      </w:r>
      <w:r w:rsidR="009E7498">
        <w:rPr>
          <w:rFonts w:cs="Arial"/>
          <w:sz w:val="22"/>
          <w:szCs w:val="22"/>
        </w:rPr>
        <w:t>r</w:t>
      </w:r>
      <w:r w:rsidR="009E7498">
        <w:rPr>
          <w:rFonts w:cs="Arial"/>
          <w:sz w:val="22"/>
          <w:szCs w:val="22"/>
        </w:rPr>
        <w:t>derlichen</w:t>
      </w:r>
      <w:r w:rsidR="00591623" w:rsidRPr="00591623">
        <w:rPr>
          <w:rFonts w:cs="Arial"/>
          <w:sz w:val="22"/>
          <w:szCs w:val="22"/>
        </w:rPr>
        <w:t xml:space="preserve"> Messwerte auch </w:t>
      </w:r>
      <w:r w:rsidR="009E7498">
        <w:rPr>
          <w:rFonts w:cs="Arial"/>
          <w:sz w:val="22"/>
          <w:szCs w:val="22"/>
        </w:rPr>
        <w:t xml:space="preserve">übersichtlich </w:t>
      </w:r>
      <w:r w:rsidR="00591623" w:rsidRPr="00591623">
        <w:rPr>
          <w:rFonts w:cs="Arial"/>
          <w:sz w:val="22"/>
          <w:szCs w:val="22"/>
        </w:rPr>
        <w:t>dokumentiert werden können, angegeben</w:t>
      </w:r>
      <w:r w:rsidR="000971D5">
        <w:rPr>
          <w:rFonts w:cs="Arial"/>
          <w:sz w:val="22"/>
          <w:szCs w:val="22"/>
        </w:rPr>
        <w:t>.</w:t>
      </w:r>
      <w:r w:rsidR="009E7498">
        <w:rPr>
          <w:rFonts w:cs="Arial"/>
          <w:sz w:val="22"/>
          <w:szCs w:val="22"/>
        </w:rPr>
        <w:t xml:space="preserve"> </w:t>
      </w:r>
    </w:p>
    <w:p w:rsidR="009A2B7A" w:rsidRDefault="009E7498" w:rsidP="009A2B7A">
      <w:pPr>
        <w:pStyle w:val="Listenabsatz"/>
        <w:spacing w:after="240" w:line="276" w:lineRule="auto"/>
        <w:ind w:left="709" w:hanging="284"/>
        <w:contextualSpacing w:val="0"/>
        <w:rPr>
          <w:rFonts w:cs="Arial"/>
          <w:sz w:val="22"/>
          <w:szCs w:val="22"/>
        </w:rPr>
      </w:pPr>
      <w:r w:rsidRPr="009C2E84">
        <w:rPr>
          <w:rFonts w:cs="Arial"/>
          <w:sz w:val="22"/>
          <w:szCs w:val="22"/>
        </w:rPr>
        <w:tab/>
      </w:r>
      <w:r w:rsidR="009C2E84" w:rsidRPr="009C2E84">
        <w:rPr>
          <w:rFonts w:cs="Arial"/>
          <w:sz w:val="22"/>
          <w:szCs w:val="22"/>
        </w:rPr>
        <w:t xml:space="preserve">Anhand der ebenfalls enthaltene Anleitung zur Auswertung der Messwerte können die Schülerinnen und Schüler den Radius </w:t>
      </w:r>
      <w:r w:rsidR="009C2E84" w:rsidRPr="009C2E84">
        <w:rPr>
          <w:rFonts w:eastAsiaTheme="minorEastAsia" w:cs="Arial"/>
          <w:position w:val="-4"/>
          <w:sz w:val="22"/>
          <w:szCs w:val="22"/>
        </w:rPr>
        <w:object w:dxaOrig="180" w:dyaOrig="200">
          <v:shape id="_x0000_i1060" type="#_x0000_t75" style="width:9.5pt;height:9.5pt" o:ole="">
            <v:imagedata r:id="rId76" o:title=""/>
          </v:shape>
          <o:OLEObject Type="Embed" ProgID="Equation.3" ShapeID="_x0000_i1060" DrawAspect="Content" ObjectID="_1534075257" r:id="rId77"/>
        </w:object>
      </w:r>
      <w:r w:rsidR="009C2E84" w:rsidRPr="009C2E84">
        <w:rPr>
          <w:rFonts w:eastAsiaTheme="minorEastAsia" w:cs="Arial"/>
          <w:sz w:val="22"/>
          <w:szCs w:val="22"/>
        </w:rPr>
        <w:t xml:space="preserve"> sowie </w:t>
      </w:r>
      <w:r w:rsidR="009C2E84" w:rsidRPr="009C2E84">
        <w:rPr>
          <w:rFonts w:cs="Arial"/>
          <w:sz w:val="22"/>
          <w:szCs w:val="22"/>
        </w:rPr>
        <w:t xml:space="preserve">die Ladung </w:t>
      </w:r>
      <w:r w:rsidR="009C2E84" w:rsidRPr="009C2E84">
        <w:rPr>
          <w:rFonts w:cs="Arial"/>
          <w:position w:val="-10"/>
          <w:sz w:val="22"/>
          <w:szCs w:val="22"/>
        </w:rPr>
        <w:object w:dxaOrig="200" w:dyaOrig="260">
          <v:shape id="_x0000_i1061" type="#_x0000_t75" style="width:9.5pt;height:12.9pt" o:ole="">
            <v:imagedata r:id="rId78" o:title=""/>
          </v:shape>
          <o:OLEObject Type="Embed" ProgID="Equation.3" ShapeID="_x0000_i1061" DrawAspect="Content" ObjectID="_1534075258" r:id="rId79"/>
        </w:object>
      </w:r>
      <w:r w:rsidR="009C2E84" w:rsidRPr="009C2E84">
        <w:rPr>
          <w:rFonts w:cs="Arial"/>
          <w:sz w:val="22"/>
          <w:szCs w:val="22"/>
        </w:rPr>
        <w:t xml:space="preserve"> eines </w:t>
      </w:r>
      <w:proofErr w:type="spellStart"/>
      <w:r w:rsidR="009C2E84" w:rsidRPr="009C2E84">
        <w:rPr>
          <w:rFonts w:cs="Arial"/>
          <w:sz w:val="22"/>
          <w:szCs w:val="22"/>
        </w:rPr>
        <w:t>Öltröpfchens</w:t>
      </w:r>
      <w:proofErr w:type="spellEnd"/>
      <w:r w:rsidR="009C2E84" w:rsidRPr="009C2E84">
        <w:rPr>
          <w:rFonts w:cs="Arial"/>
          <w:sz w:val="22"/>
          <w:szCs w:val="22"/>
        </w:rPr>
        <w:t xml:space="preserve"> z</w:t>
      </w:r>
      <w:r w:rsidR="009C2E84" w:rsidRPr="009C2E84">
        <w:rPr>
          <w:rFonts w:cs="Arial"/>
          <w:sz w:val="22"/>
          <w:szCs w:val="22"/>
        </w:rPr>
        <w:t>u</w:t>
      </w:r>
      <w:r w:rsidR="009C2E84" w:rsidRPr="009C2E84">
        <w:rPr>
          <w:rFonts w:cs="Arial"/>
          <w:sz w:val="22"/>
          <w:szCs w:val="22"/>
        </w:rPr>
        <w:t xml:space="preserve">nächst </w:t>
      </w:r>
      <w:r w:rsidR="00F93819">
        <w:rPr>
          <w:rFonts w:cs="Arial"/>
          <w:sz w:val="22"/>
          <w:szCs w:val="22"/>
        </w:rPr>
        <w:t>an wenigen Beispielen manuell berechnen, um anschließend eine größere A</w:t>
      </w:r>
      <w:r w:rsidR="00F93819">
        <w:rPr>
          <w:rFonts w:cs="Arial"/>
          <w:sz w:val="22"/>
          <w:szCs w:val="22"/>
        </w:rPr>
        <w:t>n</w:t>
      </w:r>
      <w:r w:rsidR="00F93819">
        <w:rPr>
          <w:rFonts w:cs="Arial"/>
          <w:sz w:val="22"/>
          <w:szCs w:val="22"/>
        </w:rPr>
        <w:t>zahl von Messungen automatisiert auszuwerten (siehe nachfolgenden Abschnitt f).</w:t>
      </w:r>
    </w:p>
    <w:p w:rsidR="0056185C" w:rsidRDefault="00F86E1B" w:rsidP="0056185C">
      <w:pPr>
        <w:pStyle w:val="Listenabsatz"/>
        <w:spacing w:line="276" w:lineRule="auto"/>
        <w:ind w:left="709" w:hanging="284"/>
        <w:contextualSpacing w:val="0"/>
        <w:rPr>
          <w:rFonts w:cs="Arial"/>
          <w:sz w:val="22"/>
          <w:szCs w:val="22"/>
        </w:rPr>
      </w:pPr>
      <w:r w:rsidRPr="009A2B7A">
        <w:rPr>
          <w:rFonts w:cs="Arial"/>
          <w:sz w:val="22"/>
          <w:szCs w:val="22"/>
        </w:rPr>
        <w:t>f)</w:t>
      </w:r>
      <w:r w:rsidRPr="009A2B7A">
        <w:rPr>
          <w:rFonts w:cs="Arial"/>
          <w:sz w:val="22"/>
          <w:szCs w:val="22"/>
        </w:rPr>
        <w:tab/>
        <w:t xml:space="preserve">Die Messungen </w:t>
      </w:r>
      <w:r w:rsidR="00F93819" w:rsidRPr="009A2B7A">
        <w:rPr>
          <w:rFonts w:cs="Arial"/>
          <w:sz w:val="22"/>
          <w:szCs w:val="22"/>
        </w:rPr>
        <w:t xml:space="preserve">aller Gruppen </w:t>
      </w:r>
      <w:r w:rsidRPr="009A2B7A">
        <w:rPr>
          <w:rFonts w:cs="Arial"/>
          <w:sz w:val="22"/>
          <w:szCs w:val="22"/>
        </w:rPr>
        <w:t xml:space="preserve">werden </w:t>
      </w:r>
      <w:r w:rsidR="00F93819" w:rsidRPr="009A2B7A">
        <w:rPr>
          <w:rFonts w:cs="Arial"/>
          <w:sz w:val="22"/>
          <w:szCs w:val="22"/>
        </w:rPr>
        <w:t xml:space="preserve">mit Hilfe der EXCEL-Datei </w:t>
      </w:r>
      <w:r w:rsidR="00F93819" w:rsidRPr="009A2B7A">
        <w:rPr>
          <w:noProof/>
          <w:color w:val="0000FF"/>
          <w:sz w:val="22"/>
          <w:szCs w:val="22"/>
        </w:rPr>
        <w:t>„</w:t>
      </w:r>
      <w:r w:rsidR="00F93819" w:rsidRPr="009A2B7A">
        <w:rPr>
          <w:rFonts w:cs="Arial"/>
          <w:color w:val="0000FF"/>
          <w:sz w:val="22"/>
          <w:szCs w:val="22"/>
        </w:rPr>
        <w:t xml:space="preserve">EL-8 </w:t>
      </w:r>
      <w:proofErr w:type="spellStart"/>
      <w:r w:rsidR="00F93819" w:rsidRPr="009A2B7A">
        <w:rPr>
          <w:rFonts w:cs="Arial"/>
          <w:color w:val="0000FF"/>
          <w:sz w:val="22"/>
          <w:szCs w:val="22"/>
        </w:rPr>
        <w:t>Millikanversuch</w:t>
      </w:r>
      <w:proofErr w:type="spellEnd"/>
      <w:r w:rsidR="00F93819" w:rsidRPr="009A2B7A">
        <w:rPr>
          <w:rFonts w:cs="Arial"/>
          <w:color w:val="0000FF"/>
          <w:sz w:val="22"/>
          <w:szCs w:val="22"/>
        </w:rPr>
        <w:t xml:space="preserve">_ Auswertung u. Diagramm“ (Link  s.o.)  </w:t>
      </w:r>
      <w:r w:rsidRPr="009A2B7A">
        <w:rPr>
          <w:rFonts w:cs="Arial"/>
          <w:sz w:val="22"/>
          <w:szCs w:val="22"/>
        </w:rPr>
        <w:t>a</w:t>
      </w:r>
      <w:r w:rsidR="00817389" w:rsidRPr="009A2B7A">
        <w:rPr>
          <w:rFonts w:cs="Arial"/>
          <w:sz w:val="22"/>
          <w:szCs w:val="22"/>
        </w:rPr>
        <w:t>usgewertet und im Hinblick auf Existenz und Größe einer Elementarladung interpretiert.</w:t>
      </w:r>
      <w:r w:rsidR="0084324E" w:rsidRPr="009A2B7A">
        <w:rPr>
          <w:rFonts w:cs="Arial"/>
          <w:sz w:val="22"/>
          <w:szCs w:val="22"/>
        </w:rPr>
        <w:t xml:space="preserve"> </w:t>
      </w:r>
      <w:r w:rsidR="009A2B7A">
        <w:rPr>
          <w:rFonts w:cs="Arial"/>
          <w:sz w:val="22"/>
          <w:szCs w:val="22"/>
        </w:rPr>
        <w:t>Der</w:t>
      </w:r>
      <w:r w:rsidR="009A2B7A" w:rsidRPr="009A2B7A">
        <w:rPr>
          <w:rFonts w:cs="Arial"/>
          <w:sz w:val="22"/>
          <w:szCs w:val="22"/>
        </w:rPr>
        <w:t xml:space="preserve"> </w:t>
      </w:r>
      <w:r w:rsidR="009A2B7A">
        <w:rPr>
          <w:rFonts w:cs="Arial"/>
          <w:sz w:val="22"/>
          <w:szCs w:val="22"/>
        </w:rPr>
        <w:t xml:space="preserve">in der nachfolgenden Abbildung </w:t>
      </w:r>
      <w:r w:rsidR="00B86F41">
        <w:rPr>
          <w:rFonts w:cs="Arial"/>
          <w:sz w:val="22"/>
          <w:szCs w:val="22"/>
        </w:rPr>
        <w:t>wiede</w:t>
      </w:r>
      <w:r w:rsidR="00B86F41">
        <w:rPr>
          <w:rFonts w:cs="Arial"/>
          <w:sz w:val="22"/>
          <w:szCs w:val="22"/>
        </w:rPr>
        <w:t>r</w:t>
      </w:r>
      <w:r w:rsidR="00B86F41">
        <w:rPr>
          <w:rFonts w:cs="Arial"/>
          <w:sz w:val="22"/>
          <w:szCs w:val="22"/>
        </w:rPr>
        <w:t xml:space="preserve">gegebene </w:t>
      </w:r>
      <w:r w:rsidR="009A2B7A" w:rsidRPr="009A2B7A">
        <w:rPr>
          <w:rFonts w:cs="Arial"/>
          <w:sz w:val="22"/>
          <w:szCs w:val="22"/>
        </w:rPr>
        <w:t xml:space="preserve">Screenshot </w:t>
      </w:r>
      <w:r w:rsidR="00B86F41">
        <w:rPr>
          <w:rFonts w:cs="Arial"/>
          <w:sz w:val="22"/>
          <w:szCs w:val="22"/>
        </w:rPr>
        <w:t xml:space="preserve">zeigt die Darstellung </w:t>
      </w:r>
      <w:r w:rsidR="009A2B7A" w:rsidRPr="009A2B7A">
        <w:rPr>
          <w:rFonts w:cs="Arial"/>
          <w:sz w:val="22"/>
          <w:szCs w:val="22"/>
        </w:rPr>
        <w:t>einer</w:t>
      </w:r>
      <w:r w:rsidR="0084324E" w:rsidRPr="009A2B7A">
        <w:rPr>
          <w:rFonts w:cs="Arial"/>
          <w:sz w:val="22"/>
          <w:szCs w:val="22"/>
        </w:rPr>
        <w:t xml:space="preserve"> beispielhafte</w:t>
      </w:r>
      <w:r w:rsidR="009A2B7A" w:rsidRPr="009A2B7A">
        <w:rPr>
          <w:rFonts w:cs="Arial"/>
          <w:sz w:val="22"/>
          <w:szCs w:val="22"/>
        </w:rPr>
        <w:t>n</w:t>
      </w:r>
      <w:r w:rsidR="0084324E" w:rsidRPr="009A2B7A">
        <w:rPr>
          <w:rFonts w:cs="Arial"/>
          <w:sz w:val="22"/>
          <w:szCs w:val="22"/>
        </w:rPr>
        <w:t xml:space="preserve"> </w:t>
      </w:r>
      <w:r w:rsidR="0098599D">
        <w:rPr>
          <w:rFonts w:cs="Arial"/>
          <w:sz w:val="22"/>
          <w:szCs w:val="22"/>
        </w:rPr>
        <w:t>„</w:t>
      </w:r>
      <w:r w:rsidR="0084324E" w:rsidRPr="009A2B7A">
        <w:rPr>
          <w:rFonts w:cs="Arial"/>
          <w:sz w:val="22"/>
          <w:szCs w:val="22"/>
        </w:rPr>
        <w:t>Messreihe</w:t>
      </w:r>
      <w:r w:rsidR="0098599D">
        <w:rPr>
          <w:rFonts w:cs="Arial"/>
          <w:sz w:val="22"/>
          <w:szCs w:val="22"/>
        </w:rPr>
        <w:t>“</w:t>
      </w:r>
      <w:r w:rsidR="0084324E" w:rsidRPr="009A2B7A">
        <w:rPr>
          <w:rFonts w:cs="Arial"/>
          <w:sz w:val="22"/>
          <w:szCs w:val="22"/>
        </w:rPr>
        <w:t xml:space="preserve"> mit Hilfe der</w:t>
      </w:r>
      <w:r w:rsidR="00B86F41">
        <w:rPr>
          <w:rFonts w:cs="Arial"/>
          <w:sz w:val="22"/>
          <w:szCs w:val="22"/>
        </w:rPr>
        <w:t xml:space="preserve"> </w:t>
      </w:r>
      <w:r w:rsidR="0084324E" w:rsidRPr="009A2B7A">
        <w:rPr>
          <w:rFonts w:cs="Arial"/>
          <w:sz w:val="22"/>
          <w:szCs w:val="22"/>
        </w:rPr>
        <w:t>oben</w:t>
      </w:r>
      <w:r w:rsidR="009A2B7A" w:rsidRPr="009A2B7A">
        <w:rPr>
          <w:rFonts w:cs="Arial"/>
          <w:sz w:val="22"/>
          <w:szCs w:val="22"/>
        </w:rPr>
        <w:t xml:space="preserve"> bereits</w:t>
      </w:r>
      <w:r w:rsidR="0084324E" w:rsidRPr="009A2B7A">
        <w:rPr>
          <w:rFonts w:cs="Arial"/>
          <w:sz w:val="22"/>
          <w:szCs w:val="22"/>
        </w:rPr>
        <w:t xml:space="preserve"> erwähnten Computersimulation</w:t>
      </w:r>
      <w:r w:rsidR="0056185C">
        <w:rPr>
          <w:rFonts w:cs="Arial"/>
          <w:sz w:val="22"/>
          <w:szCs w:val="22"/>
        </w:rPr>
        <w:t>:</w:t>
      </w:r>
    </w:p>
    <w:p w:rsidR="0056185C" w:rsidRPr="0056185C" w:rsidRDefault="0056185C" w:rsidP="0056185C">
      <w:pPr>
        <w:pStyle w:val="Listenabsatz"/>
        <w:spacing w:line="276" w:lineRule="auto"/>
        <w:ind w:left="709" w:hanging="284"/>
        <w:contextualSpacing w:val="0"/>
        <w:rPr>
          <w:rFonts w:cs="Arial"/>
          <w:sz w:val="22"/>
          <w:szCs w:val="22"/>
        </w:rPr>
      </w:pPr>
      <w:r>
        <w:rPr>
          <w:rFonts w:cs="Arial"/>
          <w:sz w:val="22"/>
          <w:szCs w:val="22"/>
        </w:rPr>
        <w:tab/>
      </w:r>
      <w:hyperlink r:id="rId80" w:history="1">
        <w:r w:rsidRPr="0056185C">
          <w:rPr>
            <w:rStyle w:val="Hyperlink"/>
            <w:rFonts w:cs="Arial"/>
            <w:sz w:val="22"/>
            <w:szCs w:val="22"/>
          </w:rPr>
          <w:t>http://ne.lo-net2.de/selbstlernmaterial/p/e/mi/java1/mi_java1.html</w:t>
        </w:r>
      </w:hyperlink>
    </w:p>
    <w:p w:rsidR="00B86F41" w:rsidRDefault="00B86F41" w:rsidP="00B86F41">
      <w:pPr>
        <w:pStyle w:val="Listenabsatz"/>
        <w:spacing w:line="276" w:lineRule="auto"/>
        <w:ind w:left="709" w:hanging="284"/>
        <w:contextualSpacing w:val="0"/>
        <w:rPr>
          <w:rStyle w:val="Hyperlink"/>
          <w:rFonts w:cs="Arial"/>
          <w:sz w:val="22"/>
          <w:szCs w:val="22"/>
        </w:rPr>
      </w:pPr>
    </w:p>
    <w:p w:rsidR="00817389" w:rsidRPr="00B86F41" w:rsidRDefault="00810E97" w:rsidP="00B86F41">
      <w:pPr>
        <w:pStyle w:val="Listenabsatz"/>
        <w:spacing w:after="240" w:line="276" w:lineRule="auto"/>
        <w:ind w:left="709" w:hanging="284"/>
        <w:contextualSpacing w:val="0"/>
        <w:rPr>
          <w:rFonts w:cs="Arial"/>
          <w:sz w:val="22"/>
          <w:szCs w:val="22"/>
          <w:u w:val="single"/>
        </w:rPr>
      </w:pPr>
      <w:r>
        <w:rPr>
          <w:rStyle w:val="Hyperlink"/>
          <w:rFonts w:cs="Arial"/>
          <w:color w:val="auto"/>
          <w:sz w:val="22"/>
          <w:szCs w:val="22"/>
          <w:u w:val="none"/>
        </w:rPr>
        <w:tab/>
        <w:t xml:space="preserve">Thematisiert werden sollte in diesem Zusammenhang sicherlich noch, </w:t>
      </w:r>
      <w:r w:rsidRPr="00810E97">
        <w:rPr>
          <w:rStyle w:val="Hyperlink"/>
          <w:rFonts w:cs="Arial"/>
          <w:b/>
          <w:i/>
          <w:color w:val="auto"/>
          <w:sz w:val="22"/>
          <w:szCs w:val="22"/>
          <w:u w:val="none"/>
        </w:rPr>
        <w:t>dass und warum</w:t>
      </w:r>
      <w:r>
        <w:rPr>
          <w:rStyle w:val="Hyperlink"/>
          <w:rFonts w:cs="Arial"/>
          <w:color w:val="auto"/>
          <w:sz w:val="22"/>
          <w:szCs w:val="22"/>
          <w:u w:val="none"/>
        </w:rPr>
        <w:t xml:space="preserve"> die mit der / einer Simulation ermittelten „Messwerte“ kaum fehlerbehaftet sind.</w:t>
      </w:r>
    </w:p>
    <w:p w:rsidR="00F86E1B" w:rsidRDefault="007767C0" w:rsidP="00D97085">
      <w:pPr>
        <w:pStyle w:val="Listenabsatz"/>
        <w:spacing w:after="240" w:line="276" w:lineRule="auto"/>
        <w:ind w:left="0"/>
        <w:rPr>
          <w:sz w:val="22"/>
          <w:szCs w:val="22"/>
        </w:rPr>
      </w:pPr>
      <w:r>
        <w:rPr>
          <w:noProof/>
        </w:rPr>
        <w:drawing>
          <wp:inline distT="0" distB="0" distL="0" distR="0">
            <wp:extent cx="6224763" cy="2667000"/>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1" cstate="print"/>
                    <a:stretch>
                      <a:fillRect/>
                    </a:stretch>
                  </pic:blipFill>
                  <pic:spPr>
                    <a:xfrm>
                      <a:off x="0" y="0"/>
                      <a:ext cx="6228031" cy="2668400"/>
                    </a:xfrm>
                    <a:prstGeom prst="rect">
                      <a:avLst/>
                    </a:prstGeom>
                  </pic:spPr>
                </pic:pic>
              </a:graphicData>
            </a:graphic>
          </wp:inline>
        </w:drawing>
      </w:r>
    </w:p>
    <w:p w:rsidR="00D41A7E" w:rsidRPr="0098599D" w:rsidRDefault="00810E97" w:rsidP="00F87503">
      <w:pPr>
        <w:spacing w:before="120" w:after="480"/>
        <w:ind w:left="1418" w:hanging="1418"/>
        <w:jc w:val="left"/>
        <w:rPr>
          <w:rFonts w:cs="Arial"/>
          <w:sz w:val="22"/>
          <w:szCs w:val="22"/>
        </w:rPr>
      </w:pPr>
      <w:r>
        <w:rPr>
          <w:rFonts w:cs="Arial"/>
          <w:b/>
          <w:sz w:val="22"/>
          <w:szCs w:val="22"/>
        </w:rPr>
        <w:t>Abbildung 3</w:t>
      </w:r>
      <w:r w:rsidRPr="006771A0">
        <w:rPr>
          <w:rFonts w:cs="Arial"/>
          <w:b/>
          <w:sz w:val="22"/>
          <w:szCs w:val="22"/>
        </w:rPr>
        <w:t>:</w:t>
      </w:r>
      <w:r w:rsidR="00D41A7E">
        <w:rPr>
          <w:rFonts w:cs="Arial"/>
          <w:sz w:val="22"/>
          <w:szCs w:val="22"/>
        </w:rPr>
        <w:tab/>
        <w:t>Darstellung einer</w:t>
      </w:r>
      <w:r>
        <w:rPr>
          <w:rFonts w:cs="Arial"/>
          <w:sz w:val="22"/>
          <w:szCs w:val="22"/>
        </w:rPr>
        <w:t xml:space="preserve"> </w:t>
      </w:r>
      <w:r w:rsidR="00D41A7E">
        <w:rPr>
          <w:rFonts w:cs="Arial"/>
          <w:sz w:val="22"/>
          <w:szCs w:val="22"/>
        </w:rPr>
        <w:t>„Messreihe“</w:t>
      </w:r>
      <w:r>
        <w:rPr>
          <w:rFonts w:cs="Arial"/>
          <w:sz w:val="22"/>
          <w:szCs w:val="22"/>
        </w:rPr>
        <w:t xml:space="preserve"> mit Hilfe </w:t>
      </w:r>
      <w:r w:rsidR="00D41A7E">
        <w:rPr>
          <w:rFonts w:cs="Arial"/>
          <w:sz w:val="22"/>
          <w:szCs w:val="22"/>
        </w:rPr>
        <w:t xml:space="preserve">der EXCEL-Datei </w:t>
      </w:r>
      <w:r w:rsidR="0098599D">
        <w:rPr>
          <w:rFonts w:cs="Arial"/>
          <w:sz w:val="22"/>
          <w:szCs w:val="22"/>
        </w:rPr>
        <w:br/>
      </w:r>
      <w:r w:rsidR="00D41A7E">
        <w:rPr>
          <w:noProof/>
          <w:color w:val="0000FF"/>
          <w:sz w:val="22"/>
          <w:szCs w:val="22"/>
        </w:rPr>
        <w:t>„</w:t>
      </w:r>
      <w:r w:rsidR="00D41A7E">
        <w:rPr>
          <w:rFonts w:cs="Arial"/>
          <w:color w:val="0000FF"/>
          <w:sz w:val="22"/>
          <w:szCs w:val="22"/>
        </w:rPr>
        <w:t xml:space="preserve">EL-8 </w:t>
      </w:r>
      <w:proofErr w:type="spellStart"/>
      <w:r w:rsidR="00D41A7E">
        <w:rPr>
          <w:rFonts w:cs="Arial"/>
          <w:color w:val="0000FF"/>
          <w:sz w:val="22"/>
          <w:szCs w:val="22"/>
        </w:rPr>
        <w:t>Millikanversuch</w:t>
      </w:r>
      <w:proofErr w:type="spellEnd"/>
      <w:r w:rsidR="00D41A7E">
        <w:rPr>
          <w:rFonts w:cs="Arial"/>
          <w:color w:val="0000FF"/>
          <w:sz w:val="22"/>
          <w:szCs w:val="22"/>
        </w:rPr>
        <w:t xml:space="preserve">_ Auswertung u. Diagramm“ </w:t>
      </w:r>
      <w:r w:rsidR="00F87503">
        <w:rPr>
          <w:rFonts w:cs="Arial"/>
          <w:color w:val="0000FF"/>
          <w:sz w:val="22"/>
          <w:szCs w:val="22"/>
        </w:rPr>
        <w:br/>
      </w:r>
    </w:p>
    <w:p w:rsidR="00D41A7E" w:rsidRDefault="007767C0" w:rsidP="0082480D">
      <w:pPr>
        <w:spacing w:after="240"/>
        <w:ind w:left="426" w:hanging="426"/>
        <w:rPr>
          <w:rFonts w:cs="Arial"/>
          <w:color w:val="0000FF"/>
          <w:sz w:val="22"/>
          <w:szCs w:val="22"/>
        </w:rPr>
      </w:pPr>
      <w:r>
        <w:rPr>
          <w:noProof/>
        </w:rPr>
        <w:drawing>
          <wp:inline distT="0" distB="0" distL="0" distR="0">
            <wp:extent cx="5939790" cy="3960070"/>
            <wp:effectExtent l="0" t="0" r="3810"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2" cstate="print"/>
                    <a:stretch>
                      <a:fillRect/>
                    </a:stretch>
                  </pic:blipFill>
                  <pic:spPr>
                    <a:xfrm>
                      <a:off x="0" y="0"/>
                      <a:ext cx="5939790" cy="3960070"/>
                    </a:xfrm>
                    <a:prstGeom prst="rect">
                      <a:avLst/>
                    </a:prstGeom>
                  </pic:spPr>
                </pic:pic>
              </a:graphicData>
            </a:graphic>
          </wp:inline>
        </w:drawing>
      </w:r>
    </w:p>
    <w:p w:rsidR="00BE59B2" w:rsidRPr="0098599D" w:rsidRDefault="00810E97" w:rsidP="00F87503">
      <w:pPr>
        <w:spacing w:before="120" w:after="240"/>
        <w:ind w:left="425" w:hanging="425"/>
        <w:rPr>
          <w:rFonts w:cs="Arial"/>
          <w:b/>
          <w:sz w:val="22"/>
          <w:szCs w:val="22"/>
        </w:rPr>
      </w:pPr>
      <w:r>
        <w:rPr>
          <w:rFonts w:cs="Arial"/>
          <w:b/>
          <w:sz w:val="22"/>
          <w:szCs w:val="22"/>
        </w:rPr>
        <w:t>Abbildung 4</w:t>
      </w:r>
      <w:r w:rsidRPr="006771A0">
        <w:rPr>
          <w:rFonts w:cs="Arial"/>
          <w:b/>
          <w:sz w:val="22"/>
          <w:szCs w:val="22"/>
        </w:rPr>
        <w:t>:</w:t>
      </w:r>
      <w:r w:rsidRPr="006771A0">
        <w:rPr>
          <w:rFonts w:cs="Arial"/>
          <w:sz w:val="22"/>
          <w:szCs w:val="22"/>
        </w:rPr>
        <w:t xml:space="preserve"> </w:t>
      </w:r>
      <w:r w:rsidR="00D41A7E">
        <w:rPr>
          <w:rFonts w:cs="Arial"/>
          <w:sz w:val="22"/>
          <w:szCs w:val="22"/>
        </w:rPr>
        <w:t xml:space="preserve">Vergrößerte graphische Darstellung </w:t>
      </w:r>
      <w:r w:rsidR="00D41A7E">
        <w:rPr>
          <w:rStyle w:val="Arial11"/>
          <w:szCs w:val="22"/>
        </w:rPr>
        <w:t xml:space="preserve">aller ermittelten </w:t>
      </w:r>
      <w:proofErr w:type="spellStart"/>
      <w:r w:rsidR="00D41A7E">
        <w:rPr>
          <w:rStyle w:val="Arial11"/>
          <w:szCs w:val="22"/>
        </w:rPr>
        <w:t>Tröpfchenladungen</w:t>
      </w:r>
      <w:proofErr w:type="spellEnd"/>
    </w:p>
    <w:sectPr w:rsidR="00BE59B2" w:rsidRPr="0098599D" w:rsidSect="00484235">
      <w:headerReference w:type="even" r:id="rId83"/>
      <w:headerReference w:type="default" r:id="rId84"/>
      <w:footerReference w:type="even" r:id="rId85"/>
      <w:footerReference w:type="default" r:id="rId86"/>
      <w:headerReference w:type="first" r:id="rId87"/>
      <w:footerReference w:type="first" r:id="rId88"/>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550" w:rsidRDefault="00F26550" w:rsidP="003464D6">
      <w:r>
        <w:separator/>
      </w:r>
    </w:p>
  </w:endnote>
  <w:endnote w:type="continuationSeparator" w:id="0">
    <w:p w:rsidR="00F26550" w:rsidRDefault="00F26550" w:rsidP="00346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00000001" w:usb1="5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C6F" w:rsidRDefault="00AF1C6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C6F" w:rsidRDefault="00AF1C6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C6F" w:rsidRDefault="00AF1C6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550" w:rsidRDefault="00F26550" w:rsidP="003464D6">
      <w:r>
        <w:separator/>
      </w:r>
    </w:p>
  </w:footnote>
  <w:footnote w:type="continuationSeparator" w:id="0">
    <w:p w:rsidR="00F26550" w:rsidRDefault="00F26550" w:rsidP="00346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C6F" w:rsidRDefault="00AF1C6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C6F" w:rsidRDefault="00AF1C6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C6F" w:rsidRDefault="00AF1C6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5EF"/>
    <w:multiLevelType w:val="hybridMultilevel"/>
    <w:tmpl w:val="3DA8A9D4"/>
    <w:lvl w:ilvl="0" w:tplc="102249FE">
      <w:start w:val="1"/>
      <w:numFmt w:val="bullet"/>
      <w:pStyle w:val="Aufzhlungszeichen1"/>
      <w:lvlText w:val=""/>
      <w:lvlJc w:val="left"/>
      <w:pPr>
        <w:tabs>
          <w:tab w:val="num" w:pos="284"/>
        </w:tabs>
        <w:ind w:left="284" w:hanging="284"/>
      </w:pPr>
      <w:rPr>
        <w:rFonts w:ascii="Symbol" w:hAnsi="Symbol" w:hint="default"/>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nsid w:val="09291892"/>
    <w:multiLevelType w:val="hybridMultilevel"/>
    <w:tmpl w:val="9B00F3E2"/>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
    <w:nsid w:val="092C7F97"/>
    <w:multiLevelType w:val="hybridMultilevel"/>
    <w:tmpl w:val="5DB8D7EE"/>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3">
    <w:nsid w:val="103871C4"/>
    <w:multiLevelType w:val="hybridMultilevel"/>
    <w:tmpl w:val="CAE2D990"/>
    <w:lvl w:ilvl="0" w:tplc="C46048EE">
      <w:start w:val="1"/>
      <w:numFmt w:val="bullet"/>
      <w:lvlText w:val=""/>
      <w:lvlJc w:val="left"/>
      <w:pPr>
        <w:ind w:left="360" w:hanging="360"/>
      </w:pPr>
      <w:rPr>
        <w:rFonts w:ascii="Symbol" w:hAnsi="Symbol" w:hint="default"/>
        <w:sz w:val="22"/>
        <w:szCs w:val="22"/>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nsid w:val="13AD796D"/>
    <w:multiLevelType w:val="hybridMultilevel"/>
    <w:tmpl w:val="A06AA0A6"/>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nsid w:val="168C213C"/>
    <w:multiLevelType w:val="hybridMultilevel"/>
    <w:tmpl w:val="77E8678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nsid w:val="1B2D3A45"/>
    <w:multiLevelType w:val="hybridMultilevel"/>
    <w:tmpl w:val="701E92D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1E8637B2"/>
    <w:multiLevelType w:val="hybridMultilevel"/>
    <w:tmpl w:val="F98AB2C8"/>
    <w:lvl w:ilvl="0" w:tplc="B51A26E2">
      <w:start w:val="1"/>
      <w:numFmt w:val="decimal"/>
      <w:lvlText w:val="%1."/>
      <w:lvlJc w:val="left"/>
      <w:pPr>
        <w:ind w:left="786" w:hanging="360"/>
      </w:pPr>
    </w:lvl>
    <w:lvl w:ilvl="1" w:tplc="04070019">
      <w:start w:val="1"/>
      <w:numFmt w:val="lowerLetter"/>
      <w:lvlText w:val="%2."/>
      <w:lvlJc w:val="left"/>
      <w:pPr>
        <w:ind w:left="1506" w:hanging="360"/>
      </w:pPr>
    </w:lvl>
    <w:lvl w:ilvl="2" w:tplc="0407001B">
      <w:start w:val="1"/>
      <w:numFmt w:val="lowerRoman"/>
      <w:lvlText w:val="%3."/>
      <w:lvlJc w:val="right"/>
      <w:pPr>
        <w:ind w:left="2226" w:hanging="180"/>
      </w:pPr>
    </w:lvl>
    <w:lvl w:ilvl="3" w:tplc="0407000F">
      <w:start w:val="1"/>
      <w:numFmt w:val="decimal"/>
      <w:lvlText w:val="%4."/>
      <w:lvlJc w:val="left"/>
      <w:pPr>
        <w:ind w:left="2946" w:hanging="360"/>
      </w:pPr>
    </w:lvl>
    <w:lvl w:ilvl="4" w:tplc="04070019">
      <w:start w:val="1"/>
      <w:numFmt w:val="lowerLetter"/>
      <w:lvlText w:val="%5."/>
      <w:lvlJc w:val="left"/>
      <w:pPr>
        <w:ind w:left="3666" w:hanging="360"/>
      </w:pPr>
    </w:lvl>
    <w:lvl w:ilvl="5" w:tplc="0407001B">
      <w:start w:val="1"/>
      <w:numFmt w:val="lowerRoman"/>
      <w:lvlText w:val="%6."/>
      <w:lvlJc w:val="right"/>
      <w:pPr>
        <w:ind w:left="4386" w:hanging="180"/>
      </w:pPr>
    </w:lvl>
    <w:lvl w:ilvl="6" w:tplc="0407000F">
      <w:start w:val="1"/>
      <w:numFmt w:val="decimal"/>
      <w:lvlText w:val="%7."/>
      <w:lvlJc w:val="left"/>
      <w:pPr>
        <w:ind w:left="5106" w:hanging="360"/>
      </w:pPr>
    </w:lvl>
    <w:lvl w:ilvl="7" w:tplc="04070019">
      <w:start w:val="1"/>
      <w:numFmt w:val="lowerLetter"/>
      <w:lvlText w:val="%8."/>
      <w:lvlJc w:val="left"/>
      <w:pPr>
        <w:ind w:left="5826" w:hanging="360"/>
      </w:pPr>
    </w:lvl>
    <w:lvl w:ilvl="8" w:tplc="0407001B">
      <w:start w:val="1"/>
      <w:numFmt w:val="lowerRoman"/>
      <w:lvlText w:val="%9."/>
      <w:lvlJc w:val="right"/>
      <w:pPr>
        <w:ind w:left="6546" w:hanging="180"/>
      </w:pPr>
    </w:lvl>
  </w:abstractNum>
  <w:abstractNum w:abstractNumId="8">
    <w:nsid w:val="22D168C8"/>
    <w:multiLevelType w:val="hybridMultilevel"/>
    <w:tmpl w:val="115C325A"/>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9">
    <w:nsid w:val="2A9256D6"/>
    <w:multiLevelType w:val="hybridMultilevel"/>
    <w:tmpl w:val="7396AA70"/>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0">
    <w:nsid w:val="2C9F7F7F"/>
    <w:multiLevelType w:val="hybridMultilevel"/>
    <w:tmpl w:val="FA821268"/>
    <w:lvl w:ilvl="0" w:tplc="04070001">
      <w:start w:val="1"/>
      <w:numFmt w:val="bullet"/>
      <w:lvlText w:val=""/>
      <w:lvlJc w:val="left"/>
      <w:pPr>
        <w:ind w:left="1074" w:hanging="360"/>
      </w:pPr>
      <w:rPr>
        <w:rFonts w:ascii="Symbol" w:hAnsi="Symbol" w:hint="default"/>
      </w:rPr>
    </w:lvl>
    <w:lvl w:ilvl="1" w:tplc="04070003" w:tentative="1">
      <w:start w:val="1"/>
      <w:numFmt w:val="bullet"/>
      <w:lvlText w:val="o"/>
      <w:lvlJc w:val="left"/>
      <w:pPr>
        <w:ind w:left="1794" w:hanging="360"/>
      </w:pPr>
      <w:rPr>
        <w:rFonts w:ascii="Courier New" w:hAnsi="Courier New" w:cs="Courier New" w:hint="default"/>
      </w:rPr>
    </w:lvl>
    <w:lvl w:ilvl="2" w:tplc="04070005" w:tentative="1">
      <w:start w:val="1"/>
      <w:numFmt w:val="bullet"/>
      <w:lvlText w:val=""/>
      <w:lvlJc w:val="left"/>
      <w:pPr>
        <w:ind w:left="2514" w:hanging="360"/>
      </w:pPr>
      <w:rPr>
        <w:rFonts w:ascii="Wingdings" w:hAnsi="Wingdings" w:hint="default"/>
      </w:rPr>
    </w:lvl>
    <w:lvl w:ilvl="3" w:tplc="04070001" w:tentative="1">
      <w:start w:val="1"/>
      <w:numFmt w:val="bullet"/>
      <w:lvlText w:val=""/>
      <w:lvlJc w:val="left"/>
      <w:pPr>
        <w:ind w:left="3234" w:hanging="360"/>
      </w:pPr>
      <w:rPr>
        <w:rFonts w:ascii="Symbol" w:hAnsi="Symbol" w:hint="default"/>
      </w:rPr>
    </w:lvl>
    <w:lvl w:ilvl="4" w:tplc="04070003" w:tentative="1">
      <w:start w:val="1"/>
      <w:numFmt w:val="bullet"/>
      <w:lvlText w:val="o"/>
      <w:lvlJc w:val="left"/>
      <w:pPr>
        <w:ind w:left="3954" w:hanging="360"/>
      </w:pPr>
      <w:rPr>
        <w:rFonts w:ascii="Courier New" w:hAnsi="Courier New" w:cs="Courier New" w:hint="default"/>
      </w:rPr>
    </w:lvl>
    <w:lvl w:ilvl="5" w:tplc="04070005" w:tentative="1">
      <w:start w:val="1"/>
      <w:numFmt w:val="bullet"/>
      <w:lvlText w:val=""/>
      <w:lvlJc w:val="left"/>
      <w:pPr>
        <w:ind w:left="4674" w:hanging="360"/>
      </w:pPr>
      <w:rPr>
        <w:rFonts w:ascii="Wingdings" w:hAnsi="Wingdings" w:hint="default"/>
      </w:rPr>
    </w:lvl>
    <w:lvl w:ilvl="6" w:tplc="04070001" w:tentative="1">
      <w:start w:val="1"/>
      <w:numFmt w:val="bullet"/>
      <w:lvlText w:val=""/>
      <w:lvlJc w:val="left"/>
      <w:pPr>
        <w:ind w:left="5394" w:hanging="360"/>
      </w:pPr>
      <w:rPr>
        <w:rFonts w:ascii="Symbol" w:hAnsi="Symbol" w:hint="default"/>
      </w:rPr>
    </w:lvl>
    <w:lvl w:ilvl="7" w:tplc="04070003" w:tentative="1">
      <w:start w:val="1"/>
      <w:numFmt w:val="bullet"/>
      <w:lvlText w:val="o"/>
      <w:lvlJc w:val="left"/>
      <w:pPr>
        <w:ind w:left="6114" w:hanging="360"/>
      </w:pPr>
      <w:rPr>
        <w:rFonts w:ascii="Courier New" w:hAnsi="Courier New" w:cs="Courier New" w:hint="default"/>
      </w:rPr>
    </w:lvl>
    <w:lvl w:ilvl="8" w:tplc="04070005" w:tentative="1">
      <w:start w:val="1"/>
      <w:numFmt w:val="bullet"/>
      <w:lvlText w:val=""/>
      <w:lvlJc w:val="left"/>
      <w:pPr>
        <w:ind w:left="6834" w:hanging="360"/>
      </w:pPr>
      <w:rPr>
        <w:rFonts w:ascii="Wingdings" w:hAnsi="Wingdings" w:hint="default"/>
      </w:rPr>
    </w:lvl>
  </w:abstractNum>
  <w:abstractNum w:abstractNumId="11">
    <w:nsid w:val="2ED13EFD"/>
    <w:multiLevelType w:val="hybridMultilevel"/>
    <w:tmpl w:val="1128ADBE"/>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Times New Roman"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Times New Roman"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Times New Roman"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12">
    <w:nsid w:val="3619260B"/>
    <w:multiLevelType w:val="hybridMultilevel"/>
    <w:tmpl w:val="6CEE5386"/>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3">
    <w:nsid w:val="38CC38A7"/>
    <w:multiLevelType w:val="hybridMultilevel"/>
    <w:tmpl w:val="FE8868E0"/>
    <w:lvl w:ilvl="0" w:tplc="04070013">
      <w:start w:val="1"/>
      <w:numFmt w:val="upperRoman"/>
      <w:lvlText w:val="%1."/>
      <w:lvlJc w:val="right"/>
      <w:pPr>
        <w:tabs>
          <w:tab w:val="num" w:pos="360"/>
        </w:tabs>
        <w:ind w:left="360" w:hanging="360"/>
      </w:pPr>
      <w:rPr>
        <w:rFonts w:hint="default"/>
        <w:b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FEE600D"/>
    <w:multiLevelType w:val="hybridMultilevel"/>
    <w:tmpl w:val="1B1EA8E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5">
    <w:nsid w:val="43542807"/>
    <w:multiLevelType w:val="hybridMultilevel"/>
    <w:tmpl w:val="E60C2220"/>
    <w:lvl w:ilvl="0" w:tplc="074A15AC">
      <w:start w:val="1"/>
      <w:numFmt w:val="upp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16">
    <w:nsid w:val="4D5F054B"/>
    <w:multiLevelType w:val="hybridMultilevel"/>
    <w:tmpl w:val="9B56BFD8"/>
    <w:lvl w:ilvl="0" w:tplc="04070001">
      <w:start w:val="1"/>
      <w:numFmt w:val="bullet"/>
      <w:lvlText w:val=""/>
      <w:lvlJc w:val="left"/>
      <w:pPr>
        <w:ind w:left="644" w:hanging="360"/>
      </w:pPr>
      <w:rPr>
        <w:rFonts w:ascii="Symbol" w:hAnsi="Symbol" w:hint="default"/>
      </w:rPr>
    </w:lvl>
    <w:lvl w:ilvl="1" w:tplc="04070003">
      <w:start w:val="1"/>
      <w:numFmt w:val="bullet"/>
      <w:lvlText w:val="o"/>
      <w:lvlJc w:val="left"/>
      <w:pPr>
        <w:ind w:left="1364" w:hanging="360"/>
      </w:pPr>
      <w:rPr>
        <w:rFonts w:ascii="Courier New" w:hAnsi="Courier New" w:cs="Courier New" w:hint="default"/>
      </w:rPr>
    </w:lvl>
    <w:lvl w:ilvl="2" w:tplc="04070005">
      <w:start w:val="1"/>
      <w:numFmt w:val="bullet"/>
      <w:lvlText w:val=""/>
      <w:lvlJc w:val="left"/>
      <w:pPr>
        <w:ind w:left="2084" w:hanging="360"/>
      </w:pPr>
      <w:rPr>
        <w:rFonts w:ascii="Wingdings" w:hAnsi="Wingdings" w:hint="default"/>
      </w:rPr>
    </w:lvl>
    <w:lvl w:ilvl="3" w:tplc="04070001">
      <w:start w:val="1"/>
      <w:numFmt w:val="bullet"/>
      <w:lvlText w:val=""/>
      <w:lvlJc w:val="left"/>
      <w:pPr>
        <w:ind w:left="2804" w:hanging="360"/>
      </w:pPr>
      <w:rPr>
        <w:rFonts w:ascii="Symbol" w:hAnsi="Symbol" w:hint="default"/>
      </w:rPr>
    </w:lvl>
    <w:lvl w:ilvl="4" w:tplc="04070003">
      <w:start w:val="1"/>
      <w:numFmt w:val="bullet"/>
      <w:lvlText w:val="o"/>
      <w:lvlJc w:val="left"/>
      <w:pPr>
        <w:ind w:left="3524" w:hanging="360"/>
      </w:pPr>
      <w:rPr>
        <w:rFonts w:ascii="Courier New" w:hAnsi="Courier New" w:cs="Courier New" w:hint="default"/>
      </w:rPr>
    </w:lvl>
    <w:lvl w:ilvl="5" w:tplc="04070005">
      <w:start w:val="1"/>
      <w:numFmt w:val="bullet"/>
      <w:lvlText w:val=""/>
      <w:lvlJc w:val="left"/>
      <w:pPr>
        <w:ind w:left="4244" w:hanging="360"/>
      </w:pPr>
      <w:rPr>
        <w:rFonts w:ascii="Wingdings" w:hAnsi="Wingdings" w:hint="default"/>
      </w:rPr>
    </w:lvl>
    <w:lvl w:ilvl="6" w:tplc="04070001">
      <w:start w:val="1"/>
      <w:numFmt w:val="bullet"/>
      <w:lvlText w:val=""/>
      <w:lvlJc w:val="left"/>
      <w:pPr>
        <w:ind w:left="4964" w:hanging="360"/>
      </w:pPr>
      <w:rPr>
        <w:rFonts w:ascii="Symbol" w:hAnsi="Symbol" w:hint="default"/>
      </w:rPr>
    </w:lvl>
    <w:lvl w:ilvl="7" w:tplc="04070003">
      <w:start w:val="1"/>
      <w:numFmt w:val="bullet"/>
      <w:lvlText w:val="o"/>
      <w:lvlJc w:val="left"/>
      <w:pPr>
        <w:ind w:left="5684" w:hanging="360"/>
      </w:pPr>
      <w:rPr>
        <w:rFonts w:ascii="Courier New" w:hAnsi="Courier New" w:cs="Courier New" w:hint="default"/>
      </w:rPr>
    </w:lvl>
    <w:lvl w:ilvl="8" w:tplc="04070005">
      <w:start w:val="1"/>
      <w:numFmt w:val="bullet"/>
      <w:lvlText w:val=""/>
      <w:lvlJc w:val="left"/>
      <w:pPr>
        <w:ind w:left="6404" w:hanging="360"/>
      </w:pPr>
      <w:rPr>
        <w:rFonts w:ascii="Wingdings" w:hAnsi="Wingdings" w:hint="default"/>
      </w:rPr>
    </w:lvl>
  </w:abstractNum>
  <w:abstractNum w:abstractNumId="17">
    <w:nsid w:val="4D9D3B71"/>
    <w:multiLevelType w:val="hybridMultilevel"/>
    <w:tmpl w:val="526C8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00B6C90"/>
    <w:multiLevelType w:val="hybridMultilevel"/>
    <w:tmpl w:val="7B4A4F38"/>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9">
    <w:nsid w:val="520839A8"/>
    <w:multiLevelType w:val="hybridMultilevel"/>
    <w:tmpl w:val="4DC61654"/>
    <w:lvl w:ilvl="0" w:tplc="FBFEC7A8">
      <w:start w:val="1"/>
      <w:numFmt w:val="decimal"/>
      <w:lvlText w:val="%1."/>
      <w:lvlJc w:val="left"/>
      <w:pPr>
        <w:ind w:left="360" w:hanging="360"/>
      </w:pPr>
      <w:rPr>
        <w:b/>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0">
    <w:nsid w:val="55247B23"/>
    <w:multiLevelType w:val="hybridMultilevel"/>
    <w:tmpl w:val="A03A5BA2"/>
    <w:lvl w:ilvl="0" w:tplc="0407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21">
    <w:nsid w:val="58A73F6A"/>
    <w:multiLevelType w:val="hybridMultilevel"/>
    <w:tmpl w:val="E9447D54"/>
    <w:lvl w:ilvl="0" w:tplc="04070001">
      <w:start w:val="1"/>
      <w:numFmt w:val="bullet"/>
      <w:lvlText w:val=""/>
      <w:lvlJc w:val="left"/>
      <w:pPr>
        <w:ind w:left="1430" w:hanging="360"/>
      </w:pPr>
      <w:rPr>
        <w:rFonts w:ascii="Symbol" w:hAnsi="Symbol" w:hint="default"/>
      </w:rPr>
    </w:lvl>
    <w:lvl w:ilvl="1" w:tplc="04070003" w:tentative="1">
      <w:start w:val="1"/>
      <w:numFmt w:val="bullet"/>
      <w:lvlText w:val="o"/>
      <w:lvlJc w:val="left"/>
      <w:pPr>
        <w:ind w:left="2150" w:hanging="360"/>
      </w:pPr>
      <w:rPr>
        <w:rFonts w:ascii="Courier New" w:hAnsi="Courier New" w:cs="Courier New" w:hint="default"/>
      </w:rPr>
    </w:lvl>
    <w:lvl w:ilvl="2" w:tplc="04070005" w:tentative="1">
      <w:start w:val="1"/>
      <w:numFmt w:val="bullet"/>
      <w:lvlText w:val=""/>
      <w:lvlJc w:val="left"/>
      <w:pPr>
        <w:ind w:left="2870" w:hanging="360"/>
      </w:pPr>
      <w:rPr>
        <w:rFonts w:ascii="Wingdings" w:hAnsi="Wingdings" w:hint="default"/>
      </w:rPr>
    </w:lvl>
    <w:lvl w:ilvl="3" w:tplc="04070001" w:tentative="1">
      <w:start w:val="1"/>
      <w:numFmt w:val="bullet"/>
      <w:lvlText w:val=""/>
      <w:lvlJc w:val="left"/>
      <w:pPr>
        <w:ind w:left="3590" w:hanging="360"/>
      </w:pPr>
      <w:rPr>
        <w:rFonts w:ascii="Symbol" w:hAnsi="Symbol" w:hint="default"/>
      </w:rPr>
    </w:lvl>
    <w:lvl w:ilvl="4" w:tplc="04070003" w:tentative="1">
      <w:start w:val="1"/>
      <w:numFmt w:val="bullet"/>
      <w:lvlText w:val="o"/>
      <w:lvlJc w:val="left"/>
      <w:pPr>
        <w:ind w:left="4310" w:hanging="360"/>
      </w:pPr>
      <w:rPr>
        <w:rFonts w:ascii="Courier New" w:hAnsi="Courier New" w:cs="Courier New" w:hint="default"/>
      </w:rPr>
    </w:lvl>
    <w:lvl w:ilvl="5" w:tplc="04070005" w:tentative="1">
      <w:start w:val="1"/>
      <w:numFmt w:val="bullet"/>
      <w:lvlText w:val=""/>
      <w:lvlJc w:val="left"/>
      <w:pPr>
        <w:ind w:left="5030" w:hanging="360"/>
      </w:pPr>
      <w:rPr>
        <w:rFonts w:ascii="Wingdings" w:hAnsi="Wingdings" w:hint="default"/>
      </w:rPr>
    </w:lvl>
    <w:lvl w:ilvl="6" w:tplc="04070001" w:tentative="1">
      <w:start w:val="1"/>
      <w:numFmt w:val="bullet"/>
      <w:lvlText w:val=""/>
      <w:lvlJc w:val="left"/>
      <w:pPr>
        <w:ind w:left="5750" w:hanging="360"/>
      </w:pPr>
      <w:rPr>
        <w:rFonts w:ascii="Symbol" w:hAnsi="Symbol" w:hint="default"/>
      </w:rPr>
    </w:lvl>
    <w:lvl w:ilvl="7" w:tplc="04070003" w:tentative="1">
      <w:start w:val="1"/>
      <w:numFmt w:val="bullet"/>
      <w:lvlText w:val="o"/>
      <w:lvlJc w:val="left"/>
      <w:pPr>
        <w:ind w:left="6470" w:hanging="360"/>
      </w:pPr>
      <w:rPr>
        <w:rFonts w:ascii="Courier New" w:hAnsi="Courier New" w:cs="Courier New" w:hint="default"/>
      </w:rPr>
    </w:lvl>
    <w:lvl w:ilvl="8" w:tplc="04070005" w:tentative="1">
      <w:start w:val="1"/>
      <w:numFmt w:val="bullet"/>
      <w:lvlText w:val=""/>
      <w:lvlJc w:val="left"/>
      <w:pPr>
        <w:ind w:left="7190" w:hanging="360"/>
      </w:pPr>
      <w:rPr>
        <w:rFonts w:ascii="Wingdings" w:hAnsi="Wingdings" w:hint="default"/>
      </w:rPr>
    </w:lvl>
  </w:abstractNum>
  <w:abstractNum w:abstractNumId="22">
    <w:nsid w:val="5A424E4D"/>
    <w:multiLevelType w:val="hybridMultilevel"/>
    <w:tmpl w:val="2CA64D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3">
    <w:nsid w:val="5A4A2326"/>
    <w:multiLevelType w:val="hybridMultilevel"/>
    <w:tmpl w:val="74901CD0"/>
    <w:lvl w:ilvl="0" w:tplc="EA8C7C7E">
      <w:start w:val="1"/>
      <w:numFmt w:val="upp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24">
    <w:nsid w:val="5B6042B6"/>
    <w:multiLevelType w:val="hybridMultilevel"/>
    <w:tmpl w:val="21FAEA1E"/>
    <w:lvl w:ilvl="0" w:tplc="0407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25">
    <w:nsid w:val="62551F40"/>
    <w:multiLevelType w:val="hybridMultilevel"/>
    <w:tmpl w:val="C7AA4D36"/>
    <w:lvl w:ilvl="0" w:tplc="102249FE">
      <w:start w:val="1"/>
      <w:numFmt w:val="bullet"/>
      <w:lvlText w:val=""/>
      <w:lvlJc w:val="left"/>
      <w:pPr>
        <w:ind w:left="785" w:hanging="360"/>
      </w:pPr>
      <w:rPr>
        <w:rFonts w:ascii="Symbol" w:hAnsi="Symbol" w:hint="default"/>
        <w:sz w:val="22"/>
        <w:szCs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nsid w:val="62620245"/>
    <w:multiLevelType w:val="singleLevel"/>
    <w:tmpl w:val="35240E0A"/>
    <w:lvl w:ilvl="0">
      <w:start w:val="1"/>
      <w:numFmt w:val="bullet"/>
      <w:lvlText w:val=""/>
      <w:legacy w:legacy="1" w:legacySpace="120" w:legacyIndent="360"/>
      <w:lvlJc w:val="left"/>
      <w:pPr>
        <w:ind w:left="360" w:hanging="360"/>
      </w:pPr>
      <w:rPr>
        <w:rFonts w:ascii="Symbol" w:hAnsi="Symbol" w:hint="default"/>
      </w:rPr>
    </w:lvl>
  </w:abstractNum>
  <w:abstractNum w:abstractNumId="27">
    <w:nsid w:val="66953DA6"/>
    <w:multiLevelType w:val="hybridMultilevel"/>
    <w:tmpl w:val="7DDE542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8">
    <w:nsid w:val="6A285B7A"/>
    <w:multiLevelType w:val="hybridMultilevel"/>
    <w:tmpl w:val="33663EC6"/>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9">
    <w:nsid w:val="6EDC46A3"/>
    <w:multiLevelType w:val="hybridMultilevel"/>
    <w:tmpl w:val="5F3AA17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 w:numId="2">
    <w:abstractNumId w:val="0"/>
  </w:num>
  <w:num w:numId="3">
    <w:abstractNumId w:val="25"/>
  </w:num>
  <w:num w:numId="4">
    <w:abstractNumId w:val="29"/>
  </w:num>
  <w:num w:numId="5">
    <w:abstractNumId w:val="9"/>
  </w:num>
  <w:num w:numId="6">
    <w:abstractNumId w:val="11"/>
  </w:num>
  <w:num w:numId="7">
    <w:abstractNumId w:val="26"/>
  </w:num>
  <w:num w:numId="8">
    <w:abstractNumId w:val="5"/>
  </w:num>
  <w:num w:numId="9">
    <w:abstractNumId w:val="13"/>
  </w:num>
  <w:num w:numId="10">
    <w:abstractNumId w:val="6"/>
  </w:num>
  <w:num w:numId="11">
    <w:abstractNumId w:val="1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4"/>
  </w:num>
  <w:num w:numId="18">
    <w:abstractNumId w:val="4"/>
  </w:num>
  <w:num w:numId="19">
    <w:abstractNumId w:val="1"/>
  </w:num>
  <w:num w:numId="20">
    <w:abstractNumId w:val="21"/>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9"/>
  </w:num>
  <w:num w:numId="24">
    <w:abstractNumId w:val="10"/>
  </w:num>
  <w:num w:numId="25">
    <w:abstractNumId w:val="24"/>
  </w:num>
  <w:num w:numId="26">
    <w:abstractNumId w:val="15"/>
  </w:num>
  <w:num w:numId="27">
    <w:abstractNumId w:val="20"/>
  </w:num>
  <w:num w:numId="28">
    <w:abstractNumId w:val="23"/>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5"/>
  </w:num>
  <w:num w:numId="32">
    <w:abstractNumId w:val="26"/>
  </w:num>
  <w:num w:numId="33">
    <w:abstractNumId w:val="22"/>
  </w:num>
  <w:num w:numId="34">
    <w:abstractNumId w:val="3"/>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8"/>
  </w:num>
  <w:num w:numId="38">
    <w:abstractNumId w:val="17"/>
  </w:num>
  <w:num w:numId="39">
    <w:abstractNumId w:val="17"/>
  </w:num>
  <w:num w:numId="40">
    <w:abstractNumId w:val="12"/>
  </w:num>
  <w:num w:numId="41">
    <w:abstractNumId w:val="12"/>
  </w:num>
  <w:num w:numId="42">
    <w:abstractNumId w:val="12"/>
  </w:num>
  <w:num w:numId="4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9000E1"/>
    <w:rsid w:val="000008DA"/>
    <w:rsid w:val="0000379E"/>
    <w:rsid w:val="00003E88"/>
    <w:rsid w:val="00005E53"/>
    <w:rsid w:val="00010A79"/>
    <w:rsid w:val="000118F4"/>
    <w:rsid w:val="000119F6"/>
    <w:rsid w:val="00014530"/>
    <w:rsid w:val="00014D63"/>
    <w:rsid w:val="00015792"/>
    <w:rsid w:val="00015D38"/>
    <w:rsid w:val="00023205"/>
    <w:rsid w:val="00024AF0"/>
    <w:rsid w:val="00027AA6"/>
    <w:rsid w:val="00027D90"/>
    <w:rsid w:val="00030329"/>
    <w:rsid w:val="00035A62"/>
    <w:rsid w:val="000378C7"/>
    <w:rsid w:val="000379D9"/>
    <w:rsid w:val="00037E1B"/>
    <w:rsid w:val="0004022E"/>
    <w:rsid w:val="00041419"/>
    <w:rsid w:val="00042B0C"/>
    <w:rsid w:val="000446C9"/>
    <w:rsid w:val="000449B9"/>
    <w:rsid w:val="000455D4"/>
    <w:rsid w:val="000529E9"/>
    <w:rsid w:val="00053DB9"/>
    <w:rsid w:val="00055543"/>
    <w:rsid w:val="00057FA5"/>
    <w:rsid w:val="00062FB1"/>
    <w:rsid w:val="00063F89"/>
    <w:rsid w:val="00066EBA"/>
    <w:rsid w:val="000712BE"/>
    <w:rsid w:val="0007466D"/>
    <w:rsid w:val="000773C1"/>
    <w:rsid w:val="000820C9"/>
    <w:rsid w:val="00084860"/>
    <w:rsid w:val="00086BE4"/>
    <w:rsid w:val="00087362"/>
    <w:rsid w:val="000903F1"/>
    <w:rsid w:val="00090436"/>
    <w:rsid w:val="000917CF"/>
    <w:rsid w:val="000971D5"/>
    <w:rsid w:val="000A0B03"/>
    <w:rsid w:val="000A1180"/>
    <w:rsid w:val="000A2CB6"/>
    <w:rsid w:val="000A3D20"/>
    <w:rsid w:val="000A4485"/>
    <w:rsid w:val="000A492B"/>
    <w:rsid w:val="000B1D0E"/>
    <w:rsid w:val="000B5A1D"/>
    <w:rsid w:val="000B78D3"/>
    <w:rsid w:val="000C038F"/>
    <w:rsid w:val="000C13BD"/>
    <w:rsid w:val="000C145A"/>
    <w:rsid w:val="000C1D95"/>
    <w:rsid w:val="000C213C"/>
    <w:rsid w:val="000C2E41"/>
    <w:rsid w:val="000C364B"/>
    <w:rsid w:val="000C390C"/>
    <w:rsid w:val="000C3F06"/>
    <w:rsid w:val="000C5A11"/>
    <w:rsid w:val="000D54AB"/>
    <w:rsid w:val="000D5A1B"/>
    <w:rsid w:val="000D605B"/>
    <w:rsid w:val="000D7EE4"/>
    <w:rsid w:val="000E3128"/>
    <w:rsid w:val="000E53E6"/>
    <w:rsid w:val="000E66BA"/>
    <w:rsid w:val="000F1104"/>
    <w:rsid w:val="000F21E8"/>
    <w:rsid w:val="00100D4C"/>
    <w:rsid w:val="001019BA"/>
    <w:rsid w:val="0010207B"/>
    <w:rsid w:val="00104D62"/>
    <w:rsid w:val="001052D3"/>
    <w:rsid w:val="001117BF"/>
    <w:rsid w:val="0011185E"/>
    <w:rsid w:val="001134EA"/>
    <w:rsid w:val="00116D34"/>
    <w:rsid w:val="00117DD9"/>
    <w:rsid w:val="00122865"/>
    <w:rsid w:val="00122D28"/>
    <w:rsid w:val="001272D1"/>
    <w:rsid w:val="00130609"/>
    <w:rsid w:val="00135563"/>
    <w:rsid w:val="00136714"/>
    <w:rsid w:val="00140788"/>
    <w:rsid w:val="00141834"/>
    <w:rsid w:val="00143FE2"/>
    <w:rsid w:val="0014407F"/>
    <w:rsid w:val="0014510C"/>
    <w:rsid w:val="0014576E"/>
    <w:rsid w:val="00146488"/>
    <w:rsid w:val="00146DD8"/>
    <w:rsid w:val="00147055"/>
    <w:rsid w:val="001503F3"/>
    <w:rsid w:val="001517B7"/>
    <w:rsid w:val="00151BA7"/>
    <w:rsid w:val="0015454F"/>
    <w:rsid w:val="00154649"/>
    <w:rsid w:val="00160795"/>
    <w:rsid w:val="001646AD"/>
    <w:rsid w:val="00167608"/>
    <w:rsid w:val="00172C36"/>
    <w:rsid w:val="00180AA4"/>
    <w:rsid w:val="00180C87"/>
    <w:rsid w:val="00180D8A"/>
    <w:rsid w:val="0018163A"/>
    <w:rsid w:val="00181E42"/>
    <w:rsid w:val="001830AA"/>
    <w:rsid w:val="00183517"/>
    <w:rsid w:val="00185354"/>
    <w:rsid w:val="00187240"/>
    <w:rsid w:val="001908B2"/>
    <w:rsid w:val="00192543"/>
    <w:rsid w:val="00192D80"/>
    <w:rsid w:val="001936FC"/>
    <w:rsid w:val="00194683"/>
    <w:rsid w:val="00196577"/>
    <w:rsid w:val="001A30BB"/>
    <w:rsid w:val="001A68B4"/>
    <w:rsid w:val="001A7757"/>
    <w:rsid w:val="001A794B"/>
    <w:rsid w:val="001B2854"/>
    <w:rsid w:val="001B2DAF"/>
    <w:rsid w:val="001B75D4"/>
    <w:rsid w:val="001C0A48"/>
    <w:rsid w:val="001C2C82"/>
    <w:rsid w:val="001C3226"/>
    <w:rsid w:val="001C3D74"/>
    <w:rsid w:val="001C4A74"/>
    <w:rsid w:val="001C6438"/>
    <w:rsid w:val="001D301F"/>
    <w:rsid w:val="001D3376"/>
    <w:rsid w:val="001D3CC7"/>
    <w:rsid w:val="001D411D"/>
    <w:rsid w:val="001D535D"/>
    <w:rsid w:val="001D7F5E"/>
    <w:rsid w:val="001E1CA8"/>
    <w:rsid w:val="001E40F4"/>
    <w:rsid w:val="001E47FF"/>
    <w:rsid w:val="001E60D1"/>
    <w:rsid w:val="001F0B0D"/>
    <w:rsid w:val="001F1BC5"/>
    <w:rsid w:val="001F25CD"/>
    <w:rsid w:val="001F3892"/>
    <w:rsid w:val="001F61D1"/>
    <w:rsid w:val="00200CB4"/>
    <w:rsid w:val="002010D5"/>
    <w:rsid w:val="002034A3"/>
    <w:rsid w:val="00203889"/>
    <w:rsid w:val="0021474A"/>
    <w:rsid w:val="00214AD5"/>
    <w:rsid w:val="00217D16"/>
    <w:rsid w:val="00220306"/>
    <w:rsid w:val="00221875"/>
    <w:rsid w:val="0022210C"/>
    <w:rsid w:val="002240B7"/>
    <w:rsid w:val="00225BCF"/>
    <w:rsid w:val="00227405"/>
    <w:rsid w:val="00230E75"/>
    <w:rsid w:val="00231864"/>
    <w:rsid w:val="00231F4A"/>
    <w:rsid w:val="00234135"/>
    <w:rsid w:val="00241178"/>
    <w:rsid w:val="0024235A"/>
    <w:rsid w:val="00242449"/>
    <w:rsid w:val="00242D14"/>
    <w:rsid w:val="00243AB8"/>
    <w:rsid w:val="0025140B"/>
    <w:rsid w:val="0025197C"/>
    <w:rsid w:val="00254F4A"/>
    <w:rsid w:val="00255B65"/>
    <w:rsid w:val="0025762A"/>
    <w:rsid w:val="00263103"/>
    <w:rsid w:val="002633B1"/>
    <w:rsid w:val="0026510A"/>
    <w:rsid w:val="00273D71"/>
    <w:rsid w:val="002742C1"/>
    <w:rsid w:val="00274A2E"/>
    <w:rsid w:val="0027500A"/>
    <w:rsid w:val="00280802"/>
    <w:rsid w:val="00283AB9"/>
    <w:rsid w:val="00285808"/>
    <w:rsid w:val="00285E5E"/>
    <w:rsid w:val="00286F33"/>
    <w:rsid w:val="00287F5C"/>
    <w:rsid w:val="002908BE"/>
    <w:rsid w:val="00292674"/>
    <w:rsid w:val="002937C4"/>
    <w:rsid w:val="002A2868"/>
    <w:rsid w:val="002A4A20"/>
    <w:rsid w:val="002A53BD"/>
    <w:rsid w:val="002A68EC"/>
    <w:rsid w:val="002A6A62"/>
    <w:rsid w:val="002A797A"/>
    <w:rsid w:val="002A7FDF"/>
    <w:rsid w:val="002B0077"/>
    <w:rsid w:val="002C2B65"/>
    <w:rsid w:val="002C34D9"/>
    <w:rsid w:val="002C4C61"/>
    <w:rsid w:val="002C6B28"/>
    <w:rsid w:val="002D06FE"/>
    <w:rsid w:val="002D4A86"/>
    <w:rsid w:val="002D5C1E"/>
    <w:rsid w:val="002D615A"/>
    <w:rsid w:val="002E4E50"/>
    <w:rsid w:val="002F65E2"/>
    <w:rsid w:val="002F7E78"/>
    <w:rsid w:val="003019EB"/>
    <w:rsid w:val="00305C19"/>
    <w:rsid w:val="00306964"/>
    <w:rsid w:val="003076C0"/>
    <w:rsid w:val="00310500"/>
    <w:rsid w:val="003148C1"/>
    <w:rsid w:val="00314BF5"/>
    <w:rsid w:val="0031528E"/>
    <w:rsid w:val="00322CDB"/>
    <w:rsid w:val="00323534"/>
    <w:rsid w:val="00324332"/>
    <w:rsid w:val="003250ED"/>
    <w:rsid w:val="0033218F"/>
    <w:rsid w:val="00332F8C"/>
    <w:rsid w:val="00334044"/>
    <w:rsid w:val="0033556C"/>
    <w:rsid w:val="00337A08"/>
    <w:rsid w:val="00341119"/>
    <w:rsid w:val="003422F9"/>
    <w:rsid w:val="003452DA"/>
    <w:rsid w:val="0034558D"/>
    <w:rsid w:val="003464D6"/>
    <w:rsid w:val="003471B1"/>
    <w:rsid w:val="0035042B"/>
    <w:rsid w:val="0035210C"/>
    <w:rsid w:val="00352871"/>
    <w:rsid w:val="003560B9"/>
    <w:rsid w:val="003562BD"/>
    <w:rsid w:val="003603A4"/>
    <w:rsid w:val="00361110"/>
    <w:rsid w:val="003611B2"/>
    <w:rsid w:val="00364FBD"/>
    <w:rsid w:val="003669C1"/>
    <w:rsid w:val="00370534"/>
    <w:rsid w:val="003729D7"/>
    <w:rsid w:val="00373854"/>
    <w:rsid w:val="00373CF4"/>
    <w:rsid w:val="003774FC"/>
    <w:rsid w:val="00377BD5"/>
    <w:rsid w:val="003805D9"/>
    <w:rsid w:val="00385B56"/>
    <w:rsid w:val="00390BA6"/>
    <w:rsid w:val="00390BB0"/>
    <w:rsid w:val="0039628F"/>
    <w:rsid w:val="003A1641"/>
    <w:rsid w:val="003A1B01"/>
    <w:rsid w:val="003A1B30"/>
    <w:rsid w:val="003A4FEC"/>
    <w:rsid w:val="003A540C"/>
    <w:rsid w:val="003A59B3"/>
    <w:rsid w:val="003B04B8"/>
    <w:rsid w:val="003B7399"/>
    <w:rsid w:val="003C059E"/>
    <w:rsid w:val="003C0E7E"/>
    <w:rsid w:val="003C1E02"/>
    <w:rsid w:val="003C2ED8"/>
    <w:rsid w:val="003C2F7B"/>
    <w:rsid w:val="003C696D"/>
    <w:rsid w:val="003C7A4B"/>
    <w:rsid w:val="003D0511"/>
    <w:rsid w:val="003D2A4B"/>
    <w:rsid w:val="003D5CC4"/>
    <w:rsid w:val="003D6EDF"/>
    <w:rsid w:val="003D7360"/>
    <w:rsid w:val="003D7B53"/>
    <w:rsid w:val="003E12DB"/>
    <w:rsid w:val="003E2535"/>
    <w:rsid w:val="003E3F83"/>
    <w:rsid w:val="003E6646"/>
    <w:rsid w:val="003E6812"/>
    <w:rsid w:val="003E6C8D"/>
    <w:rsid w:val="003E7B8F"/>
    <w:rsid w:val="003F2294"/>
    <w:rsid w:val="003F513A"/>
    <w:rsid w:val="003F5D55"/>
    <w:rsid w:val="003F6E6A"/>
    <w:rsid w:val="003F6F5C"/>
    <w:rsid w:val="0040001B"/>
    <w:rsid w:val="00400AAC"/>
    <w:rsid w:val="004064C6"/>
    <w:rsid w:val="00410698"/>
    <w:rsid w:val="00420718"/>
    <w:rsid w:val="00420EC4"/>
    <w:rsid w:val="00421E2D"/>
    <w:rsid w:val="004223D4"/>
    <w:rsid w:val="00424BD2"/>
    <w:rsid w:val="004301DD"/>
    <w:rsid w:val="004366FF"/>
    <w:rsid w:val="00443B44"/>
    <w:rsid w:val="004449BB"/>
    <w:rsid w:val="00446076"/>
    <w:rsid w:val="00446462"/>
    <w:rsid w:val="00450437"/>
    <w:rsid w:val="00450936"/>
    <w:rsid w:val="004521E2"/>
    <w:rsid w:val="0045547B"/>
    <w:rsid w:val="00455F48"/>
    <w:rsid w:val="004560BA"/>
    <w:rsid w:val="00457701"/>
    <w:rsid w:val="00462A49"/>
    <w:rsid w:val="004632C6"/>
    <w:rsid w:val="0046725E"/>
    <w:rsid w:val="00471A4F"/>
    <w:rsid w:val="0048003B"/>
    <w:rsid w:val="00480FC8"/>
    <w:rsid w:val="00483E0C"/>
    <w:rsid w:val="00484235"/>
    <w:rsid w:val="0048537E"/>
    <w:rsid w:val="00485FCB"/>
    <w:rsid w:val="004978E9"/>
    <w:rsid w:val="004A1BF3"/>
    <w:rsid w:val="004A2D9D"/>
    <w:rsid w:val="004A340B"/>
    <w:rsid w:val="004A68E7"/>
    <w:rsid w:val="004B098C"/>
    <w:rsid w:val="004B364F"/>
    <w:rsid w:val="004B780C"/>
    <w:rsid w:val="004C0F25"/>
    <w:rsid w:val="004C1263"/>
    <w:rsid w:val="004C411E"/>
    <w:rsid w:val="004C5B36"/>
    <w:rsid w:val="004C6AEC"/>
    <w:rsid w:val="004C752F"/>
    <w:rsid w:val="004C7848"/>
    <w:rsid w:val="004D0AC1"/>
    <w:rsid w:val="004D3E3F"/>
    <w:rsid w:val="004D63DC"/>
    <w:rsid w:val="004D6E6E"/>
    <w:rsid w:val="004D6F99"/>
    <w:rsid w:val="004E0013"/>
    <w:rsid w:val="004E14C2"/>
    <w:rsid w:val="004E21CC"/>
    <w:rsid w:val="004E37D7"/>
    <w:rsid w:val="004E3F83"/>
    <w:rsid w:val="004E588E"/>
    <w:rsid w:val="004E5FA8"/>
    <w:rsid w:val="004F0DF9"/>
    <w:rsid w:val="004F1015"/>
    <w:rsid w:val="004F2EA0"/>
    <w:rsid w:val="004F3164"/>
    <w:rsid w:val="004F5B83"/>
    <w:rsid w:val="004F72AB"/>
    <w:rsid w:val="005028EA"/>
    <w:rsid w:val="00502FE5"/>
    <w:rsid w:val="00504F1F"/>
    <w:rsid w:val="00504FC6"/>
    <w:rsid w:val="005051ED"/>
    <w:rsid w:val="00505738"/>
    <w:rsid w:val="0050585D"/>
    <w:rsid w:val="005066F5"/>
    <w:rsid w:val="00512CB7"/>
    <w:rsid w:val="00512CE8"/>
    <w:rsid w:val="005214DD"/>
    <w:rsid w:val="005242B2"/>
    <w:rsid w:val="00525E92"/>
    <w:rsid w:val="0052605F"/>
    <w:rsid w:val="00534B9C"/>
    <w:rsid w:val="00534E95"/>
    <w:rsid w:val="00534EB1"/>
    <w:rsid w:val="00537D2D"/>
    <w:rsid w:val="0054123B"/>
    <w:rsid w:val="00545A3D"/>
    <w:rsid w:val="005475E7"/>
    <w:rsid w:val="00550126"/>
    <w:rsid w:val="0055060E"/>
    <w:rsid w:val="00553BC2"/>
    <w:rsid w:val="0055564B"/>
    <w:rsid w:val="00556169"/>
    <w:rsid w:val="00556840"/>
    <w:rsid w:val="00560940"/>
    <w:rsid w:val="00561805"/>
    <w:rsid w:val="0056185C"/>
    <w:rsid w:val="005638EB"/>
    <w:rsid w:val="00566B31"/>
    <w:rsid w:val="005745D7"/>
    <w:rsid w:val="00575058"/>
    <w:rsid w:val="005758C3"/>
    <w:rsid w:val="00582258"/>
    <w:rsid w:val="005823A0"/>
    <w:rsid w:val="00583E40"/>
    <w:rsid w:val="00585607"/>
    <w:rsid w:val="005859D4"/>
    <w:rsid w:val="005909A1"/>
    <w:rsid w:val="00591623"/>
    <w:rsid w:val="00594057"/>
    <w:rsid w:val="005940E8"/>
    <w:rsid w:val="00594A05"/>
    <w:rsid w:val="005951E2"/>
    <w:rsid w:val="00595975"/>
    <w:rsid w:val="00595A2F"/>
    <w:rsid w:val="00595B05"/>
    <w:rsid w:val="005A0AB9"/>
    <w:rsid w:val="005A3550"/>
    <w:rsid w:val="005A4E96"/>
    <w:rsid w:val="005A6562"/>
    <w:rsid w:val="005A6E7D"/>
    <w:rsid w:val="005B2B26"/>
    <w:rsid w:val="005B3732"/>
    <w:rsid w:val="005B4DFA"/>
    <w:rsid w:val="005B511C"/>
    <w:rsid w:val="005B699D"/>
    <w:rsid w:val="005B6CD0"/>
    <w:rsid w:val="005C38A1"/>
    <w:rsid w:val="005C3BEC"/>
    <w:rsid w:val="005C557F"/>
    <w:rsid w:val="005C5582"/>
    <w:rsid w:val="005C5DC0"/>
    <w:rsid w:val="005C6DC8"/>
    <w:rsid w:val="005C7032"/>
    <w:rsid w:val="005D3202"/>
    <w:rsid w:val="005D37F9"/>
    <w:rsid w:val="005D3D5C"/>
    <w:rsid w:val="005D62ED"/>
    <w:rsid w:val="005D6408"/>
    <w:rsid w:val="005E1643"/>
    <w:rsid w:val="005E2317"/>
    <w:rsid w:val="005E42A9"/>
    <w:rsid w:val="005E786F"/>
    <w:rsid w:val="005E78F8"/>
    <w:rsid w:val="005F0171"/>
    <w:rsid w:val="005F5911"/>
    <w:rsid w:val="005F712B"/>
    <w:rsid w:val="0060283A"/>
    <w:rsid w:val="00603F7F"/>
    <w:rsid w:val="006049D4"/>
    <w:rsid w:val="00610558"/>
    <w:rsid w:val="00611E84"/>
    <w:rsid w:val="00612981"/>
    <w:rsid w:val="00612CF3"/>
    <w:rsid w:val="00613DE5"/>
    <w:rsid w:val="00614BB0"/>
    <w:rsid w:val="00616244"/>
    <w:rsid w:val="00620A3C"/>
    <w:rsid w:val="006215D9"/>
    <w:rsid w:val="006220E7"/>
    <w:rsid w:val="00622423"/>
    <w:rsid w:val="00623BFB"/>
    <w:rsid w:val="00623C62"/>
    <w:rsid w:val="0062484A"/>
    <w:rsid w:val="00624C82"/>
    <w:rsid w:val="00633336"/>
    <w:rsid w:val="00635E51"/>
    <w:rsid w:val="0064059B"/>
    <w:rsid w:val="006433BA"/>
    <w:rsid w:val="006437AA"/>
    <w:rsid w:val="00644025"/>
    <w:rsid w:val="006446C5"/>
    <w:rsid w:val="0065111E"/>
    <w:rsid w:val="00652F63"/>
    <w:rsid w:val="00655253"/>
    <w:rsid w:val="00656A0B"/>
    <w:rsid w:val="006622C9"/>
    <w:rsid w:val="00662940"/>
    <w:rsid w:val="00676665"/>
    <w:rsid w:val="00676F0A"/>
    <w:rsid w:val="006771A0"/>
    <w:rsid w:val="006833CB"/>
    <w:rsid w:val="00683C63"/>
    <w:rsid w:val="006858ED"/>
    <w:rsid w:val="00685C35"/>
    <w:rsid w:val="00686764"/>
    <w:rsid w:val="00687FED"/>
    <w:rsid w:val="006910DC"/>
    <w:rsid w:val="00691D01"/>
    <w:rsid w:val="006974F7"/>
    <w:rsid w:val="00697535"/>
    <w:rsid w:val="006A06AA"/>
    <w:rsid w:val="006A11DD"/>
    <w:rsid w:val="006A3143"/>
    <w:rsid w:val="006A5A08"/>
    <w:rsid w:val="006A6215"/>
    <w:rsid w:val="006A6803"/>
    <w:rsid w:val="006A6C1E"/>
    <w:rsid w:val="006A6C64"/>
    <w:rsid w:val="006A76FF"/>
    <w:rsid w:val="006B04AB"/>
    <w:rsid w:val="006B4D4A"/>
    <w:rsid w:val="006B5030"/>
    <w:rsid w:val="006B5993"/>
    <w:rsid w:val="006B61E7"/>
    <w:rsid w:val="006B653A"/>
    <w:rsid w:val="006C1C2E"/>
    <w:rsid w:val="006C24B5"/>
    <w:rsid w:val="006C4572"/>
    <w:rsid w:val="006D075B"/>
    <w:rsid w:val="006D2190"/>
    <w:rsid w:val="006D6B19"/>
    <w:rsid w:val="006E28D6"/>
    <w:rsid w:val="006E46DC"/>
    <w:rsid w:val="006E5E72"/>
    <w:rsid w:val="006F73A1"/>
    <w:rsid w:val="00700950"/>
    <w:rsid w:val="00701C03"/>
    <w:rsid w:val="00706E48"/>
    <w:rsid w:val="0070715A"/>
    <w:rsid w:val="00713BC4"/>
    <w:rsid w:val="00715B94"/>
    <w:rsid w:val="0072120D"/>
    <w:rsid w:val="00723DE8"/>
    <w:rsid w:val="007247A3"/>
    <w:rsid w:val="007277EA"/>
    <w:rsid w:val="00730061"/>
    <w:rsid w:val="007306DB"/>
    <w:rsid w:val="007350FE"/>
    <w:rsid w:val="007378BB"/>
    <w:rsid w:val="00740032"/>
    <w:rsid w:val="00742AB0"/>
    <w:rsid w:val="00742FEE"/>
    <w:rsid w:val="00744483"/>
    <w:rsid w:val="00756E62"/>
    <w:rsid w:val="007570F6"/>
    <w:rsid w:val="0075738F"/>
    <w:rsid w:val="007614D9"/>
    <w:rsid w:val="00763CDB"/>
    <w:rsid w:val="00764209"/>
    <w:rsid w:val="0077318F"/>
    <w:rsid w:val="00773DA2"/>
    <w:rsid w:val="007745CE"/>
    <w:rsid w:val="00776042"/>
    <w:rsid w:val="007767C0"/>
    <w:rsid w:val="00777AED"/>
    <w:rsid w:val="00782281"/>
    <w:rsid w:val="007823EB"/>
    <w:rsid w:val="00786B9D"/>
    <w:rsid w:val="00786DDD"/>
    <w:rsid w:val="00790CAE"/>
    <w:rsid w:val="00791155"/>
    <w:rsid w:val="0079227B"/>
    <w:rsid w:val="00792B6F"/>
    <w:rsid w:val="00793971"/>
    <w:rsid w:val="00793A75"/>
    <w:rsid w:val="007A29B8"/>
    <w:rsid w:val="007A539B"/>
    <w:rsid w:val="007A63D1"/>
    <w:rsid w:val="007A67DE"/>
    <w:rsid w:val="007B2A7B"/>
    <w:rsid w:val="007B32D6"/>
    <w:rsid w:val="007B5F52"/>
    <w:rsid w:val="007C1D0C"/>
    <w:rsid w:val="007C33FC"/>
    <w:rsid w:val="007C4447"/>
    <w:rsid w:val="007C48AC"/>
    <w:rsid w:val="007C51C4"/>
    <w:rsid w:val="007C5D4D"/>
    <w:rsid w:val="007C6329"/>
    <w:rsid w:val="007D0F04"/>
    <w:rsid w:val="007D1D67"/>
    <w:rsid w:val="007D2119"/>
    <w:rsid w:val="007D3FC0"/>
    <w:rsid w:val="007D4AF6"/>
    <w:rsid w:val="007D4CCD"/>
    <w:rsid w:val="007E1644"/>
    <w:rsid w:val="007F03DA"/>
    <w:rsid w:val="007F16AE"/>
    <w:rsid w:val="007F2667"/>
    <w:rsid w:val="007F5661"/>
    <w:rsid w:val="007F6751"/>
    <w:rsid w:val="00802169"/>
    <w:rsid w:val="00802C9E"/>
    <w:rsid w:val="00804508"/>
    <w:rsid w:val="00804E25"/>
    <w:rsid w:val="00806038"/>
    <w:rsid w:val="00810E97"/>
    <w:rsid w:val="008127D3"/>
    <w:rsid w:val="00816BD7"/>
    <w:rsid w:val="00817082"/>
    <w:rsid w:val="00817389"/>
    <w:rsid w:val="00820D7F"/>
    <w:rsid w:val="00821B81"/>
    <w:rsid w:val="00822011"/>
    <w:rsid w:val="0082475A"/>
    <w:rsid w:val="0082480D"/>
    <w:rsid w:val="0082725D"/>
    <w:rsid w:val="00834037"/>
    <w:rsid w:val="00836F8E"/>
    <w:rsid w:val="00843218"/>
    <w:rsid w:val="0084324E"/>
    <w:rsid w:val="008502F1"/>
    <w:rsid w:val="008519C2"/>
    <w:rsid w:val="008531EE"/>
    <w:rsid w:val="0085441E"/>
    <w:rsid w:val="00855090"/>
    <w:rsid w:val="00856E67"/>
    <w:rsid w:val="008639C8"/>
    <w:rsid w:val="00873979"/>
    <w:rsid w:val="0087443F"/>
    <w:rsid w:val="00875995"/>
    <w:rsid w:val="00884751"/>
    <w:rsid w:val="00890494"/>
    <w:rsid w:val="00890D6B"/>
    <w:rsid w:val="0089263A"/>
    <w:rsid w:val="008928F2"/>
    <w:rsid w:val="00892A9A"/>
    <w:rsid w:val="00895329"/>
    <w:rsid w:val="008971C6"/>
    <w:rsid w:val="008A384A"/>
    <w:rsid w:val="008A4C34"/>
    <w:rsid w:val="008A7165"/>
    <w:rsid w:val="008B0383"/>
    <w:rsid w:val="008B0C27"/>
    <w:rsid w:val="008B440B"/>
    <w:rsid w:val="008B5F9D"/>
    <w:rsid w:val="008C1979"/>
    <w:rsid w:val="008C589A"/>
    <w:rsid w:val="008C5D7C"/>
    <w:rsid w:val="008C6EC0"/>
    <w:rsid w:val="008D1FE3"/>
    <w:rsid w:val="008D28ED"/>
    <w:rsid w:val="008D384B"/>
    <w:rsid w:val="008D46ED"/>
    <w:rsid w:val="008D473A"/>
    <w:rsid w:val="008D676F"/>
    <w:rsid w:val="008E0A2E"/>
    <w:rsid w:val="008E0B09"/>
    <w:rsid w:val="008E2E1E"/>
    <w:rsid w:val="008E4364"/>
    <w:rsid w:val="008E533A"/>
    <w:rsid w:val="008E740E"/>
    <w:rsid w:val="008E79E5"/>
    <w:rsid w:val="008F18FC"/>
    <w:rsid w:val="008F2EFD"/>
    <w:rsid w:val="008F46F4"/>
    <w:rsid w:val="008F787E"/>
    <w:rsid w:val="009000E1"/>
    <w:rsid w:val="009034A9"/>
    <w:rsid w:val="00904844"/>
    <w:rsid w:val="00904E88"/>
    <w:rsid w:val="00904EF5"/>
    <w:rsid w:val="00905544"/>
    <w:rsid w:val="00906519"/>
    <w:rsid w:val="00907854"/>
    <w:rsid w:val="009103D1"/>
    <w:rsid w:val="00911531"/>
    <w:rsid w:val="00914306"/>
    <w:rsid w:val="00914EA8"/>
    <w:rsid w:val="00915BF9"/>
    <w:rsid w:val="009255D0"/>
    <w:rsid w:val="00927733"/>
    <w:rsid w:val="0093732D"/>
    <w:rsid w:val="009422AF"/>
    <w:rsid w:val="00943E45"/>
    <w:rsid w:val="00951065"/>
    <w:rsid w:val="00954D6A"/>
    <w:rsid w:val="009625BE"/>
    <w:rsid w:val="0096329F"/>
    <w:rsid w:val="0096486F"/>
    <w:rsid w:val="00964A44"/>
    <w:rsid w:val="00966720"/>
    <w:rsid w:val="00966BC1"/>
    <w:rsid w:val="00973DDD"/>
    <w:rsid w:val="0097799F"/>
    <w:rsid w:val="00980755"/>
    <w:rsid w:val="00983345"/>
    <w:rsid w:val="00983B64"/>
    <w:rsid w:val="009856D5"/>
    <w:rsid w:val="0098599D"/>
    <w:rsid w:val="00987FA7"/>
    <w:rsid w:val="00987FE4"/>
    <w:rsid w:val="00990F7E"/>
    <w:rsid w:val="00992C76"/>
    <w:rsid w:val="009967CC"/>
    <w:rsid w:val="0099736A"/>
    <w:rsid w:val="009974C6"/>
    <w:rsid w:val="009976D6"/>
    <w:rsid w:val="009A0C28"/>
    <w:rsid w:val="009A2B7A"/>
    <w:rsid w:val="009A2C4E"/>
    <w:rsid w:val="009A2E7C"/>
    <w:rsid w:val="009A3332"/>
    <w:rsid w:val="009A3E49"/>
    <w:rsid w:val="009A40CB"/>
    <w:rsid w:val="009A4465"/>
    <w:rsid w:val="009A4723"/>
    <w:rsid w:val="009A5333"/>
    <w:rsid w:val="009A5D3F"/>
    <w:rsid w:val="009B0D92"/>
    <w:rsid w:val="009B3E37"/>
    <w:rsid w:val="009C004D"/>
    <w:rsid w:val="009C1662"/>
    <w:rsid w:val="009C2E84"/>
    <w:rsid w:val="009C33F5"/>
    <w:rsid w:val="009C5080"/>
    <w:rsid w:val="009C7411"/>
    <w:rsid w:val="009C79D1"/>
    <w:rsid w:val="009C7FEF"/>
    <w:rsid w:val="009D0DFD"/>
    <w:rsid w:val="009D1639"/>
    <w:rsid w:val="009D378A"/>
    <w:rsid w:val="009D3926"/>
    <w:rsid w:val="009D4402"/>
    <w:rsid w:val="009D63BE"/>
    <w:rsid w:val="009D7539"/>
    <w:rsid w:val="009E467E"/>
    <w:rsid w:val="009E56E8"/>
    <w:rsid w:val="009E7498"/>
    <w:rsid w:val="009F1819"/>
    <w:rsid w:val="009F4C85"/>
    <w:rsid w:val="009F6607"/>
    <w:rsid w:val="00A020DE"/>
    <w:rsid w:val="00A10CEA"/>
    <w:rsid w:val="00A12B81"/>
    <w:rsid w:val="00A13CB1"/>
    <w:rsid w:val="00A14236"/>
    <w:rsid w:val="00A24A56"/>
    <w:rsid w:val="00A34915"/>
    <w:rsid w:val="00A35E41"/>
    <w:rsid w:val="00A37E9E"/>
    <w:rsid w:val="00A403A1"/>
    <w:rsid w:val="00A4040E"/>
    <w:rsid w:val="00A413BA"/>
    <w:rsid w:val="00A41D55"/>
    <w:rsid w:val="00A42783"/>
    <w:rsid w:val="00A4400C"/>
    <w:rsid w:val="00A4499C"/>
    <w:rsid w:val="00A449C2"/>
    <w:rsid w:val="00A47379"/>
    <w:rsid w:val="00A47890"/>
    <w:rsid w:val="00A5030F"/>
    <w:rsid w:val="00A51396"/>
    <w:rsid w:val="00A52B99"/>
    <w:rsid w:val="00A538FA"/>
    <w:rsid w:val="00A547B4"/>
    <w:rsid w:val="00A55AE9"/>
    <w:rsid w:val="00A56301"/>
    <w:rsid w:val="00A56BBC"/>
    <w:rsid w:val="00A57072"/>
    <w:rsid w:val="00A63226"/>
    <w:rsid w:val="00A660DF"/>
    <w:rsid w:val="00A704B9"/>
    <w:rsid w:val="00A7100F"/>
    <w:rsid w:val="00A73905"/>
    <w:rsid w:val="00A747F8"/>
    <w:rsid w:val="00A81F44"/>
    <w:rsid w:val="00A83B66"/>
    <w:rsid w:val="00A841F1"/>
    <w:rsid w:val="00A87279"/>
    <w:rsid w:val="00A90E9E"/>
    <w:rsid w:val="00A91FCF"/>
    <w:rsid w:val="00A92C27"/>
    <w:rsid w:val="00A972A1"/>
    <w:rsid w:val="00A97E1D"/>
    <w:rsid w:val="00A97F96"/>
    <w:rsid w:val="00AA349B"/>
    <w:rsid w:val="00AA3EB6"/>
    <w:rsid w:val="00AA44B7"/>
    <w:rsid w:val="00AA4EBA"/>
    <w:rsid w:val="00AA50A7"/>
    <w:rsid w:val="00AA53FB"/>
    <w:rsid w:val="00AA69D6"/>
    <w:rsid w:val="00AA70A7"/>
    <w:rsid w:val="00AB0CAA"/>
    <w:rsid w:val="00AB1710"/>
    <w:rsid w:val="00AB2371"/>
    <w:rsid w:val="00AB508A"/>
    <w:rsid w:val="00AB56BD"/>
    <w:rsid w:val="00AB7181"/>
    <w:rsid w:val="00AC0F42"/>
    <w:rsid w:val="00AC402D"/>
    <w:rsid w:val="00AC53F3"/>
    <w:rsid w:val="00AC5DC1"/>
    <w:rsid w:val="00AC7916"/>
    <w:rsid w:val="00AD0E3D"/>
    <w:rsid w:val="00AD57DB"/>
    <w:rsid w:val="00AD5C5B"/>
    <w:rsid w:val="00AD7FD1"/>
    <w:rsid w:val="00AE00AA"/>
    <w:rsid w:val="00AE00ED"/>
    <w:rsid w:val="00AE2F4A"/>
    <w:rsid w:val="00AE34CE"/>
    <w:rsid w:val="00AE4D35"/>
    <w:rsid w:val="00AE4EDE"/>
    <w:rsid w:val="00AE7736"/>
    <w:rsid w:val="00AF01BE"/>
    <w:rsid w:val="00AF1C6F"/>
    <w:rsid w:val="00AF1D3C"/>
    <w:rsid w:val="00AF2C6C"/>
    <w:rsid w:val="00AF36EF"/>
    <w:rsid w:val="00AF5329"/>
    <w:rsid w:val="00B03903"/>
    <w:rsid w:val="00B04787"/>
    <w:rsid w:val="00B04E86"/>
    <w:rsid w:val="00B04F98"/>
    <w:rsid w:val="00B053DB"/>
    <w:rsid w:val="00B06324"/>
    <w:rsid w:val="00B07AD2"/>
    <w:rsid w:val="00B108ED"/>
    <w:rsid w:val="00B17366"/>
    <w:rsid w:val="00B2126E"/>
    <w:rsid w:val="00B33306"/>
    <w:rsid w:val="00B3469C"/>
    <w:rsid w:val="00B368D1"/>
    <w:rsid w:val="00B374BC"/>
    <w:rsid w:val="00B37A48"/>
    <w:rsid w:val="00B42DE4"/>
    <w:rsid w:val="00B4423C"/>
    <w:rsid w:val="00B47623"/>
    <w:rsid w:val="00B530D4"/>
    <w:rsid w:val="00B53EF7"/>
    <w:rsid w:val="00B63721"/>
    <w:rsid w:val="00B63EF9"/>
    <w:rsid w:val="00B654FF"/>
    <w:rsid w:val="00B72DC3"/>
    <w:rsid w:val="00B8477E"/>
    <w:rsid w:val="00B85FB8"/>
    <w:rsid w:val="00B86F41"/>
    <w:rsid w:val="00B93DE6"/>
    <w:rsid w:val="00B96F8D"/>
    <w:rsid w:val="00BA0C14"/>
    <w:rsid w:val="00BA0CC8"/>
    <w:rsid w:val="00BA12AC"/>
    <w:rsid w:val="00BA1CEC"/>
    <w:rsid w:val="00BA5960"/>
    <w:rsid w:val="00BB32A9"/>
    <w:rsid w:val="00BB4EB0"/>
    <w:rsid w:val="00BB502F"/>
    <w:rsid w:val="00BB53FC"/>
    <w:rsid w:val="00BC3AE7"/>
    <w:rsid w:val="00BC6301"/>
    <w:rsid w:val="00BC6BD9"/>
    <w:rsid w:val="00BC7FC0"/>
    <w:rsid w:val="00BD1723"/>
    <w:rsid w:val="00BD29BF"/>
    <w:rsid w:val="00BD7CC2"/>
    <w:rsid w:val="00BE0888"/>
    <w:rsid w:val="00BE2027"/>
    <w:rsid w:val="00BE228B"/>
    <w:rsid w:val="00BE3ED0"/>
    <w:rsid w:val="00BE3FEE"/>
    <w:rsid w:val="00BE4148"/>
    <w:rsid w:val="00BE47A8"/>
    <w:rsid w:val="00BE507E"/>
    <w:rsid w:val="00BE59B2"/>
    <w:rsid w:val="00BE7EFB"/>
    <w:rsid w:val="00BF0C18"/>
    <w:rsid w:val="00BF46C4"/>
    <w:rsid w:val="00BF531E"/>
    <w:rsid w:val="00BF5398"/>
    <w:rsid w:val="00BF7852"/>
    <w:rsid w:val="00BF7E33"/>
    <w:rsid w:val="00C0022C"/>
    <w:rsid w:val="00C03CD7"/>
    <w:rsid w:val="00C05C61"/>
    <w:rsid w:val="00C06268"/>
    <w:rsid w:val="00C06425"/>
    <w:rsid w:val="00C06AB8"/>
    <w:rsid w:val="00C10544"/>
    <w:rsid w:val="00C10DCC"/>
    <w:rsid w:val="00C11612"/>
    <w:rsid w:val="00C116DA"/>
    <w:rsid w:val="00C13F05"/>
    <w:rsid w:val="00C14084"/>
    <w:rsid w:val="00C1527C"/>
    <w:rsid w:val="00C16373"/>
    <w:rsid w:val="00C2009B"/>
    <w:rsid w:val="00C21DBB"/>
    <w:rsid w:val="00C22B3C"/>
    <w:rsid w:val="00C23A3F"/>
    <w:rsid w:val="00C250C9"/>
    <w:rsid w:val="00C2661A"/>
    <w:rsid w:val="00C32812"/>
    <w:rsid w:val="00C33459"/>
    <w:rsid w:val="00C33C02"/>
    <w:rsid w:val="00C36BED"/>
    <w:rsid w:val="00C40310"/>
    <w:rsid w:val="00C41F8B"/>
    <w:rsid w:val="00C431D2"/>
    <w:rsid w:val="00C43524"/>
    <w:rsid w:val="00C446F0"/>
    <w:rsid w:val="00C46725"/>
    <w:rsid w:val="00C47EB3"/>
    <w:rsid w:val="00C50B45"/>
    <w:rsid w:val="00C520BA"/>
    <w:rsid w:val="00C523CC"/>
    <w:rsid w:val="00C52E7E"/>
    <w:rsid w:val="00C6074E"/>
    <w:rsid w:val="00C674D9"/>
    <w:rsid w:val="00C75558"/>
    <w:rsid w:val="00C80B06"/>
    <w:rsid w:val="00C80F32"/>
    <w:rsid w:val="00C8138B"/>
    <w:rsid w:val="00C824DE"/>
    <w:rsid w:val="00C8342A"/>
    <w:rsid w:val="00C83777"/>
    <w:rsid w:val="00C857BC"/>
    <w:rsid w:val="00C910BA"/>
    <w:rsid w:val="00C91CAF"/>
    <w:rsid w:val="00C93DBB"/>
    <w:rsid w:val="00C94676"/>
    <w:rsid w:val="00C94B12"/>
    <w:rsid w:val="00C976FA"/>
    <w:rsid w:val="00CA3EA6"/>
    <w:rsid w:val="00CA42A8"/>
    <w:rsid w:val="00CA4CB4"/>
    <w:rsid w:val="00CA75BB"/>
    <w:rsid w:val="00CB0B35"/>
    <w:rsid w:val="00CB2548"/>
    <w:rsid w:val="00CB36A5"/>
    <w:rsid w:val="00CB51F1"/>
    <w:rsid w:val="00CC0BC4"/>
    <w:rsid w:val="00CC0DFE"/>
    <w:rsid w:val="00CC3320"/>
    <w:rsid w:val="00CC532D"/>
    <w:rsid w:val="00CC721A"/>
    <w:rsid w:val="00CD064C"/>
    <w:rsid w:val="00CD1B74"/>
    <w:rsid w:val="00CD254B"/>
    <w:rsid w:val="00CD4CCE"/>
    <w:rsid w:val="00CD50B5"/>
    <w:rsid w:val="00CD5A05"/>
    <w:rsid w:val="00CD67C7"/>
    <w:rsid w:val="00CD7408"/>
    <w:rsid w:val="00CE0AA2"/>
    <w:rsid w:val="00CE135F"/>
    <w:rsid w:val="00CE3F43"/>
    <w:rsid w:val="00CE436C"/>
    <w:rsid w:val="00CE5EB7"/>
    <w:rsid w:val="00CE6F27"/>
    <w:rsid w:val="00CE7B62"/>
    <w:rsid w:val="00CF080C"/>
    <w:rsid w:val="00CF5B1C"/>
    <w:rsid w:val="00CF5B3A"/>
    <w:rsid w:val="00CF6139"/>
    <w:rsid w:val="00CF67E1"/>
    <w:rsid w:val="00D0127D"/>
    <w:rsid w:val="00D02296"/>
    <w:rsid w:val="00D039A9"/>
    <w:rsid w:val="00D04368"/>
    <w:rsid w:val="00D06351"/>
    <w:rsid w:val="00D1331E"/>
    <w:rsid w:val="00D1418C"/>
    <w:rsid w:val="00D15141"/>
    <w:rsid w:val="00D167F1"/>
    <w:rsid w:val="00D200DA"/>
    <w:rsid w:val="00D21FA6"/>
    <w:rsid w:val="00D24B31"/>
    <w:rsid w:val="00D24DF4"/>
    <w:rsid w:val="00D267C4"/>
    <w:rsid w:val="00D3115B"/>
    <w:rsid w:val="00D31BDD"/>
    <w:rsid w:val="00D33886"/>
    <w:rsid w:val="00D355B1"/>
    <w:rsid w:val="00D3594F"/>
    <w:rsid w:val="00D40D29"/>
    <w:rsid w:val="00D41A7E"/>
    <w:rsid w:val="00D43F1B"/>
    <w:rsid w:val="00D44640"/>
    <w:rsid w:val="00D44D53"/>
    <w:rsid w:val="00D519DD"/>
    <w:rsid w:val="00D52E9B"/>
    <w:rsid w:val="00D53326"/>
    <w:rsid w:val="00D5546E"/>
    <w:rsid w:val="00D55867"/>
    <w:rsid w:val="00D56F72"/>
    <w:rsid w:val="00D62AB0"/>
    <w:rsid w:val="00D62DFD"/>
    <w:rsid w:val="00D636E2"/>
    <w:rsid w:val="00D6498C"/>
    <w:rsid w:val="00D679FC"/>
    <w:rsid w:val="00D709D6"/>
    <w:rsid w:val="00D7205F"/>
    <w:rsid w:val="00D730AD"/>
    <w:rsid w:val="00D738B7"/>
    <w:rsid w:val="00D73C3C"/>
    <w:rsid w:val="00D7408D"/>
    <w:rsid w:val="00D81D86"/>
    <w:rsid w:val="00D820A3"/>
    <w:rsid w:val="00D8264B"/>
    <w:rsid w:val="00D83C83"/>
    <w:rsid w:val="00D84ED1"/>
    <w:rsid w:val="00D851BE"/>
    <w:rsid w:val="00D852EE"/>
    <w:rsid w:val="00D85362"/>
    <w:rsid w:val="00D90AB5"/>
    <w:rsid w:val="00D91AD0"/>
    <w:rsid w:val="00D94725"/>
    <w:rsid w:val="00D97085"/>
    <w:rsid w:val="00D97F30"/>
    <w:rsid w:val="00DA1496"/>
    <w:rsid w:val="00DA2373"/>
    <w:rsid w:val="00DA4574"/>
    <w:rsid w:val="00DA48D1"/>
    <w:rsid w:val="00DB0F56"/>
    <w:rsid w:val="00DB40F4"/>
    <w:rsid w:val="00DB44C6"/>
    <w:rsid w:val="00DB733A"/>
    <w:rsid w:val="00DB7DB3"/>
    <w:rsid w:val="00DC007D"/>
    <w:rsid w:val="00DC14A8"/>
    <w:rsid w:val="00DC18D6"/>
    <w:rsid w:val="00DC1AAC"/>
    <w:rsid w:val="00DC6EAD"/>
    <w:rsid w:val="00DD1E45"/>
    <w:rsid w:val="00DD2C5E"/>
    <w:rsid w:val="00DD3F23"/>
    <w:rsid w:val="00DD57E9"/>
    <w:rsid w:val="00DE1053"/>
    <w:rsid w:val="00DE2551"/>
    <w:rsid w:val="00DE2B65"/>
    <w:rsid w:val="00DF02BE"/>
    <w:rsid w:val="00DF43D1"/>
    <w:rsid w:val="00DF569C"/>
    <w:rsid w:val="00DF5D0E"/>
    <w:rsid w:val="00DF62D7"/>
    <w:rsid w:val="00DF74F1"/>
    <w:rsid w:val="00E00B3F"/>
    <w:rsid w:val="00E06B35"/>
    <w:rsid w:val="00E119DC"/>
    <w:rsid w:val="00E11E3B"/>
    <w:rsid w:val="00E15D96"/>
    <w:rsid w:val="00E21351"/>
    <w:rsid w:val="00E21B11"/>
    <w:rsid w:val="00E24C41"/>
    <w:rsid w:val="00E250C9"/>
    <w:rsid w:val="00E2529D"/>
    <w:rsid w:val="00E25924"/>
    <w:rsid w:val="00E26E10"/>
    <w:rsid w:val="00E31922"/>
    <w:rsid w:val="00E31CCA"/>
    <w:rsid w:val="00E3378C"/>
    <w:rsid w:val="00E343F1"/>
    <w:rsid w:val="00E34D92"/>
    <w:rsid w:val="00E35AFE"/>
    <w:rsid w:val="00E4583A"/>
    <w:rsid w:val="00E4695D"/>
    <w:rsid w:val="00E52ABE"/>
    <w:rsid w:val="00E52D78"/>
    <w:rsid w:val="00E53DCF"/>
    <w:rsid w:val="00E546F5"/>
    <w:rsid w:val="00E6061D"/>
    <w:rsid w:val="00E63DCA"/>
    <w:rsid w:val="00E6406A"/>
    <w:rsid w:val="00E66EB8"/>
    <w:rsid w:val="00E74318"/>
    <w:rsid w:val="00E772F0"/>
    <w:rsid w:val="00E77EFD"/>
    <w:rsid w:val="00E811A3"/>
    <w:rsid w:val="00E8136C"/>
    <w:rsid w:val="00E828FB"/>
    <w:rsid w:val="00E83CC1"/>
    <w:rsid w:val="00E84212"/>
    <w:rsid w:val="00E845C5"/>
    <w:rsid w:val="00E85F21"/>
    <w:rsid w:val="00E85F59"/>
    <w:rsid w:val="00E90878"/>
    <w:rsid w:val="00EA43A8"/>
    <w:rsid w:val="00EA4745"/>
    <w:rsid w:val="00EA5613"/>
    <w:rsid w:val="00EB122F"/>
    <w:rsid w:val="00EB20B9"/>
    <w:rsid w:val="00EB4191"/>
    <w:rsid w:val="00EB5BD9"/>
    <w:rsid w:val="00EB612D"/>
    <w:rsid w:val="00EB714E"/>
    <w:rsid w:val="00EB71E4"/>
    <w:rsid w:val="00EC57D0"/>
    <w:rsid w:val="00EC7ADF"/>
    <w:rsid w:val="00ED1B70"/>
    <w:rsid w:val="00ED3818"/>
    <w:rsid w:val="00ED594A"/>
    <w:rsid w:val="00ED5EE0"/>
    <w:rsid w:val="00ED6489"/>
    <w:rsid w:val="00ED70EF"/>
    <w:rsid w:val="00ED7D5F"/>
    <w:rsid w:val="00EE0956"/>
    <w:rsid w:val="00EE1BAF"/>
    <w:rsid w:val="00EE3262"/>
    <w:rsid w:val="00EE4957"/>
    <w:rsid w:val="00EE5ADF"/>
    <w:rsid w:val="00EE6A07"/>
    <w:rsid w:val="00EF24F7"/>
    <w:rsid w:val="00EF29B4"/>
    <w:rsid w:val="00EF2FC1"/>
    <w:rsid w:val="00EF302C"/>
    <w:rsid w:val="00EF44C0"/>
    <w:rsid w:val="00F02B6A"/>
    <w:rsid w:val="00F04EA8"/>
    <w:rsid w:val="00F06624"/>
    <w:rsid w:val="00F1087D"/>
    <w:rsid w:val="00F12411"/>
    <w:rsid w:val="00F12414"/>
    <w:rsid w:val="00F154D1"/>
    <w:rsid w:val="00F15652"/>
    <w:rsid w:val="00F15A51"/>
    <w:rsid w:val="00F25BD6"/>
    <w:rsid w:val="00F25DD6"/>
    <w:rsid w:val="00F25F5A"/>
    <w:rsid w:val="00F26550"/>
    <w:rsid w:val="00F27F68"/>
    <w:rsid w:val="00F36464"/>
    <w:rsid w:val="00F37C39"/>
    <w:rsid w:val="00F41431"/>
    <w:rsid w:val="00F43072"/>
    <w:rsid w:val="00F432A7"/>
    <w:rsid w:val="00F46D31"/>
    <w:rsid w:val="00F50C92"/>
    <w:rsid w:val="00F50DAE"/>
    <w:rsid w:val="00F5427B"/>
    <w:rsid w:val="00F63323"/>
    <w:rsid w:val="00F661B3"/>
    <w:rsid w:val="00F750C7"/>
    <w:rsid w:val="00F77B7D"/>
    <w:rsid w:val="00F815CE"/>
    <w:rsid w:val="00F832A4"/>
    <w:rsid w:val="00F83F22"/>
    <w:rsid w:val="00F86CA7"/>
    <w:rsid w:val="00F86E1B"/>
    <w:rsid w:val="00F87503"/>
    <w:rsid w:val="00F93819"/>
    <w:rsid w:val="00F93ADF"/>
    <w:rsid w:val="00F96091"/>
    <w:rsid w:val="00F960CB"/>
    <w:rsid w:val="00F97BC6"/>
    <w:rsid w:val="00FA0A36"/>
    <w:rsid w:val="00FA2802"/>
    <w:rsid w:val="00FA5470"/>
    <w:rsid w:val="00FB0FA1"/>
    <w:rsid w:val="00FB1FA5"/>
    <w:rsid w:val="00FB5197"/>
    <w:rsid w:val="00FB7BFB"/>
    <w:rsid w:val="00FC0FC9"/>
    <w:rsid w:val="00FC37C6"/>
    <w:rsid w:val="00FC4457"/>
    <w:rsid w:val="00FC6A8D"/>
    <w:rsid w:val="00FD19AB"/>
    <w:rsid w:val="00FD40AD"/>
    <w:rsid w:val="00FD480C"/>
    <w:rsid w:val="00FD4EB4"/>
    <w:rsid w:val="00FD586F"/>
    <w:rsid w:val="00FD5CCA"/>
    <w:rsid w:val="00FE1178"/>
    <w:rsid w:val="00FE1CDC"/>
    <w:rsid w:val="00FE20FB"/>
    <w:rsid w:val="00FE67AF"/>
    <w:rsid w:val="00FF0929"/>
    <w:rsid w:val="00FF0F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1" type="connector" idref="#AutoShape 32"/>
        <o:r id="V:Rule12" type="connector" idref="#AutoShape 33"/>
        <o:r id="V:Rule13" type="connector" idref="#AutoShape 34"/>
        <o:r id="V:Rule14" type="connector" idref="#AutoShape 35"/>
        <o:r id="V:Rule18" type="connector" idref="#Gerade Verbindung mit Pfeil 34"/>
        <o:r id="V:Rule19" type="connector" idref="#Gerade Verbindung mit Pfeil 36"/>
        <o:r id="V:Rule21" type="connector" idref="#Gerade Verbindung mit Pfeil 35"/>
        <o:r id="V:Rule22" type="connector" idref="#Gerade Verbindung mit Pfeil 24"/>
        <o:r id="V:Rule23" type="connector" idref="#Gerade Verbindung mit Pfeil 23"/>
        <o:r id="V:Rule24" type="connector" idref="#AutoShape 32"/>
        <o:r id="V:Rule25" type="connector" idref="#Gerade Verbindung mit Pfeil 25"/>
        <o:r id="V:Rule26" type="connector" idref="#AutoShape 34"/>
        <o:r id="V:Rule27" type="connector" idref="#AutoShape 33"/>
        <o:r id="V:Rule28" type="connector" idref="#AutoShape 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0E97"/>
    <w:pPr>
      <w:spacing w:after="0" w:line="240" w:lineRule="auto"/>
      <w:jc w:val="both"/>
    </w:pPr>
    <w:rPr>
      <w:rFonts w:ascii="Arial" w:eastAsia="Times New Roman" w:hAnsi="Arial" w:cs="Times New Roman"/>
      <w:sz w:val="24"/>
      <w:szCs w:val="20"/>
      <w:lang w:eastAsia="de-DE"/>
    </w:rPr>
  </w:style>
  <w:style w:type="paragraph" w:styleId="berschrift1">
    <w:name w:val="heading 1"/>
    <w:next w:val="Standard"/>
    <w:link w:val="berschrift1Zchn"/>
    <w:qFormat/>
    <w:rsid w:val="00DF74F1"/>
    <w:pPr>
      <w:keepNext/>
      <w:widowControl w:val="0"/>
      <w:tabs>
        <w:tab w:val="left" w:pos="567"/>
      </w:tabs>
      <w:spacing w:after="160" w:line="240" w:lineRule="auto"/>
      <w:ind w:left="567" w:hanging="567"/>
      <w:outlineLvl w:val="0"/>
    </w:pPr>
    <w:rPr>
      <w:rFonts w:ascii="Liberation Sans" w:eastAsia="Times New Roman" w:hAnsi="Liberation Sans" w:cs="Times New Roman"/>
      <w:b/>
      <w:sz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F74F1"/>
    <w:rPr>
      <w:rFonts w:ascii="Liberation Sans" w:eastAsia="Times New Roman" w:hAnsi="Liberation Sans" w:cs="Times New Roman"/>
      <w:b/>
      <w:sz w:val="26"/>
      <w:lang w:eastAsia="de-DE"/>
    </w:rPr>
  </w:style>
  <w:style w:type="paragraph" w:styleId="Sprechblasentext">
    <w:name w:val="Balloon Text"/>
    <w:basedOn w:val="Standard"/>
    <w:link w:val="SprechblasentextZchn"/>
    <w:uiPriority w:val="99"/>
    <w:semiHidden/>
    <w:unhideWhenUsed/>
    <w:rsid w:val="00AE77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736"/>
    <w:rPr>
      <w:rFonts w:ascii="Tahoma" w:eastAsia="Times New Roman" w:hAnsi="Tahoma" w:cs="Tahoma"/>
      <w:sz w:val="16"/>
      <w:szCs w:val="16"/>
      <w:lang w:eastAsia="de-DE"/>
    </w:rPr>
  </w:style>
  <w:style w:type="paragraph" w:styleId="StandardWeb">
    <w:name w:val="Normal (Web)"/>
    <w:basedOn w:val="Standard"/>
    <w:uiPriority w:val="99"/>
    <w:unhideWhenUsed/>
    <w:rsid w:val="008B0383"/>
    <w:pPr>
      <w:spacing w:before="100" w:beforeAutospacing="1" w:after="100" w:afterAutospacing="1"/>
      <w:jc w:val="left"/>
    </w:pPr>
    <w:rPr>
      <w:rFonts w:ascii="Times New Roman" w:eastAsiaTheme="minorEastAsia" w:hAnsi="Times New Roman"/>
      <w:szCs w:val="24"/>
    </w:rPr>
  </w:style>
  <w:style w:type="paragraph" w:customStyle="1" w:styleId="berschrift-Teilaufgabe">
    <w:name w:val="Überschrift-Teilaufgabe"/>
    <w:basedOn w:val="Standard"/>
    <w:next w:val="Standard"/>
    <w:rsid w:val="001D411D"/>
    <w:pPr>
      <w:keepNext/>
      <w:tabs>
        <w:tab w:val="left" w:pos="284"/>
      </w:tabs>
      <w:spacing w:after="120"/>
      <w:jc w:val="left"/>
    </w:pPr>
    <w:rPr>
      <w:rFonts w:ascii="Liberation Sans" w:hAnsi="Liberation Sans"/>
      <w:b/>
      <w:szCs w:val="22"/>
    </w:rPr>
  </w:style>
  <w:style w:type="paragraph" w:customStyle="1" w:styleId="Aufzhlungszeichen1">
    <w:name w:val="Aufzählungszeichen1"/>
    <w:basedOn w:val="Standard"/>
    <w:next w:val="Standard"/>
    <w:rsid w:val="001D411D"/>
    <w:pPr>
      <w:numPr>
        <w:numId w:val="1"/>
      </w:numPr>
      <w:spacing w:line="248" w:lineRule="exact"/>
      <w:jc w:val="left"/>
    </w:pPr>
    <w:rPr>
      <w:rFonts w:ascii="Liberation Serif" w:hAnsi="Liberation Serif"/>
      <w:szCs w:val="22"/>
    </w:rPr>
  </w:style>
  <w:style w:type="paragraph" w:styleId="Listenabsatz">
    <w:name w:val="List Paragraph"/>
    <w:basedOn w:val="Standard"/>
    <w:uiPriority w:val="34"/>
    <w:qFormat/>
    <w:rsid w:val="005B3732"/>
    <w:pPr>
      <w:ind w:left="720"/>
      <w:contextualSpacing/>
    </w:pPr>
  </w:style>
  <w:style w:type="paragraph" w:styleId="Kommentartext">
    <w:name w:val="annotation text"/>
    <w:basedOn w:val="Standard"/>
    <w:link w:val="KommentartextZchn"/>
    <w:semiHidden/>
    <w:unhideWhenUsed/>
    <w:rsid w:val="008F787E"/>
    <w:pPr>
      <w:tabs>
        <w:tab w:val="left" w:pos="284"/>
      </w:tabs>
      <w:jc w:val="left"/>
    </w:pPr>
    <w:rPr>
      <w:rFonts w:ascii="Liberation Serif" w:hAnsi="Liberation Serif"/>
      <w:sz w:val="20"/>
    </w:rPr>
  </w:style>
  <w:style w:type="character" w:customStyle="1" w:styleId="KommentartextZchn">
    <w:name w:val="Kommentartext Zchn"/>
    <w:basedOn w:val="Absatz-Standardschriftart"/>
    <w:link w:val="Kommentartext"/>
    <w:semiHidden/>
    <w:rsid w:val="008F787E"/>
    <w:rPr>
      <w:rFonts w:ascii="Liberation Serif" w:eastAsia="Times New Roman" w:hAnsi="Liberation Serif" w:cs="Times New Roman"/>
      <w:sz w:val="20"/>
      <w:szCs w:val="20"/>
      <w:lang w:eastAsia="de-DE"/>
    </w:rPr>
  </w:style>
  <w:style w:type="character" w:styleId="Kommentarzeichen">
    <w:name w:val="annotation reference"/>
    <w:semiHidden/>
    <w:unhideWhenUsed/>
    <w:rsid w:val="008F787E"/>
    <w:rPr>
      <w:sz w:val="16"/>
      <w:szCs w:val="16"/>
    </w:rPr>
  </w:style>
  <w:style w:type="table" w:styleId="Tabellenraster">
    <w:name w:val="Table Grid"/>
    <w:basedOn w:val="NormaleTabelle"/>
    <w:uiPriority w:val="59"/>
    <w:rsid w:val="00E81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464D6"/>
    <w:pPr>
      <w:tabs>
        <w:tab w:val="center" w:pos="4536"/>
        <w:tab w:val="right" w:pos="9072"/>
      </w:tabs>
    </w:pPr>
  </w:style>
  <w:style w:type="character" w:customStyle="1" w:styleId="KopfzeileZchn">
    <w:name w:val="Kopfzeile Zchn"/>
    <w:basedOn w:val="Absatz-Standardschriftart"/>
    <w:link w:val="Kopfzeile"/>
    <w:uiPriority w:val="99"/>
    <w:rsid w:val="003464D6"/>
    <w:rPr>
      <w:rFonts w:ascii="Arial" w:eastAsia="Times New Roman" w:hAnsi="Arial" w:cs="Times New Roman"/>
      <w:sz w:val="24"/>
      <w:szCs w:val="20"/>
      <w:lang w:eastAsia="de-DE"/>
    </w:rPr>
  </w:style>
  <w:style w:type="paragraph" w:styleId="Fuzeile">
    <w:name w:val="footer"/>
    <w:basedOn w:val="Standard"/>
    <w:link w:val="FuzeileZchn"/>
    <w:uiPriority w:val="99"/>
    <w:unhideWhenUsed/>
    <w:rsid w:val="003464D6"/>
    <w:pPr>
      <w:tabs>
        <w:tab w:val="center" w:pos="4536"/>
        <w:tab w:val="right" w:pos="9072"/>
      </w:tabs>
    </w:pPr>
  </w:style>
  <w:style w:type="character" w:customStyle="1" w:styleId="FuzeileZchn">
    <w:name w:val="Fußzeile Zchn"/>
    <w:basedOn w:val="Absatz-Standardschriftart"/>
    <w:link w:val="Fuzeile"/>
    <w:uiPriority w:val="99"/>
    <w:rsid w:val="003464D6"/>
    <w:rPr>
      <w:rFonts w:ascii="Arial" w:eastAsia="Times New Roman" w:hAnsi="Arial" w:cs="Times New Roman"/>
      <w:sz w:val="24"/>
      <w:szCs w:val="20"/>
      <w:lang w:eastAsia="de-DE"/>
    </w:rPr>
  </w:style>
  <w:style w:type="character" w:customStyle="1" w:styleId="Arial11">
    <w:name w:val="Arial 11"/>
    <w:rsid w:val="003F6F5C"/>
    <w:rPr>
      <w:rFonts w:ascii="Arial" w:hAnsi="Arial" w:cs="Arial" w:hint="default"/>
      <w:sz w:val="22"/>
    </w:rPr>
  </w:style>
  <w:style w:type="character" w:styleId="Hyperlink">
    <w:name w:val="Hyperlink"/>
    <w:basedOn w:val="Absatz-Standardschriftart"/>
    <w:uiPriority w:val="99"/>
    <w:unhideWhenUsed/>
    <w:rsid w:val="004D6F99"/>
    <w:rPr>
      <w:color w:val="0000FF" w:themeColor="hyperlink"/>
      <w:u w:val="single"/>
    </w:rPr>
  </w:style>
  <w:style w:type="character" w:customStyle="1" w:styleId="Arial12">
    <w:name w:val="Arial 12"/>
    <w:rsid w:val="004F0DF9"/>
    <w:rPr>
      <w:rFonts w:ascii="Arial" w:hAnsi="Arial" w:cs="Arial" w:hint="default"/>
      <w:sz w:val="24"/>
    </w:rPr>
  </w:style>
  <w:style w:type="character" w:styleId="BesuchterHyperlink">
    <w:name w:val="FollowedHyperlink"/>
    <w:basedOn w:val="Absatz-Standardschriftart"/>
    <w:uiPriority w:val="99"/>
    <w:semiHidden/>
    <w:unhideWhenUsed/>
    <w:rsid w:val="008C5D7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0E97"/>
    <w:pPr>
      <w:spacing w:after="0" w:line="240" w:lineRule="auto"/>
      <w:jc w:val="both"/>
    </w:pPr>
    <w:rPr>
      <w:rFonts w:ascii="Arial" w:eastAsia="Times New Roman" w:hAnsi="Arial" w:cs="Times New Roman"/>
      <w:sz w:val="24"/>
      <w:szCs w:val="20"/>
      <w:lang w:eastAsia="de-DE"/>
    </w:rPr>
  </w:style>
  <w:style w:type="paragraph" w:styleId="berschrift1">
    <w:name w:val="heading 1"/>
    <w:next w:val="Standard"/>
    <w:link w:val="berschrift1Zchn"/>
    <w:qFormat/>
    <w:rsid w:val="00DF74F1"/>
    <w:pPr>
      <w:keepNext/>
      <w:widowControl w:val="0"/>
      <w:tabs>
        <w:tab w:val="left" w:pos="567"/>
      </w:tabs>
      <w:spacing w:after="160" w:line="240" w:lineRule="auto"/>
      <w:ind w:left="567" w:hanging="567"/>
      <w:outlineLvl w:val="0"/>
    </w:pPr>
    <w:rPr>
      <w:rFonts w:ascii="Liberation Sans" w:eastAsia="Times New Roman" w:hAnsi="Liberation Sans" w:cs="Times New Roman"/>
      <w:b/>
      <w:sz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F74F1"/>
    <w:rPr>
      <w:rFonts w:ascii="Liberation Sans" w:eastAsia="Times New Roman" w:hAnsi="Liberation Sans" w:cs="Times New Roman"/>
      <w:b/>
      <w:sz w:val="26"/>
      <w:lang w:eastAsia="de-DE"/>
    </w:rPr>
  </w:style>
  <w:style w:type="paragraph" w:styleId="Sprechblasentext">
    <w:name w:val="Balloon Text"/>
    <w:basedOn w:val="Standard"/>
    <w:link w:val="SprechblasentextZchn"/>
    <w:uiPriority w:val="99"/>
    <w:semiHidden/>
    <w:unhideWhenUsed/>
    <w:rsid w:val="00AE77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736"/>
    <w:rPr>
      <w:rFonts w:ascii="Tahoma" w:eastAsia="Times New Roman" w:hAnsi="Tahoma" w:cs="Tahoma"/>
      <w:sz w:val="16"/>
      <w:szCs w:val="16"/>
      <w:lang w:eastAsia="de-DE"/>
    </w:rPr>
  </w:style>
  <w:style w:type="paragraph" w:styleId="StandardWeb">
    <w:name w:val="Normal (Web)"/>
    <w:basedOn w:val="Standard"/>
    <w:uiPriority w:val="99"/>
    <w:unhideWhenUsed/>
    <w:rsid w:val="008B0383"/>
    <w:pPr>
      <w:spacing w:before="100" w:beforeAutospacing="1" w:after="100" w:afterAutospacing="1"/>
      <w:jc w:val="left"/>
    </w:pPr>
    <w:rPr>
      <w:rFonts w:ascii="Times New Roman" w:eastAsiaTheme="minorEastAsia" w:hAnsi="Times New Roman"/>
      <w:szCs w:val="24"/>
    </w:rPr>
  </w:style>
  <w:style w:type="paragraph" w:customStyle="1" w:styleId="berschrift-Teilaufgabe">
    <w:name w:val="Überschrift-Teilaufgabe"/>
    <w:basedOn w:val="Standard"/>
    <w:next w:val="Standard"/>
    <w:rsid w:val="001D411D"/>
    <w:pPr>
      <w:keepNext/>
      <w:tabs>
        <w:tab w:val="left" w:pos="284"/>
      </w:tabs>
      <w:spacing w:after="120"/>
      <w:jc w:val="left"/>
    </w:pPr>
    <w:rPr>
      <w:rFonts w:ascii="Liberation Sans" w:hAnsi="Liberation Sans"/>
      <w:b/>
      <w:szCs w:val="22"/>
    </w:rPr>
  </w:style>
  <w:style w:type="paragraph" w:customStyle="1" w:styleId="Aufzhlungszeichen1">
    <w:name w:val="Aufzählungszeichen1"/>
    <w:basedOn w:val="Standard"/>
    <w:next w:val="Standard"/>
    <w:rsid w:val="001D411D"/>
    <w:pPr>
      <w:numPr>
        <w:numId w:val="1"/>
      </w:numPr>
      <w:spacing w:line="248" w:lineRule="exact"/>
      <w:jc w:val="left"/>
    </w:pPr>
    <w:rPr>
      <w:rFonts w:ascii="Liberation Serif" w:hAnsi="Liberation Serif"/>
      <w:szCs w:val="22"/>
    </w:rPr>
  </w:style>
  <w:style w:type="paragraph" w:styleId="Listenabsatz">
    <w:name w:val="List Paragraph"/>
    <w:basedOn w:val="Standard"/>
    <w:uiPriority w:val="34"/>
    <w:qFormat/>
    <w:rsid w:val="005B3732"/>
    <w:pPr>
      <w:ind w:left="720"/>
      <w:contextualSpacing/>
    </w:pPr>
  </w:style>
  <w:style w:type="paragraph" w:styleId="Kommentartext">
    <w:name w:val="annotation text"/>
    <w:basedOn w:val="Standard"/>
    <w:link w:val="KommentartextZchn"/>
    <w:semiHidden/>
    <w:unhideWhenUsed/>
    <w:rsid w:val="008F787E"/>
    <w:pPr>
      <w:tabs>
        <w:tab w:val="left" w:pos="284"/>
      </w:tabs>
      <w:jc w:val="left"/>
    </w:pPr>
    <w:rPr>
      <w:rFonts w:ascii="Liberation Serif" w:hAnsi="Liberation Serif"/>
      <w:sz w:val="20"/>
    </w:rPr>
  </w:style>
  <w:style w:type="character" w:customStyle="1" w:styleId="KommentartextZchn">
    <w:name w:val="Kommentartext Zchn"/>
    <w:basedOn w:val="Absatz-Standardschriftart"/>
    <w:link w:val="Kommentartext"/>
    <w:semiHidden/>
    <w:rsid w:val="008F787E"/>
    <w:rPr>
      <w:rFonts w:ascii="Liberation Serif" w:eastAsia="Times New Roman" w:hAnsi="Liberation Serif" w:cs="Times New Roman"/>
      <w:sz w:val="20"/>
      <w:szCs w:val="20"/>
      <w:lang w:eastAsia="de-DE"/>
    </w:rPr>
  </w:style>
  <w:style w:type="character" w:styleId="Kommentarzeichen">
    <w:name w:val="annotation reference"/>
    <w:semiHidden/>
    <w:unhideWhenUsed/>
    <w:rsid w:val="008F787E"/>
    <w:rPr>
      <w:sz w:val="16"/>
      <w:szCs w:val="16"/>
    </w:rPr>
  </w:style>
  <w:style w:type="table" w:styleId="Tabellenraster">
    <w:name w:val="Table Grid"/>
    <w:basedOn w:val="NormaleTabelle"/>
    <w:uiPriority w:val="59"/>
    <w:rsid w:val="00E81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464D6"/>
    <w:pPr>
      <w:tabs>
        <w:tab w:val="center" w:pos="4536"/>
        <w:tab w:val="right" w:pos="9072"/>
      </w:tabs>
    </w:pPr>
  </w:style>
  <w:style w:type="character" w:customStyle="1" w:styleId="KopfzeileZchn">
    <w:name w:val="Kopfzeile Zchn"/>
    <w:basedOn w:val="Absatz-Standardschriftart"/>
    <w:link w:val="Kopfzeile"/>
    <w:uiPriority w:val="99"/>
    <w:rsid w:val="003464D6"/>
    <w:rPr>
      <w:rFonts w:ascii="Arial" w:eastAsia="Times New Roman" w:hAnsi="Arial" w:cs="Times New Roman"/>
      <w:sz w:val="24"/>
      <w:szCs w:val="20"/>
      <w:lang w:eastAsia="de-DE"/>
    </w:rPr>
  </w:style>
  <w:style w:type="paragraph" w:styleId="Fuzeile">
    <w:name w:val="footer"/>
    <w:basedOn w:val="Standard"/>
    <w:link w:val="FuzeileZchn"/>
    <w:uiPriority w:val="99"/>
    <w:unhideWhenUsed/>
    <w:rsid w:val="003464D6"/>
    <w:pPr>
      <w:tabs>
        <w:tab w:val="center" w:pos="4536"/>
        <w:tab w:val="right" w:pos="9072"/>
      </w:tabs>
    </w:pPr>
  </w:style>
  <w:style w:type="character" w:customStyle="1" w:styleId="FuzeileZchn">
    <w:name w:val="Fußzeile Zchn"/>
    <w:basedOn w:val="Absatz-Standardschriftart"/>
    <w:link w:val="Fuzeile"/>
    <w:uiPriority w:val="99"/>
    <w:rsid w:val="003464D6"/>
    <w:rPr>
      <w:rFonts w:ascii="Arial" w:eastAsia="Times New Roman" w:hAnsi="Arial" w:cs="Times New Roman"/>
      <w:sz w:val="24"/>
      <w:szCs w:val="20"/>
      <w:lang w:eastAsia="de-DE"/>
    </w:rPr>
  </w:style>
  <w:style w:type="character" w:customStyle="1" w:styleId="Arial11">
    <w:name w:val="Arial 11"/>
    <w:rsid w:val="003F6F5C"/>
    <w:rPr>
      <w:rFonts w:ascii="Arial" w:hAnsi="Arial" w:cs="Arial" w:hint="default"/>
      <w:sz w:val="22"/>
    </w:rPr>
  </w:style>
  <w:style w:type="character" w:styleId="Hyperlink">
    <w:name w:val="Hyperlink"/>
    <w:basedOn w:val="Absatz-Standardschriftart"/>
    <w:uiPriority w:val="99"/>
    <w:unhideWhenUsed/>
    <w:rsid w:val="004D6F99"/>
    <w:rPr>
      <w:color w:val="0000FF" w:themeColor="hyperlink"/>
      <w:u w:val="single"/>
    </w:rPr>
  </w:style>
  <w:style w:type="character" w:customStyle="1" w:styleId="Arial12">
    <w:name w:val="Arial 12"/>
    <w:rsid w:val="004F0DF9"/>
    <w:rPr>
      <w:rFonts w:ascii="Arial" w:hAnsi="Arial" w:cs="Arial" w:hint="default"/>
      <w:sz w:val="24"/>
    </w:rPr>
  </w:style>
  <w:style w:type="character" w:styleId="BesuchterHyperlink">
    <w:name w:val="FollowedHyperlink"/>
    <w:basedOn w:val="Absatz-Standardschriftart"/>
    <w:uiPriority w:val="99"/>
    <w:semiHidden/>
    <w:unhideWhenUsed/>
    <w:rsid w:val="008C5D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905">
      <w:bodyDiv w:val="1"/>
      <w:marLeft w:val="0"/>
      <w:marRight w:val="0"/>
      <w:marTop w:val="0"/>
      <w:marBottom w:val="0"/>
      <w:divBdr>
        <w:top w:val="none" w:sz="0" w:space="0" w:color="auto"/>
        <w:left w:val="none" w:sz="0" w:space="0" w:color="auto"/>
        <w:bottom w:val="none" w:sz="0" w:space="0" w:color="auto"/>
        <w:right w:val="none" w:sz="0" w:space="0" w:color="auto"/>
      </w:divBdr>
    </w:div>
    <w:div w:id="13960974">
      <w:bodyDiv w:val="1"/>
      <w:marLeft w:val="0"/>
      <w:marRight w:val="0"/>
      <w:marTop w:val="0"/>
      <w:marBottom w:val="0"/>
      <w:divBdr>
        <w:top w:val="none" w:sz="0" w:space="0" w:color="auto"/>
        <w:left w:val="none" w:sz="0" w:space="0" w:color="auto"/>
        <w:bottom w:val="none" w:sz="0" w:space="0" w:color="auto"/>
        <w:right w:val="none" w:sz="0" w:space="0" w:color="auto"/>
      </w:divBdr>
    </w:div>
    <w:div w:id="21127474">
      <w:bodyDiv w:val="1"/>
      <w:marLeft w:val="0"/>
      <w:marRight w:val="0"/>
      <w:marTop w:val="0"/>
      <w:marBottom w:val="0"/>
      <w:divBdr>
        <w:top w:val="none" w:sz="0" w:space="0" w:color="auto"/>
        <w:left w:val="none" w:sz="0" w:space="0" w:color="auto"/>
        <w:bottom w:val="none" w:sz="0" w:space="0" w:color="auto"/>
        <w:right w:val="none" w:sz="0" w:space="0" w:color="auto"/>
      </w:divBdr>
    </w:div>
    <w:div w:id="23285935">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
    <w:div w:id="49306665">
      <w:bodyDiv w:val="1"/>
      <w:marLeft w:val="0"/>
      <w:marRight w:val="0"/>
      <w:marTop w:val="0"/>
      <w:marBottom w:val="0"/>
      <w:divBdr>
        <w:top w:val="none" w:sz="0" w:space="0" w:color="auto"/>
        <w:left w:val="none" w:sz="0" w:space="0" w:color="auto"/>
        <w:bottom w:val="none" w:sz="0" w:space="0" w:color="auto"/>
        <w:right w:val="none" w:sz="0" w:space="0" w:color="auto"/>
      </w:divBdr>
    </w:div>
    <w:div w:id="62610014">
      <w:bodyDiv w:val="1"/>
      <w:marLeft w:val="0"/>
      <w:marRight w:val="0"/>
      <w:marTop w:val="0"/>
      <w:marBottom w:val="0"/>
      <w:divBdr>
        <w:top w:val="none" w:sz="0" w:space="0" w:color="auto"/>
        <w:left w:val="none" w:sz="0" w:space="0" w:color="auto"/>
        <w:bottom w:val="none" w:sz="0" w:space="0" w:color="auto"/>
        <w:right w:val="none" w:sz="0" w:space="0" w:color="auto"/>
      </w:divBdr>
    </w:div>
    <w:div w:id="89278840">
      <w:bodyDiv w:val="1"/>
      <w:marLeft w:val="0"/>
      <w:marRight w:val="0"/>
      <w:marTop w:val="0"/>
      <w:marBottom w:val="0"/>
      <w:divBdr>
        <w:top w:val="none" w:sz="0" w:space="0" w:color="auto"/>
        <w:left w:val="none" w:sz="0" w:space="0" w:color="auto"/>
        <w:bottom w:val="none" w:sz="0" w:space="0" w:color="auto"/>
        <w:right w:val="none" w:sz="0" w:space="0" w:color="auto"/>
      </w:divBdr>
    </w:div>
    <w:div w:id="133566137">
      <w:bodyDiv w:val="1"/>
      <w:marLeft w:val="0"/>
      <w:marRight w:val="0"/>
      <w:marTop w:val="0"/>
      <w:marBottom w:val="0"/>
      <w:divBdr>
        <w:top w:val="none" w:sz="0" w:space="0" w:color="auto"/>
        <w:left w:val="none" w:sz="0" w:space="0" w:color="auto"/>
        <w:bottom w:val="none" w:sz="0" w:space="0" w:color="auto"/>
        <w:right w:val="none" w:sz="0" w:space="0" w:color="auto"/>
      </w:divBdr>
    </w:div>
    <w:div w:id="161358260">
      <w:bodyDiv w:val="1"/>
      <w:marLeft w:val="0"/>
      <w:marRight w:val="0"/>
      <w:marTop w:val="0"/>
      <w:marBottom w:val="0"/>
      <w:divBdr>
        <w:top w:val="none" w:sz="0" w:space="0" w:color="auto"/>
        <w:left w:val="none" w:sz="0" w:space="0" w:color="auto"/>
        <w:bottom w:val="none" w:sz="0" w:space="0" w:color="auto"/>
        <w:right w:val="none" w:sz="0" w:space="0" w:color="auto"/>
      </w:divBdr>
    </w:div>
    <w:div w:id="179510195">
      <w:bodyDiv w:val="1"/>
      <w:marLeft w:val="0"/>
      <w:marRight w:val="0"/>
      <w:marTop w:val="0"/>
      <w:marBottom w:val="0"/>
      <w:divBdr>
        <w:top w:val="none" w:sz="0" w:space="0" w:color="auto"/>
        <w:left w:val="none" w:sz="0" w:space="0" w:color="auto"/>
        <w:bottom w:val="none" w:sz="0" w:space="0" w:color="auto"/>
        <w:right w:val="none" w:sz="0" w:space="0" w:color="auto"/>
      </w:divBdr>
    </w:div>
    <w:div w:id="190846700">
      <w:bodyDiv w:val="1"/>
      <w:marLeft w:val="0"/>
      <w:marRight w:val="0"/>
      <w:marTop w:val="0"/>
      <w:marBottom w:val="0"/>
      <w:divBdr>
        <w:top w:val="none" w:sz="0" w:space="0" w:color="auto"/>
        <w:left w:val="none" w:sz="0" w:space="0" w:color="auto"/>
        <w:bottom w:val="none" w:sz="0" w:space="0" w:color="auto"/>
        <w:right w:val="none" w:sz="0" w:space="0" w:color="auto"/>
      </w:divBdr>
    </w:div>
    <w:div w:id="192305970">
      <w:bodyDiv w:val="1"/>
      <w:marLeft w:val="0"/>
      <w:marRight w:val="0"/>
      <w:marTop w:val="0"/>
      <w:marBottom w:val="0"/>
      <w:divBdr>
        <w:top w:val="none" w:sz="0" w:space="0" w:color="auto"/>
        <w:left w:val="none" w:sz="0" w:space="0" w:color="auto"/>
        <w:bottom w:val="none" w:sz="0" w:space="0" w:color="auto"/>
        <w:right w:val="none" w:sz="0" w:space="0" w:color="auto"/>
      </w:divBdr>
    </w:div>
    <w:div w:id="216672504">
      <w:bodyDiv w:val="1"/>
      <w:marLeft w:val="0"/>
      <w:marRight w:val="0"/>
      <w:marTop w:val="0"/>
      <w:marBottom w:val="0"/>
      <w:divBdr>
        <w:top w:val="none" w:sz="0" w:space="0" w:color="auto"/>
        <w:left w:val="none" w:sz="0" w:space="0" w:color="auto"/>
        <w:bottom w:val="none" w:sz="0" w:space="0" w:color="auto"/>
        <w:right w:val="none" w:sz="0" w:space="0" w:color="auto"/>
      </w:divBdr>
    </w:div>
    <w:div w:id="226458516">
      <w:bodyDiv w:val="1"/>
      <w:marLeft w:val="0"/>
      <w:marRight w:val="0"/>
      <w:marTop w:val="0"/>
      <w:marBottom w:val="0"/>
      <w:divBdr>
        <w:top w:val="none" w:sz="0" w:space="0" w:color="auto"/>
        <w:left w:val="none" w:sz="0" w:space="0" w:color="auto"/>
        <w:bottom w:val="none" w:sz="0" w:space="0" w:color="auto"/>
        <w:right w:val="none" w:sz="0" w:space="0" w:color="auto"/>
      </w:divBdr>
    </w:div>
    <w:div w:id="229998042">
      <w:bodyDiv w:val="1"/>
      <w:marLeft w:val="0"/>
      <w:marRight w:val="0"/>
      <w:marTop w:val="0"/>
      <w:marBottom w:val="0"/>
      <w:divBdr>
        <w:top w:val="none" w:sz="0" w:space="0" w:color="auto"/>
        <w:left w:val="none" w:sz="0" w:space="0" w:color="auto"/>
        <w:bottom w:val="none" w:sz="0" w:space="0" w:color="auto"/>
        <w:right w:val="none" w:sz="0" w:space="0" w:color="auto"/>
      </w:divBdr>
    </w:div>
    <w:div w:id="248348634">
      <w:bodyDiv w:val="1"/>
      <w:marLeft w:val="0"/>
      <w:marRight w:val="0"/>
      <w:marTop w:val="0"/>
      <w:marBottom w:val="0"/>
      <w:divBdr>
        <w:top w:val="none" w:sz="0" w:space="0" w:color="auto"/>
        <w:left w:val="none" w:sz="0" w:space="0" w:color="auto"/>
        <w:bottom w:val="none" w:sz="0" w:space="0" w:color="auto"/>
        <w:right w:val="none" w:sz="0" w:space="0" w:color="auto"/>
      </w:divBdr>
    </w:div>
    <w:div w:id="278530935">
      <w:bodyDiv w:val="1"/>
      <w:marLeft w:val="0"/>
      <w:marRight w:val="0"/>
      <w:marTop w:val="0"/>
      <w:marBottom w:val="0"/>
      <w:divBdr>
        <w:top w:val="none" w:sz="0" w:space="0" w:color="auto"/>
        <w:left w:val="none" w:sz="0" w:space="0" w:color="auto"/>
        <w:bottom w:val="none" w:sz="0" w:space="0" w:color="auto"/>
        <w:right w:val="none" w:sz="0" w:space="0" w:color="auto"/>
      </w:divBdr>
    </w:div>
    <w:div w:id="283773901">
      <w:bodyDiv w:val="1"/>
      <w:marLeft w:val="0"/>
      <w:marRight w:val="0"/>
      <w:marTop w:val="0"/>
      <w:marBottom w:val="0"/>
      <w:divBdr>
        <w:top w:val="none" w:sz="0" w:space="0" w:color="auto"/>
        <w:left w:val="none" w:sz="0" w:space="0" w:color="auto"/>
        <w:bottom w:val="none" w:sz="0" w:space="0" w:color="auto"/>
        <w:right w:val="none" w:sz="0" w:space="0" w:color="auto"/>
      </w:divBdr>
    </w:div>
    <w:div w:id="360282754">
      <w:bodyDiv w:val="1"/>
      <w:marLeft w:val="0"/>
      <w:marRight w:val="0"/>
      <w:marTop w:val="0"/>
      <w:marBottom w:val="0"/>
      <w:divBdr>
        <w:top w:val="none" w:sz="0" w:space="0" w:color="auto"/>
        <w:left w:val="none" w:sz="0" w:space="0" w:color="auto"/>
        <w:bottom w:val="none" w:sz="0" w:space="0" w:color="auto"/>
        <w:right w:val="none" w:sz="0" w:space="0" w:color="auto"/>
      </w:divBdr>
    </w:div>
    <w:div w:id="371199998">
      <w:bodyDiv w:val="1"/>
      <w:marLeft w:val="0"/>
      <w:marRight w:val="0"/>
      <w:marTop w:val="0"/>
      <w:marBottom w:val="0"/>
      <w:divBdr>
        <w:top w:val="none" w:sz="0" w:space="0" w:color="auto"/>
        <w:left w:val="none" w:sz="0" w:space="0" w:color="auto"/>
        <w:bottom w:val="none" w:sz="0" w:space="0" w:color="auto"/>
        <w:right w:val="none" w:sz="0" w:space="0" w:color="auto"/>
      </w:divBdr>
    </w:div>
    <w:div w:id="372048953">
      <w:bodyDiv w:val="1"/>
      <w:marLeft w:val="0"/>
      <w:marRight w:val="0"/>
      <w:marTop w:val="0"/>
      <w:marBottom w:val="0"/>
      <w:divBdr>
        <w:top w:val="none" w:sz="0" w:space="0" w:color="auto"/>
        <w:left w:val="none" w:sz="0" w:space="0" w:color="auto"/>
        <w:bottom w:val="none" w:sz="0" w:space="0" w:color="auto"/>
        <w:right w:val="none" w:sz="0" w:space="0" w:color="auto"/>
      </w:divBdr>
    </w:div>
    <w:div w:id="374623405">
      <w:bodyDiv w:val="1"/>
      <w:marLeft w:val="0"/>
      <w:marRight w:val="0"/>
      <w:marTop w:val="0"/>
      <w:marBottom w:val="0"/>
      <w:divBdr>
        <w:top w:val="none" w:sz="0" w:space="0" w:color="auto"/>
        <w:left w:val="none" w:sz="0" w:space="0" w:color="auto"/>
        <w:bottom w:val="none" w:sz="0" w:space="0" w:color="auto"/>
        <w:right w:val="none" w:sz="0" w:space="0" w:color="auto"/>
      </w:divBdr>
    </w:div>
    <w:div w:id="380711681">
      <w:bodyDiv w:val="1"/>
      <w:marLeft w:val="0"/>
      <w:marRight w:val="0"/>
      <w:marTop w:val="0"/>
      <w:marBottom w:val="0"/>
      <w:divBdr>
        <w:top w:val="none" w:sz="0" w:space="0" w:color="auto"/>
        <w:left w:val="none" w:sz="0" w:space="0" w:color="auto"/>
        <w:bottom w:val="none" w:sz="0" w:space="0" w:color="auto"/>
        <w:right w:val="none" w:sz="0" w:space="0" w:color="auto"/>
      </w:divBdr>
    </w:div>
    <w:div w:id="417215149">
      <w:bodyDiv w:val="1"/>
      <w:marLeft w:val="0"/>
      <w:marRight w:val="0"/>
      <w:marTop w:val="0"/>
      <w:marBottom w:val="0"/>
      <w:divBdr>
        <w:top w:val="none" w:sz="0" w:space="0" w:color="auto"/>
        <w:left w:val="none" w:sz="0" w:space="0" w:color="auto"/>
        <w:bottom w:val="none" w:sz="0" w:space="0" w:color="auto"/>
        <w:right w:val="none" w:sz="0" w:space="0" w:color="auto"/>
      </w:divBdr>
    </w:div>
    <w:div w:id="418209872">
      <w:bodyDiv w:val="1"/>
      <w:marLeft w:val="0"/>
      <w:marRight w:val="0"/>
      <w:marTop w:val="0"/>
      <w:marBottom w:val="0"/>
      <w:divBdr>
        <w:top w:val="none" w:sz="0" w:space="0" w:color="auto"/>
        <w:left w:val="none" w:sz="0" w:space="0" w:color="auto"/>
        <w:bottom w:val="none" w:sz="0" w:space="0" w:color="auto"/>
        <w:right w:val="none" w:sz="0" w:space="0" w:color="auto"/>
      </w:divBdr>
    </w:div>
    <w:div w:id="429354362">
      <w:bodyDiv w:val="1"/>
      <w:marLeft w:val="0"/>
      <w:marRight w:val="0"/>
      <w:marTop w:val="0"/>
      <w:marBottom w:val="0"/>
      <w:divBdr>
        <w:top w:val="none" w:sz="0" w:space="0" w:color="auto"/>
        <w:left w:val="none" w:sz="0" w:space="0" w:color="auto"/>
        <w:bottom w:val="none" w:sz="0" w:space="0" w:color="auto"/>
        <w:right w:val="none" w:sz="0" w:space="0" w:color="auto"/>
      </w:divBdr>
    </w:div>
    <w:div w:id="437146218">
      <w:bodyDiv w:val="1"/>
      <w:marLeft w:val="0"/>
      <w:marRight w:val="0"/>
      <w:marTop w:val="0"/>
      <w:marBottom w:val="0"/>
      <w:divBdr>
        <w:top w:val="none" w:sz="0" w:space="0" w:color="auto"/>
        <w:left w:val="none" w:sz="0" w:space="0" w:color="auto"/>
        <w:bottom w:val="none" w:sz="0" w:space="0" w:color="auto"/>
        <w:right w:val="none" w:sz="0" w:space="0" w:color="auto"/>
      </w:divBdr>
    </w:div>
    <w:div w:id="439304959">
      <w:bodyDiv w:val="1"/>
      <w:marLeft w:val="0"/>
      <w:marRight w:val="0"/>
      <w:marTop w:val="0"/>
      <w:marBottom w:val="0"/>
      <w:divBdr>
        <w:top w:val="none" w:sz="0" w:space="0" w:color="auto"/>
        <w:left w:val="none" w:sz="0" w:space="0" w:color="auto"/>
        <w:bottom w:val="none" w:sz="0" w:space="0" w:color="auto"/>
        <w:right w:val="none" w:sz="0" w:space="0" w:color="auto"/>
      </w:divBdr>
    </w:div>
    <w:div w:id="439419313">
      <w:bodyDiv w:val="1"/>
      <w:marLeft w:val="0"/>
      <w:marRight w:val="0"/>
      <w:marTop w:val="0"/>
      <w:marBottom w:val="0"/>
      <w:divBdr>
        <w:top w:val="none" w:sz="0" w:space="0" w:color="auto"/>
        <w:left w:val="none" w:sz="0" w:space="0" w:color="auto"/>
        <w:bottom w:val="none" w:sz="0" w:space="0" w:color="auto"/>
        <w:right w:val="none" w:sz="0" w:space="0" w:color="auto"/>
      </w:divBdr>
    </w:div>
    <w:div w:id="450128713">
      <w:bodyDiv w:val="1"/>
      <w:marLeft w:val="0"/>
      <w:marRight w:val="0"/>
      <w:marTop w:val="0"/>
      <w:marBottom w:val="0"/>
      <w:divBdr>
        <w:top w:val="none" w:sz="0" w:space="0" w:color="auto"/>
        <w:left w:val="none" w:sz="0" w:space="0" w:color="auto"/>
        <w:bottom w:val="none" w:sz="0" w:space="0" w:color="auto"/>
        <w:right w:val="none" w:sz="0" w:space="0" w:color="auto"/>
      </w:divBdr>
    </w:div>
    <w:div w:id="462893046">
      <w:bodyDiv w:val="1"/>
      <w:marLeft w:val="0"/>
      <w:marRight w:val="0"/>
      <w:marTop w:val="0"/>
      <w:marBottom w:val="0"/>
      <w:divBdr>
        <w:top w:val="none" w:sz="0" w:space="0" w:color="auto"/>
        <w:left w:val="none" w:sz="0" w:space="0" w:color="auto"/>
        <w:bottom w:val="none" w:sz="0" w:space="0" w:color="auto"/>
        <w:right w:val="none" w:sz="0" w:space="0" w:color="auto"/>
      </w:divBdr>
    </w:div>
    <w:div w:id="474034565">
      <w:bodyDiv w:val="1"/>
      <w:marLeft w:val="0"/>
      <w:marRight w:val="0"/>
      <w:marTop w:val="0"/>
      <w:marBottom w:val="0"/>
      <w:divBdr>
        <w:top w:val="none" w:sz="0" w:space="0" w:color="auto"/>
        <w:left w:val="none" w:sz="0" w:space="0" w:color="auto"/>
        <w:bottom w:val="none" w:sz="0" w:space="0" w:color="auto"/>
        <w:right w:val="none" w:sz="0" w:space="0" w:color="auto"/>
      </w:divBdr>
    </w:div>
    <w:div w:id="476847790">
      <w:bodyDiv w:val="1"/>
      <w:marLeft w:val="0"/>
      <w:marRight w:val="0"/>
      <w:marTop w:val="0"/>
      <w:marBottom w:val="0"/>
      <w:divBdr>
        <w:top w:val="none" w:sz="0" w:space="0" w:color="auto"/>
        <w:left w:val="none" w:sz="0" w:space="0" w:color="auto"/>
        <w:bottom w:val="none" w:sz="0" w:space="0" w:color="auto"/>
        <w:right w:val="none" w:sz="0" w:space="0" w:color="auto"/>
      </w:divBdr>
    </w:div>
    <w:div w:id="483670263">
      <w:bodyDiv w:val="1"/>
      <w:marLeft w:val="0"/>
      <w:marRight w:val="0"/>
      <w:marTop w:val="0"/>
      <w:marBottom w:val="0"/>
      <w:divBdr>
        <w:top w:val="none" w:sz="0" w:space="0" w:color="auto"/>
        <w:left w:val="none" w:sz="0" w:space="0" w:color="auto"/>
        <w:bottom w:val="none" w:sz="0" w:space="0" w:color="auto"/>
        <w:right w:val="none" w:sz="0" w:space="0" w:color="auto"/>
      </w:divBdr>
    </w:div>
    <w:div w:id="488252599">
      <w:bodyDiv w:val="1"/>
      <w:marLeft w:val="0"/>
      <w:marRight w:val="0"/>
      <w:marTop w:val="0"/>
      <w:marBottom w:val="0"/>
      <w:divBdr>
        <w:top w:val="none" w:sz="0" w:space="0" w:color="auto"/>
        <w:left w:val="none" w:sz="0" w:space="0" w:color="auto"/>
        <w:bottom w:val="none" w:sz="0" w:space="0" w:color="auto"/>
        <w:right w:val="none" w:sz="0" w:space="0" w:color="auto"/>
      </w:divBdr>
    </w:div>
    <w:div w:id="508908347">
      <w:bodyDiv w:val="1"/>
      <w:marLeft w:val="0"/>
      <w:marRight w:val="0"/>
      <w:marTop w:val="0"/>
      <w:marBottom w:val="0"/>
      <w:divBdr>
        <w:top w:val="none" w:sz="0" w:space="0" w:color="auto"/>
        <w:left w:val="none" w:sz="0" w:space="0" w:color="auto"/>
        <w:bottom w:val="none" w:sz="0" w:space="0" w:color="auto"/>
        <w:right w:val="none" w:sz="0" w:space="0" w:color="auto"/>
      </w:divBdr>
    </w:div>
    <w:div w:id="513736969">
      <w:bodyDiv w:val="1"/>
      <w:marLeft w:val="0"/>
      <w:marRight w:val="0"/>
      <w:marTop w:val="0"/>
      <w:marBottom w:val="0"/>
      <w:divBdr>
        <w:top w:val="none" w:sz="0" w:space="0" w:color="auto"/>
        <w:left w:val="none" w:sz="0" w:space="0" w:color="auto"/>
        <w:bottom w:val="none" w:sz="0" w:space="0" w:color="auto"/>
        <w:right w:val="none" w:sz="0" w:space="0" w:color="auto"/>
      </w:divBdr>
    </w:div>
    <w:div w:id="523592052">
      <w:bodyDiv w:val="1"/>
      <w:marLeft w:val="0"/>
      <w:marRight w:val="0"/>
      <w:marTop w:val="0"/>
      <w:marBottom w:val="0"/>
      <w:divBdr>
        <w:top w:val="none" w:sz="0" w:space="0" w:color="auto"/>
        <w:left w:val="none" w:sz="0" w:space="0" w:color="auto"/>
        <w:bottom w:val="none" w:sz="0" w:space="0" w:color="auto"/>
        <w:right w:val="none" w:sz="0" w:space="0" w:color="auto"/>
      </w:divBdr>
    </w:div>
    <w:div w:id="564026237">
      <w:bodyDiv w:val="1"/>
      <w:marLeft w:val="0"/>
      <w:marRight w:val="0"/>
      <w:marTop w:val="0"/>
      <w:marBottom w:val="0"/>
      <w:divBdr>
        <w:top w:val="none" w:sz="0" w:space="0" w:color="auto"/>
        <w:left w:val="none" w:sz="0" w:space="0" w:color="auto"/>
        <w:bottom w:val="none" w:sz="0" w:space="0" w:color="auto"/>
        <w:right w:val="none" w:sz="0" w:space="0" w:color="auto"/>
      </w:divBdr>
    </w:div>
    <w:div w:id="564997556">
      <w:bodyDiv w:val="1"/>
      <w:marLeft w:val="0"/>
      <w:marRight w:val="0"/>
      <w:marTop w:val="0"/>
      <w:marBottom w:val="0"/>
      <w:divBdr>
        <w:top w:val="none" w:sz="0" w:space="0" w:color="auto"/>
        <w:left w:val="none" w:sz="0" w:space="0" w:color="auto"/>
        <w:bottom w:val="none" w:sz="0" w:space="0" w:color="auto"/>
        <w:right w:val="none" w:sz="0" w:space="0" w:color="auto"/>
      </w:divBdr>
    </w:div>
    <w:div w:id="576403311">
      <w:bodyDiv w:val="1"/>
      <w:marLeft w:val="0"/>
      <w:marRight w:val="0"/>
      <w:marTop w:val="0"/>
      <w:marBottom w:val="0"/>
      <w:divBdr>
        <w:top w:val="none" w:sz="0" w:space="0" w:color="auto"/>
        <w:left w:val="none" w:sz="0" w:space="0" w:color="auto"/>
        <w:bottom w:val="none" w:sz="0" w:space="0" w:color="auto"/>
        <w:right w:val="none" w:sz="0" w:space="0" w:color="auto"/>
      </w:divBdr>
    </w:div>
    <w:div w:id="616104568">
      <w:bodyDiv w:val="1"/>
      <w:marLeft w:val="0"/>
      <w:marRight w:val="0"/>
      <w:marTop w:val="0"/>
      <w:marBottom w:val="0"/>
      <w:divBdr>
        <w:top w:val="none" w:sz="0" w:space="0" w:color="auto"/>
        <w:left w:val="none" w:sz="0" w:space="0" w:color="auto"/>
        <w:bottom w:val="none" w:sz="0" w:space="0" w:color="auto"/>
        <w:right w:val="none" w:sz="0" w:space="0" w:color="auto"/>
      </w:divBdr>
    </w:div>
    <w:div w:id="630550752">
      <w:bodyDiv w:val="1"/>
      <w:marLeft w:val="0"/>
      <w:marRight w:val="0"/>
      <w:marTop w:val="0"/>
      <w:marBottom w:val="0"/>
      <w:divBdr>
        <w:top w:val="none" w:sz="0" w:space="0" w:color="auto"/>
        <w:left w:val="none" w:sz="0" w:space="0" w:color="auto"/>
        <w:bottom w:val="none" w:sz="0" w:space="0" w:color="auto"/>
        <w:right w:val="none" w:sz="0" w:space="0" w:color="auto"/>
      </w:divBdr>
    </w:div>
    <w:div w:id="631904715">
      <w:bodyDiv w:val="1"/>
      <w:marLeft w:val="0"/>
      <w:marRight w:val="0"/>
      <w:marTop w:val="0"/>
      <w:marBottom w:val="0"/>
      <w:divBdr>
        <w:top w:val="none" w:sz="0" w:space="0" w:color="auto"/>
        <w:left w:val="none" w:sz="0" w:space="0" w:color="auto"/>
        <w:bottom w:val="none" w:sz="0" w:space="0" w:color="auto"/>
        <w:right w:val="none" w:sz="0" w:space="0" w:color="auto"/>
      </w:divBdr>
    </w:div>
    <w:div w:id="633147024">
      <w:bodyDiv w:val="1"/>
      <w:marLeft w:val="0"/>
      <w:marRight w:val="0"/>
      <w:marTop w:val="0"/>
      <w:marBottom w:val="0"/>
      <w:divBdr>
        <w:top w:val="none" w:sz="0" w:space="0" w:color="auto"/>
        <w:left w:val="none" w:sz="0" w:space="0" w:color="auto"/>
        <w:bottom w:val="none" w:sz="0" w:space="0" w:color="auto"/>
        <w:right w:val="none" w:sz="0" w:space="0" w:color="auto"/>
      </w:divBdr>
    </w:div>
    <w:div w:id="650333022">
      <w:bodyDiv w:val="1"/>
      <w:marLeft w:val="0"/>
      <w:marRight w:val="0"/>
      <w:marTop w:val="0"/>
      <w:marBottom w:val="0"/>
      <w:divBdr>
        <w:top w:val="none" w:sz="0" w:space="0" w:color="auto"/>
        <w:left w:val="none" w:sz="0" w:space="0" w:color="auto"/>
        <w:bottom w:val="none" w:sz="0" w:space="0" w:color="auto"/>
        <w:right w:val="none" w:sz="0" w:space="0" w:color="auto"/>
      </w:divBdr>
    </w:div>
    <w:div w:id="663246237">
      <w:bodyDiv w:val="1"/>
      <w:marLeft w:val="0"/>
      <w:marRight w:val="0"/>
      <w:marTop w:val="0"/>
      <w:marBottom w:val="0"/>
      <w:divBdr>
        <w:top w:val="none" w:sz="0" w:space="0" w:color="auto"/>
        <w:left w:val="none" w:sz="0" w:space="0" w:color="auto"/>
        <w:bottom w:val="none" w:sz="0" w:space="0" w:color="auto"/>
        <w:right w:val="none" w:sz="0" w:space="0" w:color="auto"/>
      </w:divBdr>
    </w:div>
    <w:div w:id="674503981">
      <w:bodyDiv w:val="1"/>
      <w:marLeft w:val="0"/>
      <w:marRight w:val="0"/>
      <w:marTop w:val="0"/>
      <w:marBottom w:val="0"/>
      <w:divBdr>
        <w:top w:val="none" w:sz="0" w:space="0" w:color="auto"/>
        <w:left w:val="none" w:sz="0" w:space="0" w:color="auto"/>
        <w:bottom w:val="none" w:sz="0" w:space="0" w:color="auto"/>
        <w:right w:val="none" w:sz="0" w:space="0" w:color="auto"/>
      </w:divBdr>
    </w:div>
    <w:div w:id="680162224">
      <w:bodyDiv w:val="1"/>
      <w:marLeft w:val="0"/>
      <w:marRight w:val="0"/>
      <w:marTop w:val="0"/>
      <w:marBottom w:val="0"/>
      <w:divBdr>
        <w:top w:val="none" w:sz="0" w:space="0" w:color="auto"/>
        <w:left w:val="none" w:sz="0" w:space="0" w:color="auto"/>
        <w:bottom w:val="none" w:sz="0" w:space="0" w:color="auto"/>
        <w:right w:val="none" w:sz="0" w:space="0" w:color="auto"/>
      </w:divBdr>
    </w:div>
    <w:div w:id="696198172">
      <w:bodyDiv w:val="1"/>
      <w:marLeft w:val="0"/>
      <w:marRight w:val="0"/>
      <w:marTop w:val="0"/>
      <w:marBottom w:val="0"/>
      <w:divBdr>
        <w:top w:val="none" w:sz="0" w:space="0" w:color="auto"/>
        <w:left w:val="none" w:sz="0" w:space="0" w:color="auto"/>
        <w:bottom w:val="none" w:sz="0" w:space="0" w:color="auto"/>
        <w:right w:val="none" w:sz="0" w:space="0" w:color="auto"/>
      </w:divBdr>
    </w:div>
    <w:div w:id="713384813">
      <w:bodyDiv w:val="1"/>
      <w:marLeft w:val="0"/>
      <w:marRight w:val="0"/>
      <w:marTop w:val="0"/>
      <w:marBottom w:val="0"/>
      <w:divBdr>
        <w:top w:val="none" w:sz="0" w:space="0" w:color="auto"/>
        <w:left w:val="none" w:sz="0" w:space="0" w:color="auto"/>
        <w:bottom w:val="none" w:sz="0" w:space="0" w:color="auto"/>
        <w:right w:val="none" w:sz="0" w:space="0" w:color="auto"/>
      </w:divBdr>
    </w:div>
    <w:div w:id="758911423">
      <w:bodyDiv w:val="1"/>
      <w:marLeft w:val="0"/>
      <w:marRight w:val="0"/>
      <w:marTop w:val="0"/>
      <w:marBottom w:val="0"/>
      <w:divBdr>
        <w:top w:val="none" w:sz="0" w:space="0" w:color="auto"/>
        <w:left w:val="none" w:sz="0" w:space="0" w:color="auto"/>
        <w:bottom w:val="none" w:sz="0" w:space="0" w:color="auto"/>
        <w:right w:val="none" w:sz="0" w:space="0" w:color="auto"/>
      </w:divBdr>
    </w:div>
    <w:div w:id="792165764">
      <w:bodyDiv w:val="1"/>
      <w:marLeft w:val="0"/>
      <w:marRight w:val="0"/>
      <w:marTop w:val="0"/>
      <w:marBottom w:val="0"/>
      <w:divBdr>
        <w:top w:val="none" w:sz="0" w:space="0" w:color="auto"/>
        <w:left w:val="none" w:sz="0" w:space="0" w:color="auto"/>
        <w:bottom w:val="none" w:sz="0" w:space="0" w:color="auto"/>
        <w:right w:val="none" w:sz="0" w:space="0" w:color="auto"/>
      </w:divBdr>
    </w:div>
    <w:div w:id="816990296">
      <w:bodyDiv w:val="1"/>
      <w:marLeft w:val="0"/>
      <w:marRight w:val="0"/>
      <w:marTop w:val="0"/>
      <w:marBottom w:val="0"/>
      <w:divBdr>
        <w:top w:val="none" w:sz="0" w:space="0" w:color="auto"/>
        <w:left w:val="none" w:sz="0" w:space="0" w:color="auto"/>
        <w:bottom w:val="none" w:sz="0" w:space="0" w:color="auto"/>
        <w:right w:val="none" w:sz="0" w:space="0" w:color="auto"/>
      </w:divBdr>
    </w:div>
    <w:div w:id="831675701">
      <w:bodyDiv w:val="1"/>
      <w:marLeft w:val="0"/>
      <w:marRight w:val="0"/>
      <w:marTop w:val="0"/>
      <w:marBottom w:val="0"/>
      <w:divBdr>
        <w:top w:val="none" w:sz="0" w:space="0" w:color="auto"/>
        <w:left w:val="none" w:sz="0" w:space="0" w:color="auto"/>
        <w:bottom w:val="none" w:sz="0" w:space="0" w:color="auto"/>
        <w:right w:val="none" w:sz="0" w:space="0" w:color="auto"/>
      </w:divBdr>
    </w:div>
    <w:div w:id="841551904">
      <w:bodyDiv w:val="1"/>
      <w:marLeft w:val="0"/>
      <w:marRight w:val="0"/>
      <w:marTop w:val="0"/>
      <w:marBottom w:val="0"/>
      <w:divBdr>
        <w:top w:val="none" w:sz="0" w:space="0" w:color="auto"/>
        <w:left w:val="none" w:sz="0" w:space="0" w:color="auto"/>
        <w:bottom w:val="none" w:sz="0" w:space="0" w:color="auto"/>
        <w:right w:val="none" w:sz="0" w:space="0" w:color="auto"/>
      </w:divBdr>
    </w:div>
    <w:div w:id="888882467">
      <w:bodyDiv w:val="1"/>
      <w:marLeft w:val="0"/>
      <w:marRight w:val="0"/>
      <w:marTop w:val="0"/>
      <w:marBottom w:val="0"/>
      <w:divBdr>
        <w:top w:val="none" w:sz="0" w:space="0" w:color="auto"/>
        <w:left w:val="none" w:sz="0" w:space="0" w:color="auto"/>
        <w:bottom w:val="none" w:sz="0" w:space="0" w:color="auto"/>
        <w:right w:val="none" w:sz="0" w:space="0" w:color="auto"/>
      </w:divBdr>
    </w:div>
    <w:div w:id="901335901">
      <w:bodyDiv w:val="1"/>
      <w:marLeft w:val="0"/>
      <w:marRight w:val="0"/>
      <w:marTop w:val="0"/>
      <w:marBottom w:val="0"/>
      <w:divBdr>
        <w:top w:val="none" w:sz="0" w:space="0" w:color="auto"/>
        <w:left w:val="none" w:sz="0" w:space="0" w:color="auto"/>
        <w:bottom w:val="none" w:sz="0" w:space="0" w:color="auto"/>
        <w:right w:val="none" w:sz="0" w:space="0" w:color="auto"/>
      </w:divBdr>
    </w:div>
    <w:div w:id="904028998">
      <w:bodyDiv w:val="1"/>
      <w:marLeft w:val="0"/>
      <w:marRight w:val="0"/>
      <w:marTop w:val="0"/>
      <w:marBottom w:val="0"/>
      <w:divBdr>
        <w:top w:val="none" w:sz="0" w:space="0" w:color="auto"/>
        <w:left w:val="none" w:sz="0" w:space="0" w:color="auto"/>
        <w:bottom w:val="none" w:sz="0" w:space="0" w:color="auto"/>
        <w:right w:val="none" w:sz="0" w:space="0" w:color="auto"/>
      </w:divBdr>
    </w:div>
    <w:div w:id="915747671">
      <w:bodyDiv w:val="1"/>
      <w:marLeft w:val="0"/>
      <w:marRight w:val="0"/>
      <w:marTop w:val="0"/>
      <w:marBottom w:val="0"/>
      <w:divBdr>
        <w:top w:val="none" w:sz="0" w:space="0" w:color="auto"/>
        <w:left w:val="none" w:sz="0" w:space="0" w:color="auto"/>
        <w:bottom w:val="none" w:sz="0" w:space="0" w:color="auto"/>
        <w:right w:val="none" w:sz="0" w:space="0" w:color="auto"/>
      </w:divBdr>
    </w:div>
    <w:div w:id="921183009">
      <w:bodyDiv w:val="1"/>
      <w:marLeft w:val="0"/>
      <w:marRight w:val="0"/>
      <w:marTop w:val="0"/>
      <w:marBottom w:val="0"/>
      <w:divBdr>
        <w:top w:val="none" w:sz="0" w:space="0" w:color="auto"/>
        <w:left w:val="none" w:sz="0" w:space="0" w:color="auto"/>
        <w:bottom w:val="none" w:sz="0" w:space="0" w:color="auto"/>
        <w:right w:val="none" w:sz="0" w:space="0" w:color="auto"/>
      </w:divBdr>
    </w:div>
    <w:div w:id="924387422">
      <w:bodyDiv w:val="1"/>
      <w:marLeft w:val="0"/>
      <w:marRight w:val="0"/>
      <w:marTop w:val="0"/>
      <w:marBottom w:val="0"/>
      <w:divBdr>
        <w:top w:val="none" w:sz="0" w:space="0" w:color="auto"/>
        <w:left w:val="none" w:sz="0" w:space="0" w:color="auto"/>
        <w:bottom w:val="none" w:sz="0" w:space="0" w:color="auto"/>
        <w:right w:val="none" w:sz="0" w:space="0" w:color="auto"/>
      </w:divBdr>
    </w:div>
    <w:div w:id="940334868">
      <w:bodyDiv w:val="1"/>
      <w:marLeft w:val="0"/>
      <w:marRight w:val="0"/>
      <w:marTop w:val="0"/>
      <w:marBottom w:val="0"/>
      <w:divBdr>
        <w:top w:val="none" w:sz="0" w:space="0" w:color="auto"/>
        <w:left w:val="none" w:sz="0" w:space="0" w:color="auto"/>
        <w:bottom w:val="none" w:sz="0" w:space="0" w:color="auto"/>
        <w:right w:val="none" w:sz="0" w:space="0" w:color="auto"/>
      </w:divBdr>
    </w:div>
    <w:div w:id="946736310">
      <w:bodyDiv w:val="1"/>
      <w:marLeft w:val="0"/>
      <w:marRight w:val="0"/>
      <w:marTop w:val="0"/>
      <w:marBottom w:val="0"/>
      <w:divBdr>
        <w:top w:val="none" w:sz="0" w:space="0" w:color="auto"/>
        <w:left w:val="none" w:sz="0" w:space="0" w:color="auto"/>
        <w:bottom w:val="none" w:sz="0" w:space="0" w:color="auto"/>
        <w:right w:val="none" w:sz="0" w:space="0" w:color="auto"/>
      </w:divBdr>
    </w:div>
    <w:div w:id="972173772">
      <w:bodyDiv w:val="1"/>
      <w:marLeft w:val="0"/>
      <w:marRight w:val="0"/>
      <w:marTop w:val="0"/>
      <w:marBottom w:val="0"/>
      <w:divBdr>
        <w:top w:val="none" w:sz="0" w:space="0" w:color="auto"/>
        <w:left w:val="none" w:sz="0" w:space="0" w:color="auto"/>
        <w:bottom w:val="none" w:sz="0" w:space="0" w:color="auto"/>
        <w:right w:val="none" w:sz="0" w:space="0" w:color="auto"/>
      </w:divBdr>
    </w:div>
    <w:div w:id="1002898707">
      <w:bodyDiv w:val="1"/>
      <w:marLeft w:val="0"/>
      <w:marRight w:val="0"/>
      <w:marTop w:val="0"/>
      <w:marBottom w:val="0"/>
      <w:divBdr>
        <w:top w:val="none" w:sz="0" w:space="0" w:color="auto"/>
        <w:left w:val="none" w:sz="0" w:space="0" w:color="auto"/>
        <w:bottom w:val="none" w:sz="0" w:space="0" w:color="auto"/>
        <w:right w:val="none" w:sz="0" w:space="0" w:color="auto"/>
      </w:divBdr>
    </w:div>
    <w:div w:id="1006398964">
      <w:bodyDiv w:val="1"/>
      <w:marLeft w:val="0"/>
      <w:marRight w:val="0"/>
      <w:marTop w:val="0"/>
      <w:marBottom w:val="0"/>
      <w:divBdr>
        <w:top w:val="none" w:sz="0" w:space="0" w:color="auto"/>
        <w:left w:val="none" w:sz="0" w:space="0" w:color="auto"/>
        <w:bottom w:val="none" w:sz="0" w:space="0" w:color="auto"/>
        <w:right w:val="none" w:sz="0" w:space="0" w:color="auto"/>
      </w:divBdr>
    </w:div>
    <w:div w:id="1010839455">
      <w:bodyDiv w:val="1"/>
      <w:marLeft w:val="0"/>
      <w:marRight w:val="0"/>
      <w:marTop w:val="0"/>
      <w:marBottom w:val="0"/>
      <w:divBdr>
        <w:top w:val="none" w:sz="0" w:space="0" w:color="auto"/>
        <w:left w:val="none" w:sz="0" w:space="0" w:color="auto"/>
        <w:bottom w:val="none" w:sz="0" w:space="0" w:color="auto"/>
        <w:right w:val="none" w:sz="0" w:space="0" w:color="auto"/>
      </w:divBdr>
    </w:div>
    <w:div w:id="1033772994">
      <w:bodyDiv w:val="1"/>
      <w:marLeft w:val="0"/>
      <w:marRight w:val="0"/>
      <w:marTop w:val="0"/>
      <w:marBottom w:val="0"/>
      <w:divBdr>
        <w:top w:val="none" w:sz="0" w:space="0" w:color="auto"/>
        <w:left w:val="none" w:sz="0" w:space="0" w:color="auto"/>
        <w:bottom w:val="none" w:sz="0" w:space="0" w:color="auto"/>
        <w:right w:val="none" w:sz="0" w:space="0" w:color="auto"/>
      </w:divBdr>
    </w:div>
    <w:div w:id="1084374666">
      <w:bodyDiv w:val="1"/>
      <w:marLeft w:val="0"/>
      <w:marRight w:val="0"/>
      <w:marTop w:val="0"/>
      <w:marBottom w:val="0"/>
      <w:divBdr>
        <w:top w:val="none" w:sz="0" w:space="0" w:color="auto"/>
        <w:left w:val="none" w:sz="0" w:space="0" w:color="auto"/>
        <w:bottom w:val="none" w:sz="0" w:space="0" w:color="auto"/>
        <w:right w:val="none" w:sz="0" w:space="0" w:color="auto"/>
      </w:divBdr>
    </w:div>
    <w:div w:id="1099570769">
      <w:bodyDiv w:val="1"/>
      <w:marLeft w:val="0"/>
      <w:marRight w:val="0"/>
      <w:marTop w:val="0"/>
      <w:marBottom w:val="0"/>
      <w:divBdr>
        <w:top w:val="none" w:sz="0" w:space="0" w:color="auto"/>
        <w:left w:val="none" w:sz="0" w:space="0" w:color="auto"/>
        <w:bottom w:val="none" w:sz="0" w:space="0" w:color="auto"/>
        <w:right w:val="none" w:sz="0" w:space="0" w:color="auto"/>
      </w:divBdr>
    </w:div>
    <w:div w:id="1102140264">
      <w:bodyDiv w:val="1"/>
      <w:marLeft w:val="0"/>
      <w:marRight w:val="0"/>
      <w:marTop w:val="0"/>
      <w:marBottom w:val="0"/>
      <w:divBdr>
        <w:top w:val="none" w:sz="0" w:space="0" w:color="auto"/>
        <w:left w:val="none" w:sz="0" w:space="0" w:color="auto"/>
        <w:bottom w:val="none" w:sz="0" w:space="0" w:color="auto"/>
        <w:right w:val="none" w:sz="0" w:space="0" w:color="auto"/>
      </w:divBdr>
    </w:div>
    <w:div w:id="1102333612">
      <w:bodyDiv w:val="1"/>
      <w:marLeft w:val="0"/>
      <w:marRight w:val="0"/>
      <w:marTop w:val="0"/>
      <w:marBottom w:val="0"/>
      <w:divBdr>
        <w:top w:val="none" w:sz="0" w:space="0" w:color="auto"/>
        <w:left w:val="none" w:sz="0" w:space="0" w:color="auto"/>
        <w:bottom w:val="none" w:sz="0" w:space="0" w:color="auto"/>
        <w:right w:val="none" w:sz="0" w:space="0" w:color="auto"/>
      </w:divBdr>
    </w:div>
    <w:div w:id="1106925439">
      <w:bodyDiv w:val="1"/>
      <w:marLeft w:val="0"/>
      <w:marRight w:val="0"/>
      <w:marTop w:val="0"/>
      <w:marBottom w:val="0"/>
      <w:divBdr>
        <w:top w:val="none" w:sz="0" w:space="0" w:color="auto"/>
        <w:left w:val="none" w:sz="0" w:space="0" w:color="auto"/>
        <w:bottom w:val="none" w:sz="0" w:space="0" w:color="auto"/>
        <w:right w:val="none" w:sz="0" w:space="0" w:color="auto"/>
      </w:divBdr>
    </w:div>
    <w:div w:id="1121922127">
      <w:bodyDiv w:val="1"/>
      <w:marLeft w:val="0"/>
      <w:marRight w:val="0"/>
      <w:marTop w:val="0"/>
      <w:marBottom w:val="0"/>
      <w:divBdr>
        <w:top w:val="none" w:sz="0" w:space="0" w:color="auto"/>
        <w:left w:val="none" w:sz="0" w:space="0" w:color="auto"/>
        <w:bottom w:val="none" w:sz="0" w:space="0" w:color="auto"/>
        <w:right w:val="none" w:sz="0" w:space="0" w:color="auto"/>
      </w:divBdr>
    </w:div>
    <w:div w:id="1138571665">
      <w:bodyDiv w:val="1"/>
      <w:marLeft w:val="0"/>
      <w:marRight w:val="0"/>
      <w:marTop w:val="0"/>
      <w:marBottom w:val="0"/>
      <w:divBdr>
        <w:top w:val="none" w:sz="0" w:space="0" w:color="auto"/>
        <w:left w:val="none" w:sz="0" w:space="0" w:color="auto"/>
        <w:bottom w:val="none" w:sz="0" w:space="0" w:color="auto"/>
        <w:right w:val="none" w:sz="0" w:space="0" w:color="auto"/>
      </w:divBdr>
    </w:div>
    <w:div w:id="1174883146">
      <w:bodyDiv w:val="1"/>
      <w:marLeft w:val="0"/>
      <w:marRight w:val="0"/>
      <w:marTop w:val="0"/>
      <w:marBottom w:val="0"/>
      <w:divBdr>
        <w:top w:val="none" w:sz="0" w:space="0" w:color="auto"/>
        <w:left w:val="none" w:sz="0" w:space="0" w:color="auto"/>
        <w:bottom w:val="none" w:sz="0" w:space="0" w:color="auto"/>
        <w:right w:val="none" w:sz="0" w:space="0" w:color="auto"/>
      </w:divBdr>
    </w:div>
    <w:div w:id="1176992019">
      <w:bodyDiv w:val="1"/>
      <w:marLeft w:val="0"/>
      <w:marRight w:val="0"/>
      <w:marTop w:val="0"/>
      <w:marBottom w:val="0"/>
      <w:divBdr>
        <w:top w:val="none" w:sz="0" w:space="0" w:color="auto"/>
        <w:left w:val="none" w:sz="0" w:space="0" w:color="auto"/>
        <w:bottom w:val="none" w:sz="0" w:space="0" w:color="auto"/>
        <w:right w:val="none" w:sz="0" w:space="0" w:color="auto"/>
      </w:divBdr>
    </w:div>
    <w:div w:id="1178471503">
      <w:bodyDiv w:val="1"/>
      <w:marLeft w:val="0"/>
      <w:marRight w:val="0"/>
      <w:marTop w:val="0"/>
      <w:marBottom w:val="0"/>
      <w:divBdr>
        <w:top w:val="none" w:sz="0" w:space="0" w:color="auto"/>
        <w:left w:val="none" w:sz="0" w:space="0" w:color="auto"/>
        <w:bottom w:val="none" w:sz="0" w:space="0" w:color="auto"/>
        <w:right w:val="none" w:sz="0" w:space="0" w:color="auto"/>
      </w:divBdr>
    </w:div>
    <w:div w:id="1185247858">
      <w:bodyDiv w:val="1"/>
      <w:marLeft w:val="0"/>
      <w:marRight w:val="0"/>
      <w:marTop w:val="0"/>
      <w:marBottom w:val="0"/>
      <w:divBdr>
        <w:top w:val="none" w:sz="0" w:space="0" w:color="auto"/>
        <w:left w:val="none" w:sz="0" w:space="0" w:color="auto"/>
        <w:bottom w:val="none" w:sz="0" w:space="0" w:color="auto"/>
        <w:right w:val="none" w:sz="0" w:space="0" w:color="auto"/>
      </w:divBdr>
    </w:div>
    <w:div w:id="1265261788">
      <w:bodyDiv w:val="1"/>
      <w:marLeft w:val="0"/>
      <w:marRight w:val="0"/>
      <w:marTop w:val="0"/>
      <w:marBottom w:val="0"/>
      <w:divBdr>
        <w:top w:val="none" w:sz="0" w:space="0" w:color="auto"/>
        <w:left w:val="none" w:sz="0" w:space="0" w:color="auto"/>
        <w:bottom w:val="none" w:sz="0" w:space="0" w:color="auto"/>
        <w:right w:val="none" w:sz="0" w:space="0" w:color="auto"/>
      </w:divBdr>
    </w:div>
    <w:div w:id="1267733891">
      <w:bodyDiv w:val="1"/>
      <w:marLeft w:val="0"/>
      <w:marRight w:val="0"/>
      <w:marTop w:val="0"/>
      <w:marBottom w:val="0"/>
      <w:divBdr>
        <w:top w:val="none" w:sz="0" w:space="0" w:color="auto"/>
        <w:left w:val="none" w:sz="0" w:space="0" w:color="auto"/>
        <w:bottom w:val="none" w:sz="0" w:space="0" w:color="auto"/>
        <w:right w:val="none" w:sz="0" w:space="0" w:color="auto"/>
      </w:divBdr>
    </w:div>
    <w:div w:id="1293907318">
      <w:bodyDiv w:val="1"/>
      <w:marLeft w:val="0"/>
      <w:marRight w:val="0"/>
      <w:marTop w:val="0"/>
      <w:marBottom w:val="0"/>
      <w:divBdr>
        <w:top w:val="none" w:sz="0" w:space="0" w:color="auto"/>
        <w:left w:val="none" w:sz="0" w:space="0" w:color="auto"/>
        <w:bottom w:val="none" w:sz="0" w:space="0" w:color="auto"/>
        <w:right w:val="none" w:sz="0" w:space="0" w:color="auto"/>
      </w:divBdr>
    </w:div>
    <w:div w:id="1301110438">
      <w:bodyDiv w:val="1"/>
      <w:marLeft w:val="0"/>
      <w:marRight w:val="0"/>
      <w:marTop w:val="0"/>
      <w:marBottom w:val="0"/>
      <w:divBdr>
        <w:top w:val="none" w:sz="0" w:space="0" w:color="auto"/>
        <w:left w:val="none" w:sz="0" w:space="0" w:color="auto"/>
        <w:bottom w:val="none" w:sz="0" w:space="0" w:color="auto"/>
        <w:right w:val="none" w:sz="0" w:space="0" w:color="auto"/>
      </w:divBdr>
    </w:div>
    <w:div w:id="1328559123">
      <w:bodyDiv w:val="1"/>
      <w:marLeft w:val="0"/>
      <w:marRight w:val="0"/>
      <w:marTop w:val="0"/>
      <w:marBottom w:val="0"/>
      <w:divBdr>
        <w:top w:val="none" w:sz="0" w:space="0" w:color="auto"/>
        <w:left w:val="none" w:sz="0" w:space="0" w:color="auto"/>
        <w:bottom w:val="none" w:sz="0" w:space="0" w:color="auto"/>
        <w:right w:val="none" w:sz="0" w:space="0" w:color="auto"/>
      </w:divBdr>
    </w:div>
    <w:div w:id="1342004446">
      <w:bodyDiv w:val="1"/>
      <w:marLeft w:val="0"/>
      <w:marRight w:val="0"/>
      <w:marTop w:val="0"/>
      <w:marBottom w:val="0"/>
      <w:divBdr>
        <w:top w:val="none" w:sz="0" w:space="0" w:color="auto"/>
        <w:left w:val="none" w:sz="0" w:space="0" w:color="auto"/>
        <w:bottom w:val="none" w:sz="0" w:space="0" w:color="auto"/>
        <w:right w:val="none" w:sz="0" w:space="0" w:color="auto"/>
      </w:divBdr>
    </w:div>
    <w:div w:id="1354071159">
      <w:bodyDiv w:val="1"/>
      <w:marLeft w:val="0"/>
      <w:marRight w:val="0"/>
      <w:marTop w:val="0"/>
      <w:marBottom w:val="0"/>
      <w:divBdr>
        <w:top w:val="none" w:sz="0" w:space="0" w:color="auto"/>
        <w:left w:val="none" w:sz="0" w:space="0" w:color="auto"/>
        <w:bottom w:val="none" w:sz="0" w:space="0" w:color="auto"/>
        <w:right w:val="none" w:sz="0" w:space="0" w:color="auto"/>
      </w:divBdr>
    </w:div>
    <w:div w:id="1356007268">
      <w:bodyDiv w:val="1"/>
      <w:marLeft w:val="0"/>
      <w:marRight w:val="0"/>
      <w:marTop w:val="0"/>
      <w:marBottom w:val="0"/>
      <w:divBdr>
        <w:top w:val="none" w:sz="0" w:space="0" w:color="auto"/>
        <w:left w:val="none" w:sz="0" w:space="0" w:color="auto"/>
        <w:bottom w:val="none" w:sz="0" w:space="0" w:color="auto"/>
        <w:right w:val="none" w:sz="0" w:space="0" w:color="auto"/>
      </w:divBdr>
    </w:div>
    <w:div w:id="1361516623">
      <w:bodyDiv w:val="1"/>
      <w:marLeft w:val="0"/>
      <w:marRight w:val="0"/>
      <w:marTop w:val="0"/>
      <w:marBottom w:val="0"/>
      <w:divBdr>
        <w:top w:val="none" w:sz="0" w:space="0" w:color="auto"/>
        <w:left w:val="none" w:sz="0" w:space="0" w:color="auto"/>
        <w:bottom w:val="none" w:sz="0" w:space="0" w:color="auto"/>
        <w:right w:val="none" w:sz="0" w:space="0" w:color="auto"/>
      </w:divBdr>
    </w:div>
    <w:div w:id="1369531552">
      <w:bodyDiv w:val="1"/>
      <w:marLeft w:val="0"/>
      <w:marRight w:val="0"/>
      <w:marTop w:val="0"/>
      <w:marBottom w:val="0"/>
      <w:divBdr>
        <w:top w:val="none" w:sz="0" w:space="0" w:color="auto"/>
        <w:left w:val="none" w:sz="0" w:space="0" w:color="auto"/>
        <w:bottom w:val="none" w:sz="0" w:space="0" w:color="auto"/>
        <w:right w:val="none" w:sz="0" w:space="0" w:color="auto"/>
      </w:divBdr>
    </w:div>
    <w:div w:id="1382440447">
      <w:bodyDiv w:val="1"/>
      <w:marLeft w:val="0"/>
      <w:marRight w:val="0"/>
      <w:marTop w:val="0"/>
      <w:marBottom w:val="0"/>
      <w:divBdr>
        <w:top w:val="none" w:sz="0" w:space="0" w:color="auto"/>
        <w:left w:val="none" w:sz="0" w:space="0" w:color="auto"/>
        <w:bottom w:val="none" w:sz="0" w:space="0" w:color="auto"/>
        <w:right w:val="none" w:sz="0" w:space="0" w:color="auto"/>
      </w:divBdr>
    </w:div>
    <w:div w:id="1391418729">
      <w:bodyDiv w:val="1"/>
      <w:marLeft w:val="0"/>
      <w:marRight w:val="0"/>
      <w:marTop w:val="0"/>
      <w:marBottom w:val="0"/>
      <w:divBdr>
        <w:top w:val="none" w:sz="0" w:space="0" w:color="auto"/>
        <w:left w:val="none" w:sz="0" w:space="0" w:color="auto"/>
        <w:bottom w:val="none" w:sz="0" w:space="0" w:color="auto"/>
        <w:right w:val="none" w:sz="0" w:space="0" w:color="auto"/>
      </w:divBdr>
    </w:div>
    <w:div w:id="1427115386">
      <w:bodyDiv w:val="1"/>
      <w:marLeft w:val="0"/>
      <w:marRight w:val="0"/>
      <w:marTop w:val="0"/>
      <w:marBottom w:val="0"/>
      <w:divBdr>
        <w:top w:val="none" w:sz="0" w:space="0" w:color="auto"/>
        <w:left w:val="none" w:sz="0" w:space="0" w:color="auto"/>
        <w:bottom w:val="none" w:sz="0" w:space="0" w:color="auto"/>
        <w:right w:val="none" w:sz="0" w:space="0" w:color="auto"/>
      </w:divBdr>
    </w:div>
    <w:div w:id="1439833568">
      <w:bodyDiv w:val="1"/>
      <w:marLeft w:val="0"/>
      <w:marRight w:val="0"/>
      <w:marTop w:val="0"/>
      <w:marBottom w:val="0"/>
      <w:divBdr>
        <w:top w:val="none" w:sz="0" w:space="0" w:color="auto"/>
        <w:left w:val="none" w:sz="0" w:space="0" w:color="auto"/>
        <w:bottom w:val="none" w:sz="0" w:space="0" w:color="auto"/>
        <w:right w:val="none" w:sz="0" w:space="0" w:color="auto"/>
      </w:divBdr>
    </w:div>
    <w:div w:id="1441297712">
      <w:bodyDiv w:val="1"/>
      <w:marLeft w:val="0"/>
      <w:marRight w:val="0"/>
      <w:marTop w:val="0"/>
      <w:marBottom w:val="0"/>
      <w:divBdr>
        <w:top w:val="none" w:sz="0" w:space="0" w:color="auto"/>
        <w:left w:val="none" w:sz="0" w:space="0" w:color="auto"/>
        <w:bottom w:val="none" w:sz="0" w:space="0" w:color="auto"/>
        <w:right w:val="none" w:sz="0" w:space="0" w:color="auto"/>
      </w:divBdr>
    </w:div>
    <w:div w:id="1445005647">
      <w:bodyDiv w:val="1"/>
      <w:marLeft w:val="0"/>
      <w:marRight w:val="0"/>
      <w:marTop w:val="0"/>
      <w:marBottom w:val="0"/>
      <w:divBdr>
        <w:top w:val="none" w:sz="0" w:space="0" w:color="auto"/>
        <w:left w:val="none" w:sz="0" w:space="0" w:color="auto"/>
        <w:bottom w:val="none" w:sz="0" w:space="0" w:color="auto"/>
        <w:right w:val="none" w:sz="0" w:space="0" w:color="auto"/>
      </w:divBdr>
    </w:div>
    <w:div w:id="1457018069">
      <w:bodyDiv w:val="1"/>
      <w:marLeft w:val="0"/>
      <w:marRight w:val="0"/>
      <w:marTop w:val="0"/>
      <w:marBottom w:val="0"/>
      <w:divBdr>
        <w:top w:val="none" w:sz="0" w:space="0" w:color="auto"/>
        <w:left w:val="none" w:sz="0" w:space="0" w:color="auto"/>
        <w:bottom w:val="none" w:sz="0" w:space="0" w:color="auto"/>
        <w:right w:val="none" w:sz="0" w:space="0" w:color="auto"/>
      </w:divBdr>
    </w:div>
    <w:div w:id="1480806161">
      <w:bodyDiv w:val="1"/>
      <w:marLeft w:val="0"/>
      <w:marRight w:val="0"/>
      <w:marTop w:val="0"/>
      <w:marBottom w:val="0"/>
      <w:divBdr>
        <w:top w:val="none" w:sz="0" w:space="0" w:color="auto"/>
        <w:left w:val="none" w:sz="0" w:space="0" w:color="auto"/>
        <w:bottom w:val="none" w:sz="0" w:space="0" w:color="auto"/>
        <w:right w:val="none" w:sz="0" w:space="0" w:color="auto"/>
      </w:divBdr>
    </w:div>
    <w:div w:id="1481313243">
      <w:bodyDiv w:val="1"/>
      <w:marLeft w:val="0"/>
      <w:marRight w:val="0"/>
      <w:marTop w:val="0"/>
      <w:marBottom w:val="0"/>
      <w:divBdr>
        <w:top w:val="none" w:sz="0" w:space="0" w:color="auto"/>
        <w:left w:val="none" w:sz="0" w:space="0" w:color="auto"/>
        <w:bottom w:val="none" w:sz="0" w:space="0" w:color="auto"/>
        <w:right w:val="none" w:sz="0" w:space="0" w:color="auto"/>
      </w:divBdr>
    </w:div>
    <w:div w:id="1487893662">
      <w:bodyDiv w:val="1"/>
      <w:marLeft w:val="0"/>
      <w:marRight w:val="0"/>
      <w:marTop w:val="0"/>
      <w:marBottom w:val="0"/>
      <w:divBdr>
        <w:top w:val="none" w:sz="0" w:space="0" w:color="auto"/>
        <w:left w:val="none" w:sz="0" w:space="0" w:color="auto"/>
        <w:bottom w:val="none" w:sz="0" w:space="0" w:color="auto"/>
        <w:right w:val="none" w:sz="0" w:space="0" w:color="auto"/>
      </w:divBdr>
    </w:div>
    <w:div w:id="1488126728">
      <w:bodyDiv w:val="1"/>
      <w:marLeft w:val="0"/>
      <w:marRight w:val="0"/>
      <w:marTop w:val="0"/>
      <w:marBottom w:val="0"/>
      <w:divBdr>
        <w:top w:val="none" w:sz="0" w:space="0" w:color="auto"/>
        <w:left w:val="none" w:sz="0" w:space="0" w:color="auto"/>
        <w:bottom w:val="none" w:sz="0" w:space="0" w:color="auto"/>
        <w:right w:val="none" w:sz="0" w:space="0" w:color="auto"/>
      </w:divBdr>
    </w:div>
    <w:div w:id="1489783232">
      <w:bodyDiv w:val="1"/>
      <w:marLeft w:val="0"/>
      <w:marRight w:val="0"/>
      <w:marTop w:val="0"/>
      <w:marBottom w:val="0"/>
      <w:divBdr>
        <w:top w:val="none" w:sz="0" w:space="0" w:color="auto"/>
        <w:left w:val="none" w:sz="0" w:space="0" w:color="auto"/>
        <w:bottom w:val="none" w:sz="0" w:space="0" w:color="auto"/>
        <w:right w:val="none" w:sz="0" w:space="0" w:color="auto"/>
      </w:divBdr>
    </w:div>
    <w:div w:id="1502155742">
      <w:bodyDiv w:val="1"/>
      <w:marLeft w:val="0"/>
      <w:marRight w:val="0"/>
      <w:marTop w:val="0"/>
      <w:marBottom w:val="0"/>
      <w:divBdr>
        <w:top w:val="none" w:sz="0" w:space="0" w:color="auto"/>
        <w:left w:val="none" w:sz="0" w:space="0" w:color="auto"/>
        <w:bottom w:val="none" w:sz="0" w:space="0" w:color="auto"/>
        <w:right w:val="none" w:sz="0" w:space="0" w:color="auto"/>
      </w:divBdr>
    </w:div>
    <w:div w:id="1525746716">
      <w:bodyDiv w:val="1"/>
      <w:marLeft w:val="0"/>
      <w:marRight w:val="0"/>
      <w:marTop w:val="0"/>
      <w:marBottom w:val="0"/>
      <w:divBdr>
        <w:top w:val="none" w:sz="0" w:space="0" w:color="auto"/>
        <w:left w:val="none" w:sz="0" w:space="0" w:color="auto"/>
        <w:bottom w:val="none" w:sz="0" w:space="0" w:color="auto"/>
        <w:right w:val="none" w:sz="0" w:space="0" w:color="auto"/>
      </w:divBdr>
    </w:div>
    <w:div w:id="1528056513">
      <w:bodyDiv w:val="1"/>
      <w:marLeft w:val="0"/>
      <w:marRight w:val="0"/>
      <w:marTop w:val="0"/>
      <w:marBottom w:val="0"/>
      <w:divBdr>
        <w:top w:val="none" w:sz="0" w:space="0" w:color="auto"/>
        <w:left w:val="none" w:sz="0" w:space="0" w:color="auto"/>
        <w:bottom w:val="none" w:sz="0" w:space="0" w:color="auto"/>
        <w:right w:val="none" w:sz="0" w:space="0" w:color="auto"/>
      </w:divBdr>
    </w:div>
    <w:div w:id="1543399935">
      <w:bodyDiv w:val="1"/>
      <w:marLeft w:val="0"/>
      <w:marRight w:val="0"/>
      <w:marTop w:val="0"/>
      <w:marBottom w:val="0"/>
      <w:divBdr>
        <w:top w:val="none" w:sz="0" w:space="0" w:color="auto"/>
        <w:left w:val="none" w:sz="0" w:space="0" w:color="auto"/>
        <w:bottom w:val="none" w:sz="0" w:space="0" w:color="auto"/>
        <w:right w:val="none" w:sz="0" w:space="0" w:color="auto"/>
      </w:divBdr>
    </w:div>
    <w:div w:id="1556969284">
      <w:bodyDiv w:val="1"/>
      <w:marLeft w:val="0"/>
      <w:marRight w:val="0"/>
      <w:marTop w:val="0"/>
      <w:marBottom w:val="0"/>
      <w:divBdr>
        <w:top w:val="none" w:sz="0" w:space="0" w:color="auto"/>
        <w:left w:val="none" w:sz="0" w:space="0" w:color="auto"/>
        <w:bottom w:val="none" w:sz="0" w:space="0" w:color="auto"/>
        <w:right w:val="none" w:sz="0" w:space="0" w:color="auto"/>
      </w:divBdr>
    </w:div>
    <w:div w:id="1560441254">
      <w:bodyDiv w:val="1"/>
      <w:marLeft w:val="0"/>
      <w:marRight w:val="0"/>
      <w:marTop w:val="0"/>
      <w:marBottom w:val="0"/>
      <w:divBdr>
        <w:top w:val="none" w:sz="0" w:space="0" w:color="auto"/>
        <w:left w:val="none" w:sz="0" w:space="0" w:color="auto"/>
        <w:bottom w:val="none" w:sz="0" w:space="0" w:color="auto"/>
        <w:right w:val="none" w:sz="0" w:space="0" w:color="auto"/>
      </w:divBdr>
    </w:div>
    <w:div w:id="1568806389">
      <w:bodyDiv w:val="1"/>
      <w:marLeft w:val="0"/>
      <w:marRight w:val="0"/>
      <w:marTop w:val="0"/>
      <w:marBottom w:val="0"/>
      <w:divBdr>
        <w:top w:val="none" w:sz="0" w:space="0" w:color="auto"/>
        <w:left w:val="none" w:sz="0" w:space="0" w:color="auto"/>
        <w:bottom w:val="none" w:sz="0" w:space="0" w:color="auto"/>
        <w:right w:val="none" w:sz="0" w:space="0" w:color="auto"/>
      </w:divBdr>
    </w:div>
    <w:div w:id="1568808484">
      <w:bodyDiv w:val="1"/>
      <w:marLeft w:val="0"/>
      <w:marRight w:val="0"/>
      <w:marTop w:val="0"/>
      <w:marBottom w:val="0"/>
      <w:divBdr>
        <w:top w:val="none" w:sz="0" w:space="0" w:color="auto"/>
        <w:left w:val="none" w:sz="0" w:space="0" w:color="auto"/>
        <w:bottom w:val="none" w:sz="0" w:space="0" w:color="auto"/>
        <w:right w:val="none" w:sz="0" w:space="0" w:color="auto"/>
      </w:divBdr>
    </w:div>
    <w:div w:id="1569807706">
      <w:bodyDiv w:val="1"/>
      <w:marLeft w:val="0"/>
      <w:marRight w:val="0"/>
      <w:marTop w:val="0"/>
      <w:marBottom w:val="0"/>
      <w:divBdr>
        <w:top w:val="none" w:sz="0" w:space="0" w:color="auto"/>
        <w:left w:val="none" w:sz="0" w:space="0" w:color="auto"/>
        <w:bottom w:val="none" w:sz="0" w:space="0" w:color="auto"/>
        <w:right w:val="none" w:sz="0" w:space="0" w:color="auto"/>
      </w:divBdr>
    </w:div>
    <w:div w:id="1578830333">
      <w:bodyDiv w:val="1"/>
      <w:marLeft w:val="0"/>
      <w:marRight w:val="0"/>
      <w:marTop w:val="0"/>
      <w:marBottom w:val="0"/>
      <w:divBdr>
        <w:top w:val="none" w:sz="0" w:space="0" w:color="auto"/>
        <w:left w:val="none" w:sz="0" w:space="0" w:color="auto"/>
        <w:bottom w:val="none" w:sz="0" w:space="0" w:color="auto"/>
        <w:right w:val="none" w:sz="0" w:space="0" w:color="auto"/>
      </w:divBdr>
    </w:div>
    <w:div w:id="1581523664">
      <w:bodyDiv w:val="1"/>
      <w:marLeft w:val="0"/>
      <w:marRight w:val="0"/>
      <w:marTop w:val="0"/>
      <w:marBottom w:val="0"/>
      <w:divBdr>
        <w:top w:val="none" w:sz="0" w:space="0" w:color="auto"/>
        <w:left w:val="none" w:sz="0" w:space="0" w:color="auto"/>
        <w:bottom w:val="none" w:sz="0" w:space="0" w:color="auto"/>
        <w:right w:val="none" w:sz="0" w:space="0" w:color="auto"/>
      </w:divBdr>
    </w:div>
    <w:div w:id="1589969607">
      <w:bodyDiv w:val="1"/>
      <w:marLeft w:val="0"/>
      <w:marRight w:val="0"/>
      <w:marTop w:val="0"/>
      <w:marBottom w:val="0"/>
      <w:divBdr>
        <w:top w:val="none" w:sz="0" w:space="0" w:color="auto"/>
        <w:left w:val="none" w:sz="0" w:space="0" w:color="auto"/>
        <w:bottom w:val="none" w:sz="0" w:space="0" w:color="auto"/>
        <w:right w:val="none" w:sz="0" w:space="0" w:color="auto"/>
      </w:divBdr>
    </w:div>
    <w:div w:id="1616522736">
      <w:bodyDiv w:val="1"/>
      <w:marLeft w:val="0"/>
      <w:marRight w:val="0"/>
      <w:marTop w:val="0"/>
      <w:marBottom w:val="0"/>
      <w:divBdr>
        <w:top w:val="none" w:sz="0" w:space="0" w:color="auto"/>
        <w:left w:val="none" w:sz="0" w:space="0" w:color="auto"/>
        <w:bottom w:val="none" w:sz="0" w:space="0" w:color="auto"/>
        <w:right w:val="none" w:sz="0" w:space="0" w:color="auto"/>
      </w:divBdr>
    </w:div>
    <w:div w:id="1625425302">
      <w:bodyDiv w:val="1"/>
      <w:marLeft w:val="0"/>
      <w:marRight w:val="0"/>
      <w:marTop w:val="0"/>
      <w:marBottom w:val="0"/>
      <w:divBdr>
        <w:top w:val="none" w:sz="0" w:space="0" w:color="auto"/>
        <w:left w:val="none" w:sz="0" w:space="0" w:color="auto"/>
        <w:bottom w:val="none" w:sz="0" w:space="0" w:color="auto"/>
        <w:right w:val="none" w:sz="0" w:space="0" w:color="auto"/>
      </w:divBdr>
    </w:div>
    <w:div w:id="1636108551">
      <w:bodyDiv w:val="1"/>
      <w:marLeft w:val="0"/>
      <w:marRight w:val="0"/>
      <w:marTop w:val="0"/>
      <w:marBottom w:val="0"/>
      <w:divBdr>
        <w:top w:val="none" w:sz="0" w:space="0" w:color="auto"/>
        <w:left w:val="none" w:sz="0" w:space="0" w:color="auto"/>
        <w:bottom w:val="none" w:sz="0" w:space="0" w:color="auto"/>
        <w:right w:val="none" w:sz="0" w:space="0" w:color="auto"/>
      </w:divBdr>
    </w:div>
    <w:div w:id="1669282375">
      <w:bodyDiv w:val="1"/>
      <w:marLeft w:val="0"/>
      <w:marRight w:val="0"/>
      <w:marTop w:val="0"/>
      <w:marBottom w:val="0"/>
      <w:divBdr>
        <w:top w:val="none" w:sz="0" w:space="0" w:color="auto"/>
        <w:left w:val="none" w:sz="0" w:space="0" w:color="auto"/>
        <w:bottom w:val="none" w:sz="0" w:space="0" w:color="auto"/>
        <w:right w:val="none" w:sz="0" w:space="0" w:color="auto"/>
      </w:divBdr>
    </w:div>
    <w:div w:id="1670983259">
      <w:bodyDiv w:val="1"/>
      <w:marLeft w:val="0"/>
      <w:marRight w:val="0"/>
      <w:marTop w:val="0"/>
      <w:marBottom w:val="0"/>
      <w:divBdr>
        <w:top w:val="none" w:sz="0" w:space="0" w:color="auto"/>
        <w:left w:val="none" w:sz="0" w:space="0" w:color="auto"/>
        <w:bottom w:val="none" w:sz="0" w:space="0" w:color="auto"/>
        <w:right w:val="none" w:sz="0" w:space="0" w:color="auto"/>
      </w:divBdr>
    </w:div>
    <w:div w:id="1678000832">
      <w:bodyDiv w:val="1"/>
      <w:marLeft w:val="0"/>
      <w:marRight w:val="0"/>
      <w:marTop w:val="0"/>
      <w:marBottom w:val="0"/>
      <w:divBdr>
        <w:top w:val="none" w:sz="0" w:space="0" w:color="auto"/>
        <w:left w:val="none" w:sz="0" w:space="0" w:color="auto"/>
        <w:bottom w:val="none" w:sz="0" w:space="0" w:color="auto"/>
        <w:right w:val="none" w:sz="0" w:space="0" w:color="auto"/>
      </w:divBdr>
    </w:div>
    <w:div w:id="1707942726">
      <w:bodyDiv w:val="1"/>
      <w:marLeft w:val="0"/>
      <w:marRight w:val="0"/>
      <w:marTop w:val="0"/>
      <w:marBottom w:val="0"/>
      <w:divBdr>
        <w:top w:val="none" w:sz="0" w:space="0" w:color="auto"/>
        <w:left w:val="none" w:sz="0" w:space="0" w:color="auto"/>
        <w:bottom w:val="none" w:sz="0" w:space="0" w:color="auto"/>
        <w:right w:val="none" w:sz="0" w:space="0" w:color="auto"/>
      </w:divBdr>
    </w:div>
    <w:div w:id="1721248815">
      <w:bodyDiv w:val="1"/>
      <w:marLeft w:val="0"/>
      <w:marRight w:val="0"/>
      <w:marTop w:val="0"/>
      <w:marBottom w:val="0"/>
      <w:divBdr>
        <w:top w:val="none" w:sz="0" w:space="0" w:color="auto"/>
        <w:left w:val="none" w:sz="0" w:space="0" w:color="auto"/>
        <w:bottom w:val="none" w:sz="0" w:space="0" w:color="auto"/>
        <w:right w:val="none" w:sz="0" w:space="0" w:color="auto"/>
      </w:divBdr>
    </w:div>
    <w:div w:id="1727289663">
      <w:bodyDiv w:val="1"/>
      <w:marLeft w:val="0"/>
      <w:marRight w:val="0"/>
      <w:marTop w:val="0"/>
      <w:marBottom w:val="0"/>
      <w:divBdr>
        <w:top w:val="none" w:sz="0" w:space="0" w:color="auto"/>
        <w:left w:val="none" w:sz="0" w:space="0" w:color="auto"/>
        <w:bottom w:val="none" w:sz="0" w:space="0" w:color="auto"/>
        <w:right w:val="none" w:sz="0" w:space="0" w:color="auto"/>
      </w:divBdr>
    </w:div>
    <w:div w:id="1742631239">
      <w:bodyDiv w:val="1"/>
      <w:marLeft w:val="0"/>
      <w:marRight w:val="0"/>
      <w:marTop w:val="0"/>
      <w:marBottom w:val="0"/>
      <w:divBdr>
        <w:top w:val="none" w:sz="0" w:space="0" w:color="auto"/>
        <w:left w:val="none" w:sz="0" w:space="0" w:color="auto"/>
        <w:bottom w:val="none" w:sz="0" w:space="0" w:color="auto"/>
        <w:right w:val="none" w:sz="0" w:space="0" w:color="auto"/>
      </w:divBdr>
    </w:div>
    <w:div w:id="1748113401">
      <w:bodyDiv w:val="1"/>
      <w:marLeft w:val="0"/>
      <w:marRight w:val="0"/>
      <w:marTop w:val="0"/>
      <w:marBottom w:val="0"/>
      <w:divBdr>
        <w:top w:val="none" w:sz="0" w:space="0" w:color="auto"/>
        <w:left w:val="none" w:sz="0" w:space="0" w:color="auto"/>
        <w:bottom w:val="none" w:sz="0" w:space="0" w:color="auto"/>
        <w:right w:val="none" w:sz="0" w:space="0" w:color="auto"/>
      </w:divBdr>
    </w:div>
    <w:div w:id="1761020195">
      <w:bodyDiv w:val="1"/>
      <w:marLeft w:val="0"/>
      <w:marRight w:val="0"/>
      <w:marTop w:val="0"/>
      <w:marBottom w:val="0"/>
      <w:divBdr>
        <w:top w:val="none" w:sz="0" w:space="0" w:color="auto"/>
        <w:left w:val="none" w:sz="0" w:space="0" w:color="auto"/>
        <w:bottom w:val="none" w:sz="0" w:space="0" w:color="auto"/>
        <w:right w:val="none" w:sz="0" w:space="0" w:color="auto"/>
      </w:divBdr>
    </w:div>
    <w:div w:id="1769039059">
      <w:bodyDiv w:val="1"/>
      <w:marLeft w:val="0"/>
      <w:marRight w:val="0"/>
      <w:marTop w:val="0"/>
      <w:marBottom w:val="0"/>
      <w:divBdr>
        <w:top w:val="none" w:sz="0" w:space="0" w:color="auto"/>
        <w:left w:val="none" w:sz="0" w:space="0" w:color="auto"/>
        <w:bottom w:val="none" w:sz="0" w:space="0" w:color="auto"/>
        <w:right w:val="none" w:sz="0" w:space="0" w:color="auto"/>
      </w:divBdr>
    </w:div>
    <w:div w:id="1790051929">
      <w:bodyDiv w:val="1"/>
      <w:marLeft w:val="0"/>
      <w:marRight w:val="0"/>
      <w:marTop w:val="0"/>
      <w:marBottom w:val="0"/>
      <w:divBdr>
        <w:top w:val="none" w:sz="0" w:space="0" w:color="auto"/>
        <w:left w:val="none" w:sz="0" w:space="0" w:color="auto"/>
        <w:bottom w:val="none" w:sz="0" w:space="0" w:color="auto"/>
        <w:right w:val="none" w:sz="0" w:space="0" w:color="auto"/>
      </w:divBdr>
    </w:div>
    <w:div w:id="1791971663">
      <w:bodyDiv w:val="1"/>
      <w:marLeft w:val="0"/>
      <w:marRight w:val="0"/>
      <w:marTop w:val="0"/>
      <w:marBottom w:val="0"/>
      <w:divBdr>
        <w:top w:val="none" w:sz="0" w:space="0" w:color="auto"/>
        <w:left w:val="none" w:sz="0" w:space="0" w:color="auto"/>
        <w:bottom w:val="none" w:sz="0" w:space="0" w:color="auto"/>
        <w:right w:val="none" w:sz="0" w:space="0" w:color="auto"/>
      </w:divBdr>
    </w:div>
    <w:div w:id="1792556615">
      <w:bodyDiv w:val="1"/>
      <w:marLeft w:val="0"/>
      <w:marRight w:val="0"/>
      <w:marTop w:val="0"/>
      <w:marBottom w:val="0"/>
      <w:divBdr>
        <w:top w:val="none" w:sz="0" w:space="0" w:color="auto"/>
        <w:left w:val="none" w:sz="0" w:space="0" w:color="auto"/>
        <w:bottom w:val="none" w:sz="0" w:space="0" w:color="auto"/>
        <w:right w:val="none" w:sz="0" w:space="0" w:color="auto"/>
      </w:divBdr>
    </w:div>
    <w:div w:id="1821848647">
      <w:bodyDiv w:val="1"/>
      <w:marLeft w:val="0"/>
      <w:marRight w:val="0"/>
      <w:marTop w:val="0"/>
      <w:marBottom w:val="0"/>
      <w:divBdr>
        <w:top w:val="none" w:sz="0" w:space="0" w:color="auto"/>
        <w:left w:val="none" w:sz="0" w:space="0" w:color="auto"/>
        <w:bottom w:val="none" w:sz="0" w:space="0" w:color="auto"/>
        <w:right w:val="none" w:sz="0" w:space="0" w:color="auto"/>
      </w:divBdr>
    </w:div>
    <w:div w:id="1824850496">
      <w:bodyDiv w:val="1"/>
      <w:marLeft w:val="0"/>
      <w:marRight w:val="0"/>
      <w:marTop w:val="0"/>
      <w:marBottom w:val="0"/>
      <w:divBdr>
        <w:top w:val="none" w:sz="0" w:space="0" w:color="auto"/>
        <w:left w:val="none" w:sz="0" w:space="0" w:color="auto"/>
        <w:bottom w:val="none" w:sz="0" w:space="0" w:color="auto"/>
        <w:right w:val="none" w:sz="0" w:space="0" w:color="auto"/>
      </w:divBdr>
    </w:div>
    <w:div w:id="1827896655">
      <w:bodyDiv w:val="1"/>
      <w:marLeft w:val="0"/>
      <w:marRight w:val="0"/>
      <w:marTop w:val="0"/>
      <w:marBottom w:val="0"/>
      <w:divBdr>
        <w:top w:val="none" w:sz="0" w:space="0" w:color="auto"/>
        <w:left w:val="none" w:sz="0" w:space="0" w:color="auto"/>
        <w:bottom w:val="none" w:sz="0" w:space="0" w:color="auto"/>
        <w:right w:val="none" w:sz="0" w:space="0" w:color="auto"/>
      </w:divBdr>
    </w:div>
    <w:div w:id="1850294421">
      <w:bodyDiv w:val="1"/>
      <w:marLeft w:val="0"/>
      <w:marRight w:val="0"/>
      <w:marTop w:val="0"/>
      <w:marBottom w:val="0"/>
      <w:divBdr>
        <w:top w:val="none" w:sz="0" w:space="0" w:color="auto"/>
        <w:left w:val="none" w:sz="0" w:space="0" w:color="auto"/>
        <w:bottom w:val="none" w:sz="0" w:space="0" w:color="auto"/>
        <w:right w:val="none" w:sz="0" w:space="0" w:color="auto"/>
      </w:divBdr>
    </w:div>
    <w:div w:id="1851531387">
      <w:bodyDiv w:val="1"/>
      <w:marLeft w:val="0"/>
      <w:marRight w:val="0"/>
      <w:marTop w:val="0"/>
      <w:marBottom w:val="0"/>
      <w:divBdr>
        <w:top w:val="none" w:sz="0" w:space="0" w:color="auto"/>
        <w:left w:val="none" w:sz="0" w:space="0" w:color="auto"/>
        <w:bottom w:val="none" w:sz="0" w:space="0" w:color="auto"/>
        <w:right w:val="none" w:sz="0" w:space="0" w:color="auto"/>
      </w:divBdr>
    </w:div>
    <w:div w:id="1864442112">
      <w:bodyDiv w:val="1"/>
      <w:marLeft w:val="0"/>
      <w:marRight w:val="0"/>
      <w:marTop w:val="0"/>
      <w:marBottom w:val="0"/>
      <w:divBdr>
        <w:top w:val="none" w:sz="0" w:space="0" w:color="auto"/>
        <w:left w:val="none" w:sz="0" w:space="0" w:color="auto"/>
        <w:bottom w:val="none" w:sz="0" w:space="0" w:color="auto"/>
        <w:right w:val="none" w:sz="0" w:space="0" w:color="auto"/>
      </w:divBdr>
    </w:div>
    <w:div w:id="1874416208">
      <w:bodyDiv w:val="1"/>
      <w:marLeft w:val="0"/>
      <w:marRight w:val="0"/>
      <w:marTop w:val="0"/>
      <w:marBottom w:val="0"/>
      <w:divBdr>
        <w:top w:val="none" w:sz="0" w:space="0" w:color="auto"/>
        <w:left w:val="none" w:sz="0" w:space="0" w:color="auto"/>
        <w:bottom w:val="none" w:sz="0" w:space="0" w:color="auto"/>
        <w:right w:val="none" w:sz="0" w:space="0" w:color="auto"/>
      </w:divBdr>
    </w:div>
    <w:div w:id="1888371721">
      <w:bodyDiv w:val="1"/>
      <w:marLeft w:val="0"/>
      <w:marRight w:val="0"/>
      <w:marTop w:val="0"/>
      <w:marBottom w:val="0"/>
      <w:divBdr>
        <w:top w:val="none" w:sz="0" w:space="0" w:color="auto"/>
        <w:left w:val="none" w:sz="0" w:space="0" w:color="auto"/>
        <w:bottom w:val="none" w:sz="0" w:space="0" w:color="auto"/>
        <w:right w:val="none" w:sz="0" w:space="0" w:color="auto"/>
      </w:divBdr>
    </w:div>
    <w:div w:id="1897233698">
      <w:bodyDiv w:val="1"/>
      <w:marLeft w:val="0"/>
      <w:marRight w:val="0"/>
      <w:marTop w:val="0"/>
      <w:marBottom w:val="0"/>
      <w:divBdr>
        <w:top w:val="none" w:sz="0" w:space="0" w:color="auto"/>
        <w:left w:val="none" w:sz="0" w:space="0" w:color="auto"/>
        <w:bottom w:val="none" w:sz="0" w:space="0" w:color="auto"/>
        <w:right w:val="none" w:sz="0" w:space="0" w:color="auto"/>
      </w:divBdr>
    </w:div>
    <w:div w:id="1897818353">
      <w:bodyDiv w:val="1"/>
      <w:marLeft w:val="0"/>
      <w:marRight w:val="0"/>
      <w:marTop w:val="0"/>
      <w:marBottom w:val="0"/>
      <w:divBdr>
        <w:top w:val="none" w:sz="0" w:space="0" w:color="auto"/>
        <w:left w:val="none" w:sz="0" w:space="0" w:color="auto"/>
        <w:bottom w:val="none" w:sz="0" w:space="0" w:color="auto"/>
        <w:right w:val="none" w:sz="0" w:space="0" w:color="auto"/>
      </w:divBdr>
    </w:div>
    <w:div w:id="1901938620">
      <w:bodyDiv w:val="1"/>
      <w:marLeft w:val="0"/>
      <w:marRight w:val="0"/>
      <w:marTop w:val="0"/>
      <w:marBottom w:val="0"/>
      <w:divBdr>
        <w:top w:val="none" w:sz="0" w:space="0" w:color="auto"/>
        <w:left w:val="none" w:sz="0" w:space="0" w:color="auto"/>
        <w:bottom w:val="none" w:sz="0" w:space="0" w:color="auto"/>
        <w:right w:val="none" w:sz="0" w:space="0" w:color="auto"/>
      </w:divBdr>
    </w:div>
    <w:div w:id="1914119268">
      <w:bodyDiv w:val="1"/>
      <w:marLeft w:val="0"/>
      <w:marRight w:val="0"/>
      <w:marTop w:val="0"/>
      <w:marBottom w:val="0"/>
      <w:divBdr>
        <w:top w:val="none" w:sz="0" w:space="0" w:color="auto"/>
        <w:left w:val="none" w:sz="0" w:space="0" w:color="auto"/>
        <w:bottom w:val="none" w:sz="0" w:space="0" w:color="auto"/>
        <w:right w:val="none" w:sz="0" w:space="0" w:color="auto"/>
      </w:divBdr>
    </w:div>
    <w:div w:id="1914310335">
      <w:bodyDiv w:val="1"/>
      <w:marLeft w:val="0"/>
      <w:marRight w:val="0"/>
      <w:marTop w:val="0"/>
      <w:marBottom w:val="0"/>
      <w:divBdr>
        <w:top w:val="none" w:sz="0" w:space="0" w:color="auto"/>
        <w:left w:val="none" w:sz="0" w:space="0" w:color="auto"/>
        <w:bottom w:val="none" w:sz="0" w:space="0" w:color="auto"/>
        <w:right w:val="none" w:sz="0" w:space="0" w:color="auto"/>
      </w:divBdr>
    </w:div>
    <w:div w:id="1917737092">
      <w:bodyDiv w:val="1"/>
      <w:marLeft w:val="0"/>
      <w:marRight w:val="0"/>
      <w:marTop w:val="0"/>
      <w:marBottom w:val="0"/>
      <w:divBdr>
        <w:top w:val="none" w:sz="0" w:space="0" w:color="auto"/>
        <w:left w:val="none" w:sz="0" w:space="0" w:color="auto"/>
        <w:bottom w:val="none" w:sz="0" w:space="0" w:color="auto"/>
        <w:right w:val="none" w:sz="0" w:space="0" w:color="auto"/>
      </w:divBdr>
    </w:div>
    <w:div w:id="1929076682">
      <w:bodyDiv w:val="1"/>
      <w:marLeft w:val="0"/>
      <w:marRight w:val="0"/>
      <w:marTop w:val="0"/>
      <w:marBottom w:val="0"/>
      <w:divBdr>
        <w:top w:val="none" w:sz="0" w:space="0" w:color="auto"/>
        <w:left w:val="none" w:sz="0" w:space="0" w:color="auto"/>
        <w:bottom w:val="none" w:sz="0" w:space="0" w:color="auto"/>
        <w:right w:val="none" w:sz="0" w:space="0" w:color="auto"/>
      </w:divBdr>
    </w:div>
    <w:div w:id="1960842033">
      <w:bodyDiv w:val="1"/>
      <w:marLeft w:val="0"/>
      <w:marRight w:val="0"/>
      <w:marTop w:val="0"/>
      <w:marBottom w:val="0"/>
      <w:divBdr>
        <w:top w:val="none" w:sz="0" w:space="0" w:color="auto"/>
        <w:left w:val="none" w:sz="0" w:space="0" w:color="auto"/>
        <w:bottom w:val="none" w:sz="0" w:space="0" w:color="auto"/>
        <w:right w:val="none" w:sz="0" w:space="0" w:color="auto"/>
      </w:divBdr>
    </w:div>
    <w:div w:id="1974483506">
      <w:bodyDiv w:val="1"/>
      <w:marLeft w:val="0"/>
      <w:marRight w:val="0"/>
      <w:marTop w:val="0"/>
      <w:marBottom w:val="0"/>
      <w:divBdr>
        <w:top w:val="none" w:sz="0" w:space="0" w:color="auto"/>
        <w:left w:val="none" w:sz="0" w:space="0" w:color="auto"/>
        <w:bottom w:val="none" w:sz="0" w:space="0" w:color="auto"/>
        <w:right w:val="none" w:sz="0" w:space="0" w:color="auto"/>
      </w:divBdr>
    </w:div>
    <w:div w:id="1986277426">
      <w:bodyDiv w:val="1"/>
      <w:marLeft w:val="0"/>
      <w:marRight w:val="0"/>
      <w:marTop w:val="0"/>
      <w:marBottom w:val="0"/>
      <w:divBdr>
        <w:top w:val="none" w:sz="0" w:space="0" w:color="auto"/>
        <w:left w:val="none" w:sz="0" w:space="0" w:color="auto"/>
        <w:bottom w:val="none" w:sz="0" w:space="0" w:color="auto"/>
        <w:right w:val="none" w:sz="0" w:space="0" w:color="auto"/>
      </w:divBdr>
    </w:div>
    <w:div w:id="1998263904">
      <w:bodyDiv w:val="1"/>
      <w:marLeft w:val="0"/>
      <w:marRight w:val="0"/>
      <w:marTop w:val="0"/>
      <w:marBottom w:val="0"/>
      <w:divBdr>
        <w:top w:val="none" w:sz="0" w:space="0" w:color="auto"/>
        <w:left w:val="none" w:sz="0" w:space="0" w:color="auto"/>
        <w:bottom w:val="none" w:sz="0" w:space="0" w:color="auto"/>
        <w:right w:val="none" w:sz="0" w:space="0" w:color="auto"/>
      </w:divBdr>
    </w:div>
    <w:div w:id="2034453629">
      <w:bodyDiv w:val="1"/>
      <w:marLeft w:val="0"/>
      <w:marRight w:val="0"/>
      <w:marTop w:val="0"/>
      <w:marBottom w:val="0"/>
      <w:divBdr>
        <w:top w:val="none" w:sz="0" w:space="0" w:color="auto"/>
        <w:left w:val="none" w:sz="0" w:space="0" w:color="auto"/>
        <w:bottom w:val="none" w:sz="0" w:space="0" w:color="auto"/>
        <w:right w:val="none" w:sz="0" w:space="0" w:color="auto"/>
      </w:divBdr>
    </w:div>
    <w:div w:id="2039891719">
      <w:bodyDiv w:val="1"/>
      <w:marLeft w:val="0"/>
      <w:marRight w:val="0"/>
      <w:marTop w:val="0"/>
      <w:marBottom w:val="0"/>
      <w:divBdr>
        <w:top w:val="none" w:sz="0" w:space="0" w:color="auto"/>
        <w:left w:val="none" w:sz="0" w:space="0" w:color="auto"/>
        <w:bottom w:val="none" w:sz="0" w:space="0" w:color="auto"/>
        <w:right w:val="none" w:sz="0" w:space="0" w:color="auto"/>
      </w:divBdr>
    </w:div>
    <w:div w:id="2044017058">
      <w:bodyDiv w:val="1"/>
      <w:marLeft w:val="0"/>
      <w:marRight w:val="0"/>
      <w:marTop w:val="0"/>
      <w:marBottom w:val="0"/>
      <w:divBdr>
        <w:top w:val="none" w:sz="0" w:space="0" w:color="auto"/>
        <w:left w:val="none" w:sz="0" w:space="0" w:color="auto"/>
        <w:bottom w:val="none" w:sz="0" w:space="0" w:color="auto"/>
        <w:right w:val="none" w:sz="0" w:space="0" w:color="auto"/>
      </w:divBdr>
    </w:div>
    <w:div w:id="2065642765">
      <w:bodyDiv w:val="1"/>
      <w:marLeft w:val="0"/>
      <w:marRight w:val="0"/>
      <w:marTop w:val="0"/>
      <w:marBottom w:val="0"/>
      <w:divBdr>
        <w:top w:val="none" w:sz="0" w:space="0" w:color="auto"/>
        <w:left w:val="none" w:sz="0" w:space="0" w:color="auto"/>
        <w:bottom w:val="none" w:sz="0" w:space="0" w:color="auto"/>
        <w:right w:val="none" w:sz="0" w:space="0" w:color="auto"/>
      </w:divBdr>
    </w:div>
    <w:div w:id="2073918266">
      <w:bodyDiv w:val="1"/>
      <w:marLeft w:val="0"/>
      <w:marRight w:val="0"/>
      <w:marTop w:val="0"/>
      <w:marBottom w:val="0"/>
      <w:divBdr>
        <w:top w:val="none" w:sz="0" w:space="0" w:color="auto"/>
        <w:left w:val="none" w:sz="0" w:space="0" w:color="auto"/>
        <w:bottom w:val="none" w:sz="0" w:space="0" w:color="auto"/>
        <w:right w:val="none" w:sz="0" w:space="0" w:color="auto"/>
      </w:divBdr>
    </w:div>
    <w:div w:id="2080252776">
      <w:bodyDiv w:val="1"/>
      <w:marLeft w:val="0"/>
      <w:marRight w:val="0"/>
      <w:marTop w:val="0"/>
      <w:marBottom w:val="0"/>
      <w:divBdr>
        <w:top w:val="none" w:sz="0" w:space="0" w:color="auto"/>
        <w:left w:val="none" w:sz="0" w:space="0" w:color="auto"/>
        <w:bottom w:val="none" w:sz="0" w:space="0" w:color="auto"/>
        <w:right w:val="none" w:sz="0" w:space="0" w:color="auto"/>
      </w:divBdr>
    </w:div>
    <w:div w:id="2090539640">
      <w:bodyDiv w:val="1"/>
      <w:marLeft w:val="0"/>
      <w:marRight w:val="0"/>
      <w:marTop w:val="0"/>
      <w:marBottom w:val="0"/>
      <w:divBdr>
        <w:top w:val="none" w:sz="0" w:space="0" w:color="auto"/>
        <w:left w:val="none" w:sz="0" w:space="0" w:color="auto"/>
        <w:bottom w:val="none" w:sz="0" w:space="0" w:color="auto"/>
        <w:right w:val="none" w:sz="0" w:space="0" w:color="auto"/>
      </w:divBdr>
    </w:div>
    <w:div w:id="2099405166">
      <w:bodyDiv w:val="1"/>
      <w:marLeft w:val="0"/>
      <w:marRight w:val="0"/>
      <w:marTop w:val="0"/>
      <w:marBottom w:val="0"/>
      <w:divBdr>
        <w:top w:val="none" w:sz="0" w:space="0" w:color="auto"/>
        <w:left w:val="none" w:sz="0" w:space="0" w:color="auto"/>
        <w:bottom w:val="none" w:sz="0" w:space="0" w:color="auto"/>
        <w:right w:val="none" w:sz="0" w:space="0" w:color="auto"/>
      </w:divBdr>
    </w:div>
    <w:div w:id="2104186950">
      <w:bodyDiv w:val="1"/>
      <w:marLeft w:val="0"/>
      <w:marRight w:val="0"/>
      <w:marTop w:val="0"/>
      <w:marBottom w:val="0"/>
      <w:divBdr>
        <w:top w:val="none" w:sz="0" w:space="0" w:color="auto"/>
        <w:left w:val="none" w:sz="0" w:space="0" w:color="auto"/>
        <w:bottom w:val="none" w:sz="0" w:space="0" w:color="auto"/>
        <w:right w:val="none" w:sz="0" w:space="0" w:color="auto"/>
      </w:divBdr>
    </w:div>
    <w:div w:id="2115443201">
      <w:bodyDiv w:val="1"/>
      <w:marLeft w:val="0"/>
      <w:marRight w:val="0"/>
      <w:marTop w:val="0"/>
      <w:marBottom w:val="0"/>
      <w:divBdr>
        <w:top w:val="none" w:sz="0" w:space="0" w:color="auto"/>
        <w:left w:val="none" w:sz="0" w:space="0" w:color="auto"/>
        <w:bottom w:val="none" w:sz="0" w:space="0" w:color="auto"/>
        <w:right w:val="none" w:sz="0" w:space="0" w:color="auto"/>
      </w:divBdr>
    </w:div>
    <w:div w:id="2117214476">
      <w:bodyDiv w:val="1"/>
      <w:marLeft w:val="0"/>
      <w:marRight w:val="0"/>
      <w:marTop w:val="0"/>
      <w:marBottom w:val="0"/>
      <w:divBdr>
        <w:top w:val="none" w:sz="0" w:space="0" w:color="auto"/>
        <w:left w:val="none" w:sz="0" w:space="0" w:color="auto"/>
        <w:bottom w:val="none" w:sz="0" w:space="0" w:color="auto"/>
        <w:right w:val="none" w:sz="0" w:space="0" w:color="auto"/>
      </w:divBdr>
    </w:div>
    <w:div w:id="2138402404">
      <w:bodyDiv w:val="1"/>
      <w:marLeft w:val="0"/>
      <w:marRight w:val="0"/>
      <w:marTop w:val="0"/>
      <w:marBottom w:val="0"/>
      <w:divBdr>
        <w:top w:val="none" w:sz="0" w:space="0" w:color="auto"/>
        <w:left w:val="none" w:sz="0" w:space="0" w:color="auto"/>
        <w:bottom w:val="none" w:sz="0" w:space="0" w:color="auto"/>
        <w:right w:val="none" w:sz="0" w:space="0" w:color="auto"/>
      </w:divBdr>
    </w:div>
    <w:div w:id="214403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d-didactic.de/documents/de-DE/EXP/P/P6/P6123_d.pdf" TargetMode="External"/><Relationship Id="rId18" Type="http://schemas.openxmlformats.org/officeDocument/2006/relationships/image" Target="media/image2.wmf"/><Relationship Id="rId26" Type="http://schemas.openxmlformats.org/officeDocument/2006/relationships/image" Target="media/image5.wmf"/><Relationship Id="rId39" Type="http://schemas.openxmlformats.org/officeDocument/2006/relationships/image" Target="media/image11.wmf"/><Relationship Id="rId21" Type="http://schemas.openxmlformats.org/officeDocument/2006/relationships/hyperlink" Target="http://ne.lo-net2.de/selbstlernmaterial/p/e/mi/java1/mi_java1.html" TargetMode="External"/><Relationship Id="rId34" Type="http://schemas.openxmlformats.org/officeDocument/2006/relationships/oleObject" Target="embeddings/oleObject9.bin"/><Relationship Id="rId42" Type="http://schemas.openxmlformats.org/officeDocument/2006/relationships/oleObject" Target="embeddings/oleObject13.bin"/><Relationship Id="rId47" Type="http://schemas.openxmlformats.org/officeDocument/2006/relationships/image" Target="media/image14.wmf"/><Relationship Id="rId50" Type="http://schemas.openxmlformats.org/officeDocument/2006/relationships/oleObject" Target="embeddings/oleObject18.bin"/><Relationship Id="rId55" Type="http://schemas.openxmlformats.org/officeDocument/2006/relationships/image" Target="media/image18.wmf"/><Relationship Id="rId63" Type="http://schemas.openxmlformats.org/officeDocument/2006/relationships/oleObject" Target="embeddings/oleObject26.bin"/><Relationship Id="rId68" Type="http://schemas.openxmlformats.org/officeDocument/2006/relationships/image" Target="media/image23.wmf"/><Relationship Id="rId76" Type="http://schemas.openxmlformats.org/officeDocument/2006/relationships/image" Target="media/image26.wmf"/><Relationship Id="rId84" Type="http://schemas.openxmlformats.org/officeDocument/2006/relationships/header" Target="header2.xml"/><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image" Target="media/image24.wmf"/><Relationship Id="rId2" Type="http://schemas.openxmlformats.org/officeDocument/2006/relationships/numbering" Target="numbering.xml"/><Relationship Id="rId16" Type="http://schemas.openxmlformats.org/officeDocument/2006/relationships/image" Target="media/image1.wmf"/><Relationship Id="rId29" Type="http://schemas.openxmlformats.org/officeDocument/2006/relationships/oleObject" Target="embeddings/oleObject6.bin"/><Relationship Id="rId11" Type="http://schemas.openxmlformats.org/officeDocument/2006/relationships/hyperlink" Target="http://www.ld-didactic.de/documents/de-DE/GA/GA/5/559/559412d.pdf" TargetMode="External"/><Relationship Id="rId24" Type="http://schemas.openxmlformats.org/officeDocument/2006/relationships/image" Target="media/image4.wmf"/><Relationship Id="rId32" Type="http://schemas.openxmlformats.org/officeDocument/2006/relationships/image" Target="media/image8.wmf"/><Relationship Id="rId37" Type="http://schemas.openxmlformats.org/officeDocument/2006/relationships/image" Target="media/image10.wmf"/><Relationship Id="rId40" Type="http://schemas.openxmlformats.org/officeDocument/2006/relationships/oleObject" Target="embeddings/oleObject12.bin"/><Relationship Id="rId45" Type="http://schemas.openxmlformats.org/officeDocument/2006/relationships/image" Target="media/image13.wmf"/><Relationship Id="rId53" Type="http://schemas.openxmlformats.org/officeDocument/2006/relationships/image" Target="media/image17.wmf"/><Relationship Id="rId58" Type="http://schemas.openxmlformats.org/officeDocument/2006/relationships/oleObject" Target="embeddings/oleObject22.bin"/><Relationship Id="rId66" Type="http://schemas.openxmlformats.org/officeDocument/2006/relationships/image" Target="media/image22.wmf"/><Relationship Id="rId74" Type="http://schemas.openxmlformats.org/officeDocument/2006/relationships/oleObject" Target="embeddings/oleObject32.bin"/><Relationship Id="rId79" Type="http://schemas.openxmlformats.org/officeDocument/2006/relationships/oleObject" Target="embeddings/oleObject35.bin"/><Relationship Id="rId87" Type="http://schemas.openxmlformats.org/officeDocument/2006/relationships/header" Target="header3.xml"/><Relationship Id="rId5" Type="http://schemas.openxmlformats.org/officeDocument/2006/relationships/settings" Target="settings.xml"/><Relationship Id="rId61" Type="http://schemas.openxmlformats.org/officeDocument/2006/relationships/oleObject" Target="embeddings/oleObject24.bin"/><Relationship Id="rId82" Type="http://schemas.openxmlformats.org/officeDocument/2006/relationships/image" Target="media/image29.png"/><Relationship Id="rId90" Type="http://schemas.openxmlformats.org/officeDocument/2006/relationships/theme" Target="theme/theme1.xml"/><Relationship Id="rId19"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hyperlink" Target="http://www.ld-didactic.de/documents/de-DE/GA/GA/5/532/53214de.pdf" TargetMode="External"/><Relationship Id="rId14" Type="http://schemas.openxmlformats.org/officeDocument/2006/relationships/hyperlink" Target="http://repository.phywe.de/files/versuchsanleitungen/p2510100/d/p2510100d.pdf" TargetMode="External"/><Relationship Id="rId22" Type="http://schemas.openxmlformats.org/officeDocument/2006/relationships/image" Target="media/image3.wmf"/><Relationship Id="rId27" Type="http://schemas.openxmlformats.org/officeDocument/2006/relationships/oleObject" Target="embeddings/oleObject5.bin"/><Relationship Id="rId30" Type="http://schemas.openxmlformats.org/officeDocument/2006/relationships/image" Target="media/image7.wmf"/><Relationship Id="rId35" Type="http://schemas.openxmlformats.org/officeDocument/2006/relationships/image" Target="media/image9.wmf"/><Relationship Id="rId43" Type="http://schemas.openxmlformats.org/officeDocument/2006/relationships/oleObject" Target="embeddings/oleObject14.bin"/><Relationship Id="rId48" Type="http://schemas.openxmlformats.org/officeDocument/2006/relationships/oleObject" Target="embeddings/oleObject17.bin"/><Relationship Id="rId56" Type="http://schemas.openxmlformats.org/officeDocument/2006/relationships/oleObject" Target="embeddings/oleObject21.bin"/><Relationship Id="rId64" Type="http://schemas.openxmlformats.org/officeDocument/2006/relationships/image" Target="media/image21.wmf"/><Relationship Id="rId69" Type="http://schemas.openxmlformats.org/officeDocument/2006/relationships/oleObject" Target="embeddings/oleObject29.bin"/><Relationship Id="rId77" Type="http://schemas.openxmlformats.org/officeDocument/2006/relationships/oleObject" Target="embeddings/oleObject34.bin"/><Relationship Id="rId8" Type="http://schemas.openxmlformats.org/officeDocument/2006/relationships/endnotes" Target="endnotes.xml"/><Relationship Id="rId51" Type="http://schemas.openxmlformats.org/officeDocument/2006/relationships/image" Target="media/image16.wmf"/><Relationship Id="rId72" Type="http://schemas.openxmlformats.org/officeDocument/2006/relationships/oleObject" Target="embeddings/oleObject31.bin"/><Relationship Id="rId80" Type="http://schemas.openxmlformats.org/officeDocument/2006/relationships/hyperlink" Target="http://ne.lo-net2.de/selbstlernmaterial/p/e/mi/java1/mi_java1.html"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ld-didactic.de/documents/de-DE/GA/GA/5/559/559421d.pdf" TargetMode="External"/><Relationship Id="rId17" Type="http://schemas.openxmlformats.org/officeDocument/2006/relationships/oleObject" Target="embeddings/oleObject1.bin"/><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oleObject" Target="embeddings/oleObject11.bin"/><Relationship Id="rId46" Type="http://schemas.openxmlformats.org/officeDocument/2006/relationships/oleObject" Target="embeddings/oleObject16.bin"/><Relationship Id="rId59" Type="http://schemas.openxmlformats.org/officeDocument/2006/relationships/oleObject" Target="embeddings/oleObject23.bin"/><Relationship Id="rId67" Type="http://schemas.openxmlformats.org/officeDocument/2006/relationships/oleObject" Target="embeddings/oleObject28.bin"/><Relationship Id="rId20" Type="http://schemas.openxmlformats.org/officeDocument/2006/relationships/hyperlink" Target="http://webphysics.davidson.edu/applets/pqp_preview/contents/pqp_errata/cd_errata_fixes/section4_5.html" TargetMode="External"/><Relationship Id="rId41" Type="http://schemas.openxmlformats.org/officeDocument/2006/relationships/image" Target="media/image12.wmf"/><Relationship Id="rId54" Type="http://schemas.openxmlformats.org/officeDocument/2006/relationships/oleObject" Target="embeddings/oleObject20.bin"/><Relationship Id="rId62" Type="http://schemas.openxmlformats.org/officeDocument/2006/relationships/oleObject" Target="embeddings/oleObject25.bin"/><Relationship Id="rId70" Type="http://schemas.openxmlformats.org/officeDocument/2006/relationships/oleObject" Target="embeddings/oleObject30.bin"/><Relationship Id="rId75" Type="http://schemas.openxmlformats.org/officeDocument/2006/relationships/oleObject" Target="embeddings/oleObject33.bin"/><Relationship Id="rId83" Type="http://schemas.openxmlformats.org/officeDocument/2006/relationships/header" Target="header1.xml"/><Relationship Id="rId88"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conatex.com/media/manuals/BAEN/BLEN_1040271.pdf" TargetMode="External"/><Relationship Id="rId23" Type="http://schemas.openxmlformats.org/officeDocument/2006/relationships/oleObject" Target="embeddings/oleObject3.bin"/><Relationship Id="rId28" Type="http://schemas.openxmlformats.org/officeDocument/2006/relationships/image" Target="media/image6.wmf"/><Relationship Id="rId36" Type="http://schemas.openxmlformats.org/officeDocument/2006/relationships/oleObject" Target="embeddings/oleObject10.bin"/><Relationship Id="rId49" Type="http://schemas.openxmlformats.org/officeDocument/2006/relationships/image" Target="media/image15.wmf"/><Relationship Id="rId57" Type="http://schemas.openxmlformats.org/officeDocument/2006/relationships/image" Target="media/image19.wmf"/><Relationship Id="rId10" Type="http://schemas.openxmlformats.org/officeDocument/2006/relationships/hyperlink" Target="http://www.ld-didactic.de/documents/de-DE/GA/GA/5/559/559411d.pdf" TargetMode="External"/><Relationship Id="rId31" Type="http://schemas.openxmlformats.org/officeDocument/2006/relationships/oleObject" Target="embeddings/oleObject7.bin"/><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image" Target="media/image20.wmf"/><Relationship Id="rId65" Type="http://schemas.openxmlformats.org/officeDocument/2006/relationships/oleObject" Target="embeddings/oleObject27.bin"/><Relationship Id="rId73" Type="http://schemas.openxmlformats.org/officeDocument/2006/relationships/image" Target="media/image25.wmf"/><Relationship Id="rId78" Type="http://schemas.openxmlformats.org/officeDocument/2006/relationships/image" Target="media/image27.wmf"/><Relationship Id="rId81" Type="http://schemas.openxmlformats.org/officeDocument/2006/relationships/image" Target="media/image28.png"/><Relationship Id="rId86"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8FB9C-7D0C-4201-A307-A95FA443D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BD040A14.dotm</Template>
  <TotalTime>0</TotalTime>
  <Pages>8</Pages>
  <Words>2539</Words>
  <Characters>18006</Characters>
  <Application>Microsoft Office Word</Application>
  <DocSecurity>0</DocSecurity>
  <Lines>310</Lines>
  <Paragraphs>139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2016-06-12T10:32:00Z</dcterms:created>
  <dcterms:modified xsi:type="dcterms:W3CDTF">2016-08-30T13:12:00Z</dcterms:modified>
</cp:coreProperties>
</file>